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FAC57" w14:textId="77777777" w:rsidR="00A21F76" w:rsidRDefault="00A21F76" w:rsidP="00E652F3">
      <w:pPr>
        <w:jc w:val="center"/>
      </w:pPr>
    </w:p>
    <w:p w14:paraId="0B3351A9" w14:textId="77777777" w:rsidR="00A21F76" w:rsidRDefault="00A21F76" w:rsidP="00E652F3">
      <w:pPr>
        <w:jc w:val="center"/>
      </w:pPr>
      <w:r>
        <w:rPr>
          <w:noProof/>
          <w:lang w:eastAsia="en-NZ"/>
        </w:rPr>
        <mc:AlternateContent>
          <mc:Choice Requires="wps">
            <w:drawing>
              <wp:anchor distT="0" distB="0" distL="114300" distR="114300" simplePos="0" relativeHeight="251658240" behindDoc="0" locked="0" layoutInCell="1" allowOverlap="1" wp14:anchorId="4A44FA6D" wp14:editId="534800FC">
                <wp:simplePos x="0" y="0"/>
                <wp:positionH relativeFrom="margin">
                  <wp:align>center</wp:align>
                </wp:positionH>
                <wp:positionV relativeFrom="paragraph">
                  <wp:posOffset>102705</wp:posOffset>
                </wp:positionV>
                <wp:extent cx="1828800" cy="18288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94B2FA" w14:textId="77777777" w:rsidR="00F703C4" w:rsidRPr="00A21F76" w:rsidRDefault="00F703C4" w:rsidP="00A21F76">
                            <w:pPr>
                              <w:jc w:val="cente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21F76">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Short Term Loan</w:t>
                            </w:r>
                          </w:p>
                          <w:p w14:paraId="48A2E2D5" w14:textId="77777777" w:rsidR="00F703C4" w:rsidRDefault="002D4A05" w:rsidP="00A21F76">
                            <w:pPr>
                              <w:jc w:val="cente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Detailed User Notes</w:t>
                            </w:r>
                          </w:p>
                          <w:p w14:paraId="35A18877" w14:textId="52558898" w:rsidR="006B11BC" w:rsidRPr="006B11BC" w:rsidRDefault="006B11BC" w:rsidP="00A21F76">
                            <w:pPr>
                              <w:jc w:val="center"/>
                              <w:rPr>
                                <w:color w:val="5B9BD5" w:themeColor="accent1"/>
                                <w:sz w:val="52"/>
                                <w:szCs w:val="5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11BC">
                              <w:rPr>
                                <w:color w:val="5B9BD5" w:themeColor="accent1"/>
                                <w:sz w:val="52"/>
                                <w:szCs w:val="5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p>
                          <w:p w14:paraId="0AEBCED8" w14:textId="196C7429" w:rsidR="006B11BC" w:rsidRPr="00A21F76" w:rsidRDefault="006B11BC" w:rsidP="00A21F76">
                            <w:pPr>
                              <w:jc w:val="cente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iPads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A44FA6D" id="_x0000_t202" coordsize="21600,21600" o:spt="202" path="m,l,21600r21600,l21600,xe">
                <v:stroke joinstyle="miter"/>
                <v:path gradientshapeok="t" o:connecttype="rect"/>
              </v:shapetype>
              <v:shape id="Text Box 8" o:spid="_x0000_s1026" type="#_x0000_t202" style="position:absolute;left:0;text-align:left;margin-left:0;margin-top:8.1pt;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" filled="f" stroked="f">
                <v:textbox style="mso-fit-shape-to-text:t">
                  <w:txbxContent>
                    <w:p w14:paraId="2994B2FA" w14:textId="77777777" w:rsidR="00F703C4" w:rsidRPr="00A21F76" w:rsidRDefault="00F703C4" w:rsidP="00A21F76">
                      <w:pPr>
                        <w:jc w:val="cente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21F76">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Short Term Loan</w:t>
                      </w:r>
                    </w:p>
                    <w:p w14:paraId="48A2E2D5" w14:textId="77777777" w:rsidR="00F703C4" w:rsidRDefault="002D4A05" w:rsidP="00A21F76">
                      <w:pPr>
                        <w:jc w:val="cente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Detailed User Notes</w:t>
                      </w:r>
                    </w:p>
                    <w:p w14:paraId="35A18877" w14:textId="52558898" w:rsidR="006B11BC" w:rsidRPr="006B11BC" w:rsidRDefault="006B11BC" w:rsidP="00A21F76">
                      <w:pPr>
                        <w:jc w:val="center"/>
                        <w:rPr>
                          <w:color w:val="5B9BD5" w:themeColor="accent1"/>
                          <w:sz w:val="52"/>
                          <w:szCs w:val="5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11BC">
                        <w:rPr>
                          <w:color w:val="5B9BD5" w:themeColor="accent1"/>
                          <w:sz w:val="52"/>
                          <w:szCs w:val="5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p>
                    <w:p w14:paraId="0AEBCED8" w14:textId="196C7429" w:rsidR="006B11BC" w:rsidRPr="00A21F76" w:rsidRDefault="006B11BC" w:rsidP="00A21F76">
                      <w:pPr>
                        <w:jc w:val="cente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iPads</w:t>
                      </w:r>
                    </w:p>
                  </w:txbxContent>
                </v:textbox>
                <w10:wrap type="square" anchorx="margin"/>
              </v:shape>
            </w:pict>
          </mc:Fallback>
        </mc:AlternateContent>
      </w:r>
      <w:bookmarkStart w:id="0" w:name="_Hlk36540106"/>
    </w:p>
    <w:p w14:paraId="4AD081E2" w14:textId="77777777" w:rsidR="00A21F76" w:rsidRDefault="00A21F76" w:rsidP="00E652F3">
      <w:pPr>
        <w:jc w:val="center"/>
      </w:pPr>
    </w:p>
    <w:p w14:paraId="3C138B80" w14:textId="77777777" w:rsidR="00A21F76" w:rsidRDefault="00A21F76" w:rsidP="00E652F3">
      <w:pPr>
        <w:jc w:val="center"/>
      </w:pPr>
    </w:p>
    <w:p w14:paraId="54DB8384" w14:textId="77777777" w:rsidR="00A21F76" w:rsidRDefault="00A21F76" w:rsidP="00E652F3">
      <w:pPr>
        <w:jc w:val="center"/>
      </w:pPr>
    </w:p>
    <w:p w14:paraId="04514CE0" w14:textId="77777777" w:rsidR="00E652F3" w:rsidRDefault="00E652F3" w:rsidP="00E652F3">
      <w:pPr>
        <w:jc w:val="center"/>
      </w:pPr>
    </w:p>
    <w:p w14:paraId="3DFEF2C2" w14:textId="77777777" w:rsidR="00E652F3" w:rsidRDefault="00E652F3"/>
    <w:bookmarkEnd w:id="0"/>
    <w:p w14:paraId="78B3DDF5" w14:textId="77777777" w:rsidR="00E652F3" w:rsidRDefault="00E652F3"/>
    <w:p w14:paraId="2756E5E9" w14:textId="77777777" w:rsidR="00E652F3" w:rsidRDefault="00E652F3">
      <w:pPr>
        <w:sectPr w:rsidR="00E652F3">
          <w:headerReference w:type="default" r:id="rId11"/>
          <w:footerReference w:type="default" r:id="rId12"/>
          <w:pgSz w:w="11906" w:h="16838"/>
          <w:pgMar w:top="1440" w:right="1440" w:bottom="1440" w:left="1440" w:header="708" w:footer="708" w:gutter="0"/>
          <w:cols w:space="708"/>
          <w:docGrid w:linePitch="360"/>
        </w:sectPr>
      </w:pPr>
    </w:p>
    <w:sdt>
      <w:sdtPr>
        <w:rPr>
          <w:rFonts w:asciiTheme="minorHAnsi" w:eastAsiaTheme="minorEastAsia" w:hAnsiTheme="minorHAnsi" w:cstheme="minorBidi"/>
          <w:color w:val="auto"/>
          <w:sz w:val="22"/>
          <w:szCs w:val="22"/>
          <w:lang w:val="en-NZ"/>
        </w:rPr>
        <w:id w:val="-434437927"/>
        <w:docPartObj>
          <w:docPartGallery w:val="Table of Contents"/>
          <w:docPartUnique/>
        </w:docPartObj>
      </w:sdtPr>
      <w:sdtEndPr>
        <w:rPr>
          <w:b/>
          <w:bCs/>
          <w:noProof/>
        </w:rPr>
      </w:sdtEndPr>
      <w:sdtContent>
        <w:p w14:paraId="4BBED052" w14:textId="77739673" w:rsidR="00E652F3" w:rsidRDefault="00E652F3">
          <w:pPr>
            <w:pStyle w:val="TOCHeading"/>
          </w:pPr>
          <w:r>
            <w:t>Contents</w:t>
          </w:r>
        </w:p>
        <w:p w14:paraId="0F755BF3" w14:textId="7F5A8ECC" w:rsidR="00922ADE" w:rsidRDefault="00E652F3">
          <w:pPr>
            <w:pStyle w:val="TOC1"/>
            <w:tabs>
              <w:tab w:val="right" w:leader="dot" w:pos="9016"/>
            </w:tabs>
            <w:rPr>
              <w:rFonts w:eastAsiaTheme="minorEastAsia"/>
              <w:noProof/>
              <w:kern w:val="2"/>
              <w:sz w:val="24"/>
              <w:szCs w:val="24"/>
              <w:lang w:eastAsia="en-NZ"/>
              <w14:ligatures w14:val="standardContextual"/>
            </w:rPr>
          </w:pPr>
          <w:r>
            <w:fldChar w:fldCharType="begin"/>
          </w:r>
          <w:r>
            <w:instrText>TOC \o "1-3" \z \u \h</w:instrText>
          </w:r>
          <w:r>
            <w:fldChar w:fldCharType="separate"/>
          </w:r>
          <w:hyperlink w:anchor="_Toc241759663" w:history="1">
            <w:r w:rsidR="00922ADE" w:rsidRPr="00511867">
              <w:rPr>
                <w:rStyle w:val="Hyperlink"/>
                <w:noProof/>
              </w:rPr>
              <w:t>Adding the STL App on your iPad</w:t>
            </w:r>
            <w:r w:rsidR="00922ADE">
              <w:rPr>
                <w:noProof/>
                <w:webHidden/>
              </w:rPr>
              <w:tab/>
            </w:r>
            <w:r w:rsidR="00922ADE">
              <w:rPr>
                <w:noProof/>
                <w:webHidden/>
              </w:rPr>
              <w:fldChar w:fldCharType="begin"/>
            </w:r>
            <w:r w:rsidR="00922ADE">
              <w:rPr>
                <w:noProof/>
                <w:webHidden/>
              </w:rPr>
              <w:instrText xml:space="preserve"> PAGEREF _Toc241759663 \h </w:instrText>
            </w:r>
            <w:r w:rsidR="00922ADE">
              <w:rPr>
                <w:noProof/>
                <w:webHidden/>
              </w:rPr>
            </w:r>
            <w:r w:rsidR="00922ADE">
              <w:rPr>
                <w:noProof/>
                <w:webHidden/>
              </w:rPr>
              <w:fldChar w:fldCharType="separate"/>
            </w:r>
            <w:r w:rsidR="00922ADE">
              <w:rPr>
                <w:noProof/>
                <w:webHidden/>
              </w:rPr>
              <w:t>4</w:t>
            </w:r>
            <w:r w:rsidR="00922ADE">
              <w:rPr>
                <w:noProof/>
                <w:webHidden/>
              </w:rPr>
              <w:fldChar w:fldCharType="end"/>
            </w:r>
          </w:hyperlink>
        </w:p>
        <w:p w14:paraId="24553020" w14:textId="3D06D11F"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64" w:history="1">
            <w:r w:rsidRPr="00511867">
              <w:rPr>
                <w:rStyle w:val="Hyperlink"/>
                <w:noProof/>
              </w:rPr>
              <w:t>User Account Details</w:t>
            </w:r>
            <w:r>
              <w:rPr>
                <w:noProof/>
                <w:webHidden/>
              </w:rPr>
              <w:tab/>
            </w:r>
            <w:r>
              <w:rPr>
                <w:noProof/>
                <w:webHidden/>
              </w:rPr>
              <w:fldChar w:fldCharType="begin"/>
            </w:r>
            <w:r>
              <w:rPr>
                <w:noProof/>
                <w:webHidden/>
              </w:rPr>
              <w:instrText xml:space="preserve"> PAGEREF _Toc241759664 \h </w:instrText>
            </w:r>
            <w:r>
              <w:rPr>
                <w:noProof/>
                <w:webHidden/>
              </w:rPr>
            </w:r>
            <w:r>
              <w:rPr>
                <w:noProof/>
                <w:webHidden/>
              </w:rPr>
              <w:fldChar w:fldCharType="separate"/>
            </w:r>
            <w:r>
              <w:rPr>
                <w:noProof/>
                <w:webHidden/>
              </w:rPr>
              <w:t>4</w:t>
            </w:r>
            <w:r>
              <w:rPr>
                <w:noProof/>
                <w:webHidden/>
              </w:rPr>
              <w:fldChar w:fldCharType="end"/>
            </w:r>
          </w:hyperlink>
        </w:p>
        <w:p w14:paraId="732413F6" w14:textId="67B9B7F9"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65" w:history="1">
            <w:r w:rsidRPr="00511867">
              <w:rPr>
                <w:rStyle w:val="Hyperlink"/>
                <w:noProof/>
              </w:rPr>
              <w:t>Set up Multi-factor Authentication (MFA)</w:t>
            </w:r>
            <w:r>
              <w:rPr>
                <w:noProof/>
                <w:webHidden/>
              </w:rPr>
              <w:tab/>
            </w:r>
            <w:r>
              <w:rPr>
                <w:noProof/>
                <w:webHidden/>
              </w:rPr>
              <w:fldChar w:fldCharType="begin"/>
            </w:r>
            <w:r>
              <w:rPr>
                <w:noProof/>
                <w:webHidden/>
              </w:rPr>
              <w:instrText xml:space="preserve"> PAGEREF _Toc241759665 \h </w:instrText>
            </w:r>
            <w:r>
              <w:rPr>
                <w:noProof/>
                <w:webHidden/>
              </w:rPr>
            </w:r>
            <w:r>
              <w:rPr>
                <w:noProof/>
                <w:webHidden/>
              </w:rPr>
              <w:fldChar w:fldCharType="separate"/>
            </w:r>
            <w:r>
              <w:rPr>
                <w:noProof/>
                <w:webHidden/>
              </w:rPr>
              <w:t>5</w:t>
            </w:r>
            <w:r>
              <w:rPr>
                <w:noProof/>
                <w:webHidden/>
              </w:rPr>
              <w:fldChar w:fldCharType="end"/>
            </w:r>
          </w:hyperlink>
        </w:p>
        <w:p w14:paraId="4A1ECA7D" w14:textId="07F15E53"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66" w:history="1">
            <w:r w:rsidRPr="00511867">
              <w:rPr>
                <w:rStyle w:val="Hyperlink"/>
                <w:noProof/>
              </w:rPr>
              <w:t>Change Password</w:t>
            </w:r>
            <w:r>
              <w:rPr>
                <w:noProof/>
                <w:webHidden/>
              </w:rPr>
              <w:tab/>
            </w:r>
            <w:r>
              <w:rPr>
                <w:noProof/>
                <w:webHidden/>
              </w:rPr>
              <w:fldChar w:fldCharType="begin"/>
            </w:r>
            <w:r>
              <w:rPr>
                <w:noProof/>
                <w:webHidden/>
              </w:rPr>
              <w:instrText xml:space="preserve"> PAGEREF _Toc241759666 \h </w:instrText>
            </w:r>
            <w:r>
              <w:rPr>
                <w:noProof/>
                <w:webHidden/>
              </w:rPr>
            </w:r>
            <w:r>
              <w:rPr>
                <w:noProof/>
                <w:webHidden/>
              </w:rPr>
              <w:fldChar w:fldCharType="separate"/>
            </w:r>
            <w:r>
              <w:rPr>
                <w:noProof/>
                <w:webHidden/>
              </w:rPr>
              <w:t>6</w:t>
            </w:r>
            <w:r>
              <w:rPr>
                <w:noProof/>
                <w:webHidden/>
              </w:rPr>
              <w:fldChar w:fldCharType="end"/>
            </w:r>
          </w:hyperlink>
        </w:p>
        <w:p w14:paraId="1A4AFCA6" w14:textId="3E33A4BD"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67" w:history="1">
            <w:r w:rsidRPr="00511867">
              <w:rPr>
                <w:rStyle w:val="Hyperlink"/>
                <w:noProof/>
              </w:rPr>
              <w:t>View Inventory</w:t>
            </w:r>
            <w:r>
              <w:rPr>
                <w:noProof/>
                <w:webHidden/>
              </w:rPr>
              <w:tab/>
            </w:r>
            <w:r>
              <w:rPr>
                <w:noProof/>
                <w:webHidden/>
              </w:rPr>
              <w:fldChar w:fldCharType="begin"/>
            </w:r>
            <w:r>
              <w:rPr>
                <w:noProof/>
                <w:webHidden/>
              </w:rPr>
              <w:instrText xml:space="preserve"> PAGEREF _Toc241759667 \h </w:instrText>
            </w:r>
            <w:r>
              <w:rPr>
                <w:noProof/>
                <w:webHidden/>
              </w:rPr>
            </w:r>
            <w:r>
              <w:rPr>
                <w:noProof/>
                <w:webHidden/>
              </w:rPr>
              <w:fldChar w:fldCharType="separate"/>
            </w:r>
            <w:r>
              <w:rPr>
                <w:noProof/>
                <w:webHidden/>
              </w:rPr>
              <w:t>7</w:t>
            </w:r>
            <w:r>
              <w:rPr>
                <w:noProof/>
                <w:webHidden/>
              </w:rPr>
              <w:fldChar w:fldCharType="end"/>
            </w:r>
          </w:hyperlink>
        </w:p>
        <w:p w14:paraId="49CB1A9C" w14:textId="69C68E74"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68" w:history="1">
            <w:r w:rsidRPr="00511867">
              <w:rPr>
                <w:rStyle w:val="Hyperlink"/>
                <w:noProof/>
              </w:rPr>
              <w:t>Create a request</w:t>
            </w:r>
            <w:r>
              <w:rPr>
                <w:noProof/>
                <w:webHidden/>
              </w:rPr>
              <w:tab/>
            </w:r>
            <w:r>
              <w:rPr>
                <w:noProof/>
                <w:webHidden/>
              </w:rPr>
              <w:fldChar w:fldCharType="begin"/>
            </w:r>
            <w:r>
              <w:rPr>
                <w:noProof/>
                <w:webHidden/>
              </w:rPr>
              <w:instrText xml:space="preserve"> PAGEREF _Toc241759668 \h </w:instrText>
            </w:r>
            <w:r>
              <w:rPr>
                <w:noProof/>
                <w:webHidden/>
              </w:rPr>
            </w:r>
            <w:r>
              <w:rPr>
                <w:noProof/>
                <w:webHidden/>
              </w:rPr>
              <w:fldChar w:fldCharType="separate"/>
            </w:r>
            <w:r>
              <w:rPr>
                <w:noProof/>
                <w:webHidden/>
              </w:rPr>
              <w:t>8</w:t>
            </w:r>
            <w:r>
              <w:rPr>
                <w:noProof/>
                <w:webHidden/>
              </w:rPr>
              <w:fldChar w:fldCharType="end"/>
            </w:r>
          </w:hyperlink>
        </w:p>
        <w:p w14:paraId="0FC8B641" w14:textId="093AE9E2"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69" w:history="1">
            <w:r w:rsidRPr="00511867">
              <w:rPr>
                <w:rStyle w:val="Hyperlink"/>
                <w:noProof/>
              </w:rPr>
              <w:t>Edit a Draft Request</w:t>
            </w:r>
            <w:r>
              <w:rPr>
                <w:noProof/>
                <w:webHidden/>
              </w:rPr>
              <w:tab/>
            </w:r>
            <w:r>
              <w:rPr>
                <w:noProof/>
                <w:webHidden/>
              </w:rPr>
              <w:fldChar w:fldCharType="begin"/>
            </w:r>
            <w:r>
              <w:rPr>
                <w:noProof/>
                <w:webHidden/>
              </w:rPr>
              <w:instrText xml:space="preserve"> PAGEREF _Toc241759669 \h </w:instrText>
            </w:r>
            <w:r>
              <w:rPr>
                <w:noProof/>
                <w:webHidden/>
              </w:rPr>
            </w:r>
            <w:r>
              <w:rPr>
                <w:noProof/>
                <w:webHidden/>
              </w:rPr>
              <w:fldChar w:fldCharType="separate"/>
            </w:r>
            <w:r>
              <w:rPr>
                <w:noProof/>
                <w:webHidden/>
              </w:rPr>
              <w:t>9</w:t>
            </w:r>
            <w:r>
              <w:rPr>
                <w:noProof/>
                <w:webHidden/>
              </w:rPr>
              <w:fldChar w:fldCharType="end"/>
            </w:r>
          </w:hyperlink>
        </w:p>
        <w:p w14:paraId="22049E74" w14:textId="792D052F"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70" w:history="1">
            <w:r w:rsidRPr="00511867">
              <w:rPr>
                <w:rStyle w:val="Hyperlink"/>
                <w:noProof/>
              </w:rPr>
              <w:t>Delete a Draft Request</w:t>
            </w:r>
            <w:r>
              <w:rPr>
                <w:noProof/>
                <w:webHidden/>
              </w:rPr>
              <w:tab/>
            </w:r>
            <w:r>
              <w:rPr>
                <w:noProof/>
                <w:webHidden/>
              </w:rPr>
              <w:fldChar w:fldCharType="begin"/>
            </w:r>
            <w:r>
              <w:rPr>
                <w:noProof/>
                <w:webHidden/>
              </w:rPr>
              <w:instrText xml:space="preserve"> PAGEREF _Toc241759670 \h </w:instrText>
            </w:r>
            <w:r>
              <w:rPr>
                <w:noProof/>
                <w:webHidden/>
              </w:rPr>
            </w:r>
            <w:r>
              <w:rPr>
                <w:noProof/>
                <w:webHidden/>
              </w:rPr>
              <w:fldChar w:fldCharType="separate"/>
            </w:r>
            <w:r>
              <w:rPr>
                <w:noProof/>
                <w:webHidden/>
              </w:rPr>
              <w:t>9</w:t>
            </w:r>
            <w:r>
              <w:rPr>
                <w:noProof/>
                <w:webHidden/>
              </w:rPr>
              <w:fldChar w:fldCharType="end"/>
            </w:r>
          </w:hyperlink>
        </w:p>
        <w:p w14:paraId="263F7C84" w14:textId="088280A1" w:rsidR="00922ADE" w:rsidRDefault="00922ADE">
          <w:pPr>
            <w:pStyle w:val="TOC3"/>
            <w:tabs>
              <w:tab w:val="right" w:leader="dot" w:pos="9016"/>
            </w:tabs>
            <w:rPr>
              <w:rFonts w:eastAsiaTheme="minorEastAsia"/>
              <w:noProof/>
              <w:kern w:val="2"/>
              <w:sz w:val="24"/>
              <w:szCs w:val="24"/>
              <w:lang w:eastAsia="en-NZ"/>
              <w14:ligatures w14:val="standardContextual"/>
            </w:rPr>
          </w:pPr>
          <w:hyperlink w:anchor="_Toc241759671" w:history="1">
            <w:r w:rsidRPr="00511867">
              <w:rPr>
                <w:rStyle w:val="Hyperlink"/>
                <w:noProof/>
              </w:rPr>
              <w:t>Order Status</w:t>
            </w:r>
            <w:r>
              <w:rPr>
                <w:noProof/>
                <w:webHidden/>
              </w:rPr>
              <w:tab/>
            </w:r>
            <w:r>
              <w:rPr>
                <w:noProof/>
                <w:webHidden/>
              </w:rPr>
              <w:fldChar w:fldCharType="begin"/>
            </w:r>
            <w:r>
              <w:rPr>
                <w:noProof/>
                <w:webHidden/>
              </w:rPr>
              <w:instrText xml:space="preserve"> PAGEREF _Toc241759671 \h </w:instrText>
            </w:r>
            <w:r>
              <w:rPr>
                <w:noProof/>
                <w:webHidden/>
              </w:rPr>
            </w:r>
            <w:r>
              <w:rPr>
                <w:noProof/>
                <w:webHidden/>
              </w:rPr>
              <w:fldChar w:fldCharType="separate"/>
            </w:r>
            <w:r>
              <w:rPr>
                <w:noProof/>
                <w:webHidden/>
              </w:rPr>
              <w:t>10</w:t>
            </w:r>
            <w:r>
              <w:rPr>
                <w:noProof/>
                <w:webHidden/>
              </w:rPr>
              <w:fldChar w:fldCharType="end"/>
            </w:r>
          </w:hyperlink>
        </w:p>
        <w:p w14:paraId="6C98AC84" w14:textId="76341864"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72" w:history="1">
            <w:r w:rsidRPr="00511867">
              <w:rPr>
                <w:rStyle w:val="Hyperlink"/>
                <w:noProof/>
              </w:rPr>
              <w:t>Print a Request</w:t>
            </w:r>
            <w:r>
              <w:rPr>
                <w:noProof/>
                <w:webHidden/>
              </w:rPr>
              <w:tab/>
            </w:r>
            <w:r>
              <w:rPr>
                <w:noProof/>
                <w:webHidden/>
              </w:rPr>
              <w:fldChar w:fldCharType="begin"/>
            </w:r>
            <w:r>
              <w:rPr>
                <w:noProof/>
                <w:webHidden/>
              </w:rPr>
              <w:instrText xml:space="preserve"> PAGEREF _Toc241759672 \h </w:instrText>
            </w:r>
            <w:r>
              <w:rPr>
                <w:noProof/>
                <w:webHidden/>
              </w:rPr>
            </w:r>
            <w:r>
              <w:rPr>
                <w:noProof/>
                <w:webHidden/>
              </w:rPr>
              <w:fldChar w:fldCharType="separate"/>
            </w:r>
            <w:r>
              <w:rPr>
                <w:noProof/>
                <w:webHidden/>
              </w:rPr>
              <w:t>10</w:t>
            </w:r>
            <w:r>
              <w:rPr>
                <w:noProof/>
                <w:webHidden/>
              </w:rPr>
              <w:fldChar w:fldCharType="end"/>
            </w:r>
          </w:hyperlink>
        </w:p>
        <w:p w14:paraId="381F389E" w14:textId="465B8DB6"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73" w:history="1">
            <w:r w:rsidRPr="00511867">
              <w:rPr>
                <w:rStyle w:val="Hyperlink"/>
                <w:noProof/>
              </w:rPr>
              <w:t>Reissue</w:t>
            </w:r>
            <w:r>
              <w:rPr>
                <w:noProof/>
                <w:webHidden/>
              </w:rPr>
              <w:tab/>
            </w:r>
            <w:r>
              <w:rPr>
                <w:noProof/>
                <w:webHidden/>
              </w:rPr>
              <w:fldChar w:fldCharType="begin"/>
            </w:r>
            <w:r>
              <w:rPr>
                <w:noProof/>
                <w:webHidden/>
              </w:rPr>
              <w:instrText xml:space="preserve"> PAGEREF _Toc241759673 \h </w:instrText>
            </w:r>
            <w:r>
              <w:rPr>
                <w:noProof/>
                <w:webHidden/>
              </w:rPr>
            </w:r>
            <w:r>
              <w:rPr>
                <w:noProof/>
                <w:webHidden/>
              </w:rPr>
              <w:fldChar w:fldCharType="separate"/>
            </w:r>
            <w:r>
              <w:rPr>
                <w:noProof/>
                <w:webHidden/>
              </w:rPr>
              <w:t>10</w:t>
            </w:r>
            <w:r>
              <w:rPr>
                <w:noProof/>
                <w:webHidden/>
              </w:rPr>
              <w:fldChar w:fldCharType="end"/>
            </w:r>
          </w:hyperlink>
        </w:p>
        <w:p w14:paraId="20CBD832" w14:textId="74202EC5"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74" w:history="1">
            <w:r w:rsidRPr="00511867">
              <w:rPr>
                <w:rStyle w:val="Hyperlink"/>
                <w:noProof/>
              </w:rPr>
              <w:t>Dashboard – Dispatch</w:t>
            </w:r>
            <w:r>
              <w:rPr>
                <w:noProof/>
                <w:webHidden/>
              </w:rPr>
              <w:tab/>
            </w:r>
            <w:r>
              <w:rPr>
                <w:noProof/>
                <w:webHidden/>
              </w:rPr>
              <w:fldChar w:fldCharType="begin"/>
            </w:r>
            <w:r>
              <w:rPr>
                <w:noProof/>
                <w:webHidden/>
              </w:rPr>
              <w:instrText xml:space="preserve"> PAGEREF _Toc241759674 \h </w:instrText>
            </w:r>
            <w:r>
              <w:rPr>
                <w:noProof/>
                <w:webHidden/>
              </w:rPr>
            </w:r>
            <w:r>
              <w:rPr>
                <w:noProof/>
                <w:webHidden/>
              </w:rPr>
              <w:fldChar w:fldCharType="separate"/>
            </w:r>
            <w:r>
              <w:rPr>
                <w:noProof/>
                <w:webHidden/>
              </w:rPr>
              <w:t>11</w:t>
            </w:r>
            <w:r>
              <w:rPr>
                <w:noProof/>
                <w:webHidden/>
              </w:rPr>
              <w:fldChar w:fldCharType="end"/>
            </w:r>
          </w:hyperlink>
        </w:p>
        <w:p w14:paraId="4731C4FD" w14:textId="08D73A4A"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75" w:history="1">
            <w:r w:rsidRPr="00511867">
              <w:rPr>
                <w:rStyle w:val="Hyperlink"/>
                <w:noProof/>
              </w:rPr>
              <w:t>Overview</w:t>
            </w:r>
            <w:r>
              <w:rPr>
                <w:noProof/>
                <w:webHidden/>
              </w:rPr>
              <w:tab/>
            </w:r>
            <w:r>
              <w:rPr>
                <w:noProof/>
                <w:webHidden/>
              </w:rPr>
              <w:fldChar w:fldCharType="begin"/>
            </w:r>
            <w:r>
              <w:rPr>
                <w:noProof/>
                <w:webHidden/>
              </w:rPr>
              <w:instrText xml:space="preserve"> PAGEREF _Toc241759675 \h </w:instrText>
            </w:r>
            <w:r>
              <w:rPr>
                <w:noProof/>
                <w:webHidden/>
              </w:rPr>
            </w:r>
            <w:r>
              <w:rPr>
                <w:noProof/>
                <w:webHidden/>
              </w:rPr>
              <w:fldChar w:fldCharType="separate"/>
            </w:r>
            <w:r>
              <w:rPr>
                <w:noProof/>
                <w:webHidden/>
              </w:rPr>
              <w:t>11</w:t>
            </w:r>
            <w:r>
              <w:rPr>
                <w:noProof/>
                <w:webHidden/>
              </w:rPr>
              <w:fldChar w:fldCharType="end"/>
            </w:r>
          </w:hyperlink>
        </w:p>
        <w:p w14:paraId="5B5EFB0B" w14:textId="1575BF06"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76" w:history="1">
            <w:r w:rsidRPr="00511867">
              <w:rPr>
                <w:rStyle w:val="Hyperlink"/>
                <w:noProof/>
              </w:rPr>
              <w:t>Dispatch Status</w:t>
            </w:r>
            <w:r>
              <w:rPr>
                <w:noProof/>
                <w:webHidden/>
              </w:rPr>
              <w:tab/>
            </w:r>
            <w:r>
              <w:rPr>
                <w:noProof/>
                <w:webHidden/>
              </w:rPr>
              <w:fldChar w:fldCharType="begin"/>
            </w:r>
            <w:r>
              <w:rPr>
                <w:noProof/>
                <w:webHidden/>
              </w:rPr>
              <w:instrText xml:space="preserve"> PAGEREF _Toc241759676 \h </w:instrText>
            </w:r>
            <w:r>
              <w:rPr>
                <w:noProof/>
                <w:webHidden/>
              </w:rPr>
            </w:r>
            <w:r>
              <w:rPr>
                <w:noProof/>
                <w:webHidden/>
              </w:rPr>
              <w:fldChar w:fldCharType="separate"/>
            </w:r>
            <w:r>
              <w:rPr>
                <w:noProof/>
                <w:webHidden/>
              </w:rPr>
              <w:t>12</w:t>
            </w:r>
            <w:r>
              <w:rPr>
                <w:noProof/>
                <w:webHidden/>
              </w:rPr>
              <w:fldChar w:fldCharType="end"/>
            </w:r>
          </w:hyperlink>
        </w:p>
        <w:p w14:paraId="65D1CCBB" w14:textId="3B7673E3"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77" w:history="1">
            <w:r w:rsidRPr="00511867">
              <w:rPr>
                <w:rStyle w:val="Hyperlink"/>
                <w:noProof/>
              </w:rPr>
              <w:t>Search options</w:t>
            </w:r>
            <w:r>
              <w:rPr>
                <w:noProof/>
                <w:webHidden/>
              </w:rPr>
              <w:tab/>
            </w:r>
            <w:r>
              <w:rPr>
                <w:noProof/>
                <w:webHidden/>
              </w:rPr>
              <w:fldChar w:fldCharType="begin"/>
            </w:r>
            <w:r>
              <w:rPr>
                <w:noProof/>
                <w:webHidden/>
              </w:rPr>
              <w:instrText xml:space="preserve"> PAGEREF _Toc241759677 \h </w:instrText>
            </w:r>
            <w:r>
              <w:rPr>
                <w:noProof/>
                <w:webHidden/>
              </w:rPr>
            </w:r>
            <w:r>
              <w:rPr>
                <w:noProof/>
                <w:webHidden/>
              </w:rPr>
              <w:fldChar w:fldCharType="separate"/>
            </w:r>
            <w:r>
              <w:rPr>
                <w:noProof/>
                <w:webHidden/>
              </w:rPr>
              <w:t>12</w:t>
            </w:r>
            <w:r>
              <w:rPr>
                <w:noProof/>
                <w:webHidden/>
              </w:rPr>
              <w:fldChar w:fldCharType="end"/>
            </w:r>
          </w:hyperlink>
        </w:p>
        <w:p w14:paraId="3CA805D0" w14:textId="5DC42C7C"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78" w:history="1">
            <w:r w:rsidRPr="00511867">
              <w:rPr>
                <w:rStyle w:val="Hyperlink"/>
                <w:noProof/>
              </w:rPr>
              <w:t>Print a Pick Slip</w:t>
            </w:r>
            <w:r>
              <w:rPr>
                <w:noProof/>
                <w:webHidden/>
              </w:rPr>
              <w:tab/>
            </w:r>
            <w:r>
              <w:rPr>
                <w:noProof/>
                <w:webHidden/>
              </w:rPr>
              <w:fldChar w:fldCharType="begin"/>
            </w:r>
            <w:r>
              <w:rPr>
                <w:noProof/>
                <w:webHidden/>
              </w:rPr>
              <w:instrText xml:space="preserve"> PAGEREF _Toc241759678 \h </w:instrText>
            </w:r>
            <w:r>
              <w:rPr>
                <w:noProof/>
                <w:webHidden/>
              </w:rPr>
            </w:r>
            <w:r>
              <w:rPr>
                <w:noProof/>
                <w:webHidden/>
              </w:rPr>
              <w:fldChar w:fldCharType="separate"/>
            </w:r>
            <w:r>
              <w:rPr>
                <w:noProof/>
                <w:webHidden/>
              </w:rPr>
              <w:t>12</w:t>
            </w:r>
            <w:r>
              <w:rPr>
                <w:noProof/>
                <w:webHidden/>
              </w:rPr>
              <w:fldChar w:fldCharType="end"/>
            </w:r>
          </w:hyperlink>
        </w:p>
        <w:p w14:paraId="14F3DB46" w14:textId="684DAE2D"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79" w:history="1">
            <w:r w:rsidRPr="00511867">
              <w:rPr>
                <w:rStyle w:val="Hyperlink"/>
                <w:noProof/>
              </w:rPr>
              <w:t>Assign Equipment</w:t>
            </w:r>
            <w:r>
              <w:rPr>
                <w:noProof/>
                <w:webHidden/>
              </w:rPr>
              <w:tab/>
            </w:r>
            <w:r>
              <w:rPr>
                <w:noProof/>
                <w:webHidden/>
              </w:rPr>
              <w:fldChar w:fldCharType="begin"/>
            </w:r>
            <w:r>
              <w:rPr>
                <w:noProof/>
                <w:webHidden/>
              </w:rPr>
              <w:instrText xml:space="preserve"> PAGEREF _Toc241759679 \h </w:instrText>
            </w:r>
            <w:r>
              <w:rPr>
                <w:noProof/>
                <w:webHidden/>
              </w:rPr>
            </w:r>
            <w:r>
              <w:rPr>
                <w:noProof/>
                <w:webHidden/>
              </w:rPr>
              <w:fldChar w:fldCharType="separate"/>
            </w:r>
            <w:r>
              <w:rPr>
                <w:noProof/>
                <w:webHidden/>
              </w:rPr>
              <w:t>12</w:t>
            </w:r>
            <w:r>
              <w:rPr>
                <w:noProof/>
                <w:webHidden/>
              </w:rPr>
              <w:fldChar w:fldCharType="end"/>
            </w:r>
          </w:hyperlink>
        </w:p>
        <w:p w14:paraId="6A2FD6AE" w14:textId="6E54C9A5"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80" w:history="1">
            <w:r w:rsidRPr="00511867">
              <w:rPr>
                <w:rStyle w:val="Hyperlink"/>
                <w:noProof/>
              </w:rPr>
              <w:t>Mark as Dispatched - singular</w:t>
            </w:r>
            <w:r>
              <w:rPr>
                <w:noProof/>
                <w:webHidden/>
              </w:rPr>
              <w:tab/>
            </w:r>
            <w:r>
              <w:rPr>
                <w:noProof/>
                <w:webHidden/>
              </w:rPr>
              <w:fldChar w:fldCharType="begin"/>
            </w:r>
            <w:r>
              <w:rPr>
                <w:noProof/>
                <w:webHidden/>
              </w:rPr>
              <w:instrText xml:space="preserve"> PAGEREF _Toc241759680 \h </w:instrText>
            </w:r>
            <w:r>
              <w:rPr>
                <w:noProof/>
                <w:webHidden/>
              </w:rPr>
            </w:r>
            <w:r>
              <w:rPr>
                <w:noProof/>
                <w:webHidden/>
              </w:rPr>
              <w:fldChar w:fldCharType="separate"/>
            </w:r>
            <w:r>
              <w:rPr>
                <w:noProof/>
                <w:webHidden/>
              </w:rPr>
              <w:t>12</w:t>
            </w:r>
            <w:r>
              <w:rPr>
                <w:noProof/>
                <w:webHidden/>
              </w:rPr>
              <w:fldChar w:fldCharType="end"/>
            </w:r>
          </w:hyperlink>
        </w:p>
        <w:p w14:paraId="484BD1A3" w14:textId="3ED8BCF4"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81" w:history="1">
            <w:r w:rsidRPr="00511867">
              <w:rPr>
                <w:rStyle w:val="Hyperlink"/>
                <w:noProof/>
              </w:rPr>
              <w:t>Mark as Dispatched - bulk</w:t>
            </w:r>
            <w:r>
              <w:rPr>
                <w:noProof/>
                <w:webHidden/>
              </w:rPr>
              <w:tab/>
            </w:r>
            <w:r>
              <w:rPr>
                <w:noProof/>
                <w:webHidden/>
              </w:rPr>
              <w:fldChar w:fldCharType="begin"/>
            </w:r>
            <w:r>
              <w:rPr>
                <w:noProof/>
                <w:webHidden/>
              </w:rPr>
              <w:instrText xml:space="preserve"> PAGEREF _Toc241759681 \h </w:instrText>
            </w:r>
            <w:r>
              <w:rPr>
                <w:noProof/>
                <w:webHidden/>
              </w:rPr>
            </w:r>
            <w:r>
              <w:rPr>
                <w:noProof/>
                <w:webHidden/>
              </w:rPr>
              <w:fldChar w:fldCharType="separate"/>
            </w:r>
            <w:r>
              <w:rPr>
                <w:noProof/>
                <w:webHidden/>
              </w:rPr>
              <w:t>13</w:t>
            </w:r>
            <w:r>
              <w:rPr>
                <w:noProof/>
                <w:webHidden/>
              </w:rPr>
              <w:fldChar w:fldCharType="end"/>
            </w:r>
          </w:hyperlink>
        </w:p>
        <w:p w14:paraId="1FB640CB" w14:textId="7073021A"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82" w:history="1">
            <w:r w:rsidRPr="00511867">
              <w:rPr>
                <w:rStyle w:val="Hyperlink"/>
                <w:noProof/>
              </w:rPr>
              <w:t>Printing Loan Document</w:t>
            </w:r>
            <w:r>
              <w:rPr>
                <w:noProof/>
                <w:webHidden/>
              </w:rPr>
              <w:tab/>
            </w:r>
            <w:r>
              <w:rPr>
                <w:noProof/>
                <w:webHidden/>
              </w:rPr>
              <w:fldChar w:fldCharType="begin"/>
            </w:r>
            <w:r>
              <w:rPr>
                <w:noProof/>
                <w:webHidden/>
              </w:rPr>
              <w:instrText xml:space="preserve"> PAGEREF _Toc241759682 \h </w:instrText>
            </w:r>
            <w:r>
              <w:rPr>
                <w:noProof/>
                <w:webHidden/>
              </w:rPr>
            </w:r>
            <w:r>
              <w:rPr>
                <w:noProof/>
                <w:webHidden/>
              </w:rPr>
              <w:fldChar w:fldCharType="separate"/>
            </w:r>
            <w:r>
              <w:rPr>
                <w:noProof/>
                <w:webHidden/>
              </w:rPr>
              <w:t>13</w:t>
            </w:r>
            <w:r>
              <w:rPr>
                <w:noProof/>
                <w:webHidden/>
              </w:rPr>
              <w:fldChar w:fldCharType="end"/>
            </w:r>
          </w:hyperlink>
        </w:p>
        <w:p w14:paraId="2DE078C6" w14:textId="23A5CE20"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83" w:history="1">
            <w:r w:rsidRPr="00511867">
              <w:rPr>
                <w:rStyle w:val="Hyperlink"/>
                <w:noProof/>
              </w:rPr>
              <w:t>Edit a Dispatch Record</w:t>
            </w:r>
            <w:r>
              <w:rPr>
                <w:noProof/>
                <w:webHidden/>
              </w:rPr>
              <w:tab/>
            </w:r>
            <w:r>
              <w:rPr>
                <w:noProof/>
                <w:webHidden/>
              </w:rPr>
              <w:fldChar w:fldCharType="begin"/>
            </w:r>
            <w:r>
              <w:rPr>
                <w:noProof/>
                <w:webHidden/>
              </w:rPr>
              <w:instrText xml:space="preserve"> PAGEREF _Toc241759683 \h </w:instrText>
            </w:r>
            <w:r>
              <w:rPr>
                <w:noProof/>
                <w:webHidden/>
              </w:rPr>
            </w:r>
            <w:r>
              <w:rPr>
                <w:noProof/>
                <w:webHidden/>
              </w:rPr>
              <w:fldChar w:fldCharType="separate"/>
            </w:r>
            <w:r>
              <w:rPr>
                <w:noProof/>
                <w:webHidden/>
              </w:rPr>
              <w:t>13</w:t>
            </w:r>
            <w:r>
              <w:rPr>
                <w:noProof/>
                <w:webHidden/>
              </w:rPr>
              <w:fldChar w:fldCharType="end"/>
            </w:r>
          </w:hyperlink>
        </w:p>
        <w:p w14:paraId="17861348" w14:textId="233CA497"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84" w:history="1">
            <w:r w:rsidRPr="00511867">
              <w:rPr>
                <w:rStyle w:val="Hyperlink"/>
                <w:noProof/>
              </w:rPr>
              <w:t>Cancel Dispatch/Request</w:t>
            </w:r>
            <w:r>
              <w:rPr>
                <w:noProof/>
                <w:webHidden/>
              </w:rPr>
              <w:tab/>
            </w:r>
            <w:r>
              <w:rPr>
                <w:noProof/>
                <w:webHidden/>
              </w:rPr>
              <w:fldChar w:fldCharType="begin"/>
            </w:r>
            <w:r>
              <w:rPr>
                <w:noProof/>
                <w:webHidden/>
              </w:rPr>
              <w:instrText xml:space="preserve"> PAGEREF _Toc241759684 \h </w:instrText>
            </w:r>
            <w:r>
              <w:rPr>
                <w:noProof/>
                <w:webHidden/>
              </w:rPr>
            </w:r>
            <w:r>
              <w:rPr>
                <w:noProof/>
                <w:webHidden/>
              </w:rPr>
              <w:fldChar w:fldCharType="separate"/>
            </w:r>
            <w:r>
              <w:rPr>
                <w:noProof/>
                <w:webHidden/>
              </w:rPr>
              <w:t>15</w:t>
            </w:r>
            <w:r>
              <w:rPr>
                <w:noProof/>
                <w:webHidden/>
              </w:rPr>
              <w:fldChar w:fldCharType="end"/>
            </w:r>
          </w:hyperlink>
        </w:p>
        <w:p w14:paraId="0D9E7259" w14:textId="058183BB"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85" w:history="1">
            <w:r w:rsidRPr="00511867">
              <w:rPr>
                <w:rStyle w:val="Hyperlink"/>
                <w:noProof/>
              </w:rPr>
              <w:t>Add New Equipment - Scan</w:t>
            </w:r>
            <w:r>
              <w:rPr>
                <w:noProof/>
                <w:webHidden/>
              </w:rPr>
              <w:tab/>
            </w:r>
            <w:r>
              <w:rPr>
                <w:noProof/>
                <w:webHidden/>
              </w:rPr>
              <w:fldChar w:fldCharType="begin"/>
            </w:r>
            <w:r>
              <w:rPr>
                <w:noProof/>
                <w:webHidden/>
              </w:rPr>
              <w:instrText xml:space="preserve"> PAGEREF _Toc241759685 \h </w:instrText>
            </w:r>
            <w:r>
              <w:rPr>
                <w:noProof/>
                <w:webHidden/>
              </w:rPr>
            </w:r>
            <w:r>
              <w:rPr>
                <w:noProof/>
                <w:webHidden/>
              </w:rPr>
              <w:fldChar w:fldCharType="separate"/>
            </w:r>
            <w:r>
              <w:rPr>
                <w:noProof/>
                <w:webHidden/>
              </w:rPr>
              <w:t>15</w:t>
            </w:r>
            <w:r>
              <w:rPr>
                <w:noProof/>
                <w:webHidden/>
              </w:rPr>
              <w:fldChar w:fldCharType="end"/>
            </w:r>
          </w:hyperlink>
        </w:p>
        <w:p w14:paraId="129574DC" w14:textId="30744CF3"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86" w:history="1">
            <w:r w:rsidRPr="00511867">
              <w:rPr>
                <w:rStyle w:val="Hyperlink"/>
                <w:noProof/>
              </w:rPr>
              <w:t>Add New Equipment – Manual</w:t>
            </w:r>
            <w:r>
              <w:rPr>
                <w:noProof/>
                <w:webHidden/>
              </w:rPr>
              <w:tab/>
            </w:r>
            <w:r>
              <w:rPr>
                <w:noProof/>
                <w:webHidden/>
              </w:rPr>
              <w:fldChar w:fldCharType="begin"/>
            </w:r>
            <w:r>
              <w:rPr>
                <w:noProof/>
                <w:webHidden/>
              </w:rPr>
              <w:instrText xml:space="preserve"> PAGEREF _Toc241759686 \h </w:instrText>
            </w:r>
            <w:r>
              <w:rPr>
                <w:noProof/>
                <w:webHidden/>
              </w:rPr>
            </w:r>
            <w:r>
              <w:rPr>
                <w:noProof/>
                <w:webHidden/>
              </w:rPr>
              <w:fldChar w:fldCharType="separate"/>
            </w:r>
            <w:r>
              <w:rPr>
                <w:noProof/>
                <w:webHidden/>
              </w:rPr>
              <w:t>16</w:t>
            </w:r>
            <w:r>
              <w:rPr>
                <w:noProof/>
                <w:webHidden/>
              </w:rPr>
              <w:fldChar w:fldCharType="end"/>
            </w:r>
          </w:hyperlink>
        </w:p>
        <w:p w14:paraId="0AB0DC10" w14:textId="64EE2DED"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87" w:history="1">
            <w:r w:rsidRPr="00511867">
              <w:rPr>
                <w:rStyle w:val="Hyperlink"/>
                <w:noProof/>
              </w:rPr>
              <w:t>Edit Equipment</w:t>
            </w:r>
            <w:r>
              <w:rPr>
                <w:noProof/>
                <w:webHidden/>
              </w:rPr>
              <w:tab/>
            </w:r>
            <w:r>
              <w:rPr>
                <w:noProof/>
                <w:webHidden/>
              </w:rPr>
              <w:fldChar w:fldCharType="begin"/>
            </w:r>
            <w:r>
              <w:rPr>
                <w:noProof/>
                <w:webHidden/>
              </w:rPr>
              <w:instrText xml:space="preserve"> PAGEREF _Toc241759687 \h </w:instrText>
            </w:r>
            <w:r>
              <w:rPr>
                <w:noProof/>
                <w:webHidden/>
              </w:rPr>
            </w:r>
            <w:r>
              <w:rPr>
                <w:noProof/>
                <w:webHidden/>
              </w:rPr>
              <w:fldChar w:fldCharType="separate"/>
            </w:r>
            <w:r>
              <w:rPr>
                <w:noProof/>
                <w:webHidden/>
              </w:rPr>
              <w:t>16</w:t>
            </w:r>
            <w:r>
              <w:rPr>
                <w:noProof/>
                <w:webHidden/>
              </w:rPr>
              <w:fldChar w:fldCharType="end"/>
            </w:r>
          </w:hyperlink>
        </w:p>
        <w:p w14:paraId="3DF717DF" w14:textId="54F2CE07"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88" w:history="1">
            <w:r w:rsidRPr="00511867">
              <w:rPr>
                <w:rStyle w:val="Hyperlink"/>
                <w:noProof/>
              </w:rPr>
              <w:t>View Equipment History</w:t>
            </w:r>
            <w:r>
              <w:rPr>
                <w:noProof/>
                <w:webHidden/>
              </w:rPr>
              <w:tab/>
            </w:r>
            <w:r>
              <w:rPr>
                <w:noProof/>
                <w:webHidden/>
              </w:rPr>
              <w:fldChar w:fldCharType="begin"/>
            </w:r>
            <w:r>
              <w:rPr>
                <w:noProof/>
                <w:webHidden/>
              </w:rPr>
              <w:instrText xml:space="preserve"> PAGEREF _Toc241759688 \h </w:instrText>
            </w:r>
            <w:r>
              <w:rPr>
                <w:noProof/>
                <w:webHidden/>
              </w:rPr>
            </w:r>
            <w:r>
              <w:rPr>
                <w:noProof/>
                <w:webHidden/>
              </w:rPr>
              <w:fldChar w:fldCharType="separate"/>
            </w:r>
            <w:r>
              <w:rPr>
                <w:noProof/>
                <w:webHidden/>
              </w:rPr>
              <w:t>16</w:t>
            </w:r>
            <w:r>
              <w:rPr>
                <w:noProof/>
                <w:webHidden/>
              </w:rPr>
              <w:fldChar w:fldCharType="end"/>
            </w:r>
          </w:hyperlink>
        </w:p>
        <w:p w14:paraId="4B5B997B" w14:textId="281C7538"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89" w:history="1">
            <w:r w:rsidRPr="00511867">
              <w:rPr>
                <w:rStyle w:val="Hyperlink"/>
                <w:noProof/>
              </w:rPr>
              <w:t>Retire an Item</w:t>
            </w:r>
            <w:r>
              <w:rPr>
                <w:noProof/>
                <w:webHidden/>
              </w:rPr>
              <w:tab/>
            </w:r>
            <w:r>
              <w:rPr>
                <w:noProof/>
                <w:webHidden/>
              </w:rPr>
              <w:fldChar w:fldCharType="begin"/>
            </w:r>
            <w:r>
              <w:rPr>
                <w:noProof/>
                <w:webHidden/>
              </w:rPr>
              <w:instrText xml:space="preserve"> PAGEREF _Toc241759689 \h </w:instrText>
            </w:r>
            <w:r>
              <w:rPr>
                <w:noProof/>
                <w:webHidden/>
              </w:rPr>
            </w:r>
            <w:r>
              <w:rPr>
                <w:noProof/>
                <w:webHidden/>
              </w:rPr>
              <w:fldChar w:fldCharType="separate"/>
            </w:r>
            <w:r>
              <w:rPr>
                <w:noProof/>
                <w:webHidden/>
              </w:rPr>
              <w:t>16</w:t>
            </w:r>
            <w:r>
              <w:rPr>
                <w:noProof/>
                <w:webHidden/>
              </w:rPr>
              <w:fldChar w:fldCharType="end"/>
            </w:r>
          </w:hyperlink>
        </w:p>
        <w:p w14:paraId="141BEADD" w14:textId="64C3D63B"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90" w:history="1">
            <w:r w:rsidRPr="00511867">
              <w:rPr>
                <w:rStyle w:val="Hyperlink"/>
                <w:noProof/>
              </w:rPr>
              <w:t>Return Retired Item</w:t>
            </w:r>
            <w:r>
              <w:rPr>
                <w:noProof/>
                <w:webHidden/>
              </w:rPr>
              <w:tab/>
            </w:r>
            <w:r>
              <w:rPr>
                <w:noProof/>
                <w:webHidden/>
              </w:rPr>
              <w:fldChar w:fldCharType="begin"/>
            </w:r>
            <w:r>
              <w:rPr>
                <w:noProof/>
                <w:webHidden/>
              </w:rPr>
              <w:instrText xml:space="preserve"> PAGEREF _Toc241759690 \h </w:instrText>
            </w:r>
            <w:r>
              <w:rPr>
                <w:noProof/>
                <w:webHidden/>
              </w:rPr>
            </w:r>
            <w:r>
              <w:rPr>
                <w:noProof/>
                <w:webHidden/>
              </w:rPr>
              <w:fldChar w:fldCharType="separate"/>
            </w:r>
            <w:r>
              <w:rPr>
                <w:noProof/>
                <w:webHidden/>
              </w:rPr>
              <w:t>17</w:t>
            </w:r>
            <w:r>
              <w:rPr>
                <w:noProof/>
                <w:webHidden/>
              </w:rPr>
              <w:fldChar w:fldCharType="end"/>
            </w:r>
          </w:hyperlink>
        </w:p>
        <w:p w14:paraId="0E0DD856" w14:textId="08D9ECC4"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91" w:history="1">
            <w:r w:rsidRPr="00511867">
              <w:rPr>
                <w:rStyle w:val="Hyperlink"/>
                <w:noProof/>
              </w:rPr>
              <w:t>Returns</w:t>
            </w:r>
            <w:r>
              <w:rPr>
                <w:noProof/>
                <w:webHidden/>
              </w:rPr>
              <w:tab/>
            </w:r>
            <w:r>
              <w:rPr>
                <w:noProof/>
                <w:webHidden/>
              </w:rPr>
              <w:fldChar w:fldCharType="begin"/>
            </w:r>
            <w:r>
              <w:rPr>
                <w:noProof/>
                <w:webHidden/>
              </w:rPr>
              <w:instrText xml:space="preserve"> PAGEREF _Toc241759691 \h </w:instrText>
            </w:r>
            <w:r>
              <w:rPr>
                <w:noProof/>
                <w:webHidden/>
              </w:rPr>
            </w:r>
            <w:r>
              <w:rPr>
                <w:noProof/>
                <w:webHidden/>
              </w:rPr>
              <w:fldChar w:fldCharType="separate"/>
            </w:r>
            <w:r>
              <w:rPr>
                <w:noProof/>
                <w:webHidden/>
              </w:rPr>
              <w:t>17</w:t>
            </w:r>
            <w:r>
              <w:rPr>
                <w:noProof/>
                <w:webHidden/>
              </w:rPr>
              <w:fldChar w:fldCharType="end"/>
            </w:r>
          </w:hyperlink>
        </w:p>
        <w:p w14:paraId="4431099F" w14:textId="23F5C96D"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92" w:history="1">
            <w:r w:rsidRPr="00511867">
              <w:rPr>
                <w:rStyle w:val="Hyperlink"/>
                <w:noProof/>
              </w:rPr>
              <w:t>Move</w:t>
            </w:r>
            <w:r>
              <w:rPr>
                <w:noProof/>
                <w:webHidden/>
              </w:rPr>
              <w:tab/>
            </w:r>
            <w:r>
              <w:rPr>
                <w:noProof/>
                <w:webHidden/>
              </w:rPr>
              <w:fldChar w:fldCharType="begin"/>
            </w:r>
            <w:r>
              <w:rPr>
                <w:noProof/>
                <w:webHidden/>
              </w:rPr>
              <w:instrText xml:space="preserve"> PAGEREF _Toc241759692 \h </w:instrText>
            </w:r>
            <w:r>
              <w:rPr>
                <w:noProof/>
                <w:webHidden/>
              </w:rPr>
            </w:r>
            <w:r>
              <w:rPr>
                <w:noProof/>
                <w:webHidden/>
              </w:rPr>
              <w:fldChar w:fldCharType="separate"/>
            </w:r>
            <w:r>
              <w:rPr>
                <w:noProof/>
                <w:webHidden/>
              </w:rPr>
              <w:t>18</w:t>
            </w:r>
            <w:r>
              <w:rPr>
                <w:noProof/>
                <w:webHidden/>
              </w:rPr>
              <w:fldChar w:fldCharType="end"/>
            </w:r>
          </w:hyperlink>
        </w:p>
        <w:p w14:paraId="284B0350" w14:textId="6F1D805F"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93" w:history="1">
            <w:r w:rsidRPr="00511867">
              <w:rPr>
                <w:rStyle w:val="Hyperlink"/>
                <w:noProof/>
              </w:rPr>
              <w:t>Transfer</w:t>
            </w:r>
            <w:r>
              <w:rPr>
                <w:noProof/>
                <w:webHidden/>
              </w:rPr>
              <w:tab/>
            </w:r>
            <w:r>
              <w:rPr>
                <w:noProof/>
                <w:webHidden/>
              </w:rPr>
              <w:fldChar w:fldCharType="begin"/>
            </w:r>
            <w:r>
              <w:rPr>
                <w:noProof/>
                <w:webHidden/>
              </w:rPr>
              <w:instrText xml:space="preserve"> PAGEREF _Toc241759693 \h </w:instrText>
            </w:r>
            <w:r>
              <w:rPr>
                <w:noProof/>
                <w:webHidden/>
              </w:rPr>
            </w:r>
            <w:r>
              <w:rPr>
                <w:noProof/>
                <w:webHidden/>
              </w:rPr>
              <w:fldChar w:fldCharType="separate"/>
            </w:r>
            <w:r>
              <w:rPr>
                <w:noProof/>
                <w:webHidden/>
              </w:rPr>
              <w:t>19</w:t>
            </w:r>
            <w:r>
              <w:rPr>
                <w:noProof/>
                <w:webHidden/>
              </w:rPr>
              <w:fldChar w:fldCharType="end"/>
            </w:r>
          </w:hyperlink>
        </w:p>
        <w:p w14:paraId="60CAD2C7" w14:textId="00405C9D"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694" w:history="1">
            <w:r w:rsidRPr="00511867">
              <w:rPr>
                <w:rStyle w:val="Hyperlink"/>
                <w:noProof/>
              </w:rPr>
              <w:t>Recalls</w:t>
            </w:r>
            <w:r>
              <w:rPr>
                <w:noProof/>
                <w:webHidden/>
              </w:rPr>
              <w:tab/>
            </w:r>
            <w:r>
              <w:rPr>
                <w:noProof/>
                <w:webHidden/>
              </w:rPr>
              <w:fldChar w:fldCharType="begin"/>
            </w:r>
            <w:r>
              <w:rPr>
                <w:noProof/>
                <w:webHidden/>
              </w:rPr>
              <w:instrText xml:space="preserve"> PAGEREF _Toc241759694 \h </w:instrText>
            </w:r>
            <w:r>
              <w:rPr>
                <w:noProof/>
                <w:webHidden/>
              </w:rPr>
            </w:r>
            <w:r>
              <w:rPr>
                <w:noProof/>
                <w:webHidden/>
              </w:rPr>
              <w:fldChar w:fldCharType="separate"/>
            </w:r>
            <w:r>
              <w:rPr>
                <w:noProof/>
                <w:webHidden/>
              </w:rPr>
              <w:t>20</w:t>
            </w:r>
            <w:r>
              <w:rPr>
                <w:noProof/>
                <w:webHidden/>
              </w:rPr>
              <w:fldChar w:fldCharType="end"/>
            </w:r>
          </w:hyperlink>
        </w:p>
        <w:p w14:paraId="6004F767" w14:textId="3325D815"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95" w:history="1">
            <w:r w:rsidRPr="00511867">
              <w:rPr>
                <w:rStyle w:val="Hyperlink"/>
                <w:noProof/>
              </w:rPr>
              <w:t>Recall Overview</w:t>
            </w:r>
            <w:r>
              <w:rPr>
                <w:noProof/>
                <w:webHidden/>
              </w:rPr>
              <w:tab/>
            </w:r>
            <w:r>
              <w:rPr>
                <w:noProof/>
                <w:webHidden/>
              </w:rPr>
              <w:fldChar w:fldCharType="begin"/>
            </w:r>
            <w:r>
              <w:rPr>
                <w:noProof/>
                <w:webHidden/>
              </w:rPr>
              <w:instrText xml:space="preserve"> PAGEREF _Toc241759695 \h </w:instrText>
            </w:r>
            <w:r>
              <w:rPr>
                <w:noProof/>
                <w:webHidden/>
              </w:rPr>
            </w:r>
            <w:r>
              <w:rPr>
                <w:noProof/>
                <w:webHidden/>
              </w:rPr>
              <w:fldChar w:fldCharType="separate"/>
            </w:r>
            <w:r>
              <w:rPr>
                <w:noProof/>
                <w:webHidden/>
              </w:rPr>
              <w:t>20</w:t>
            </w:r>
            <w:r>
              <w:rPr>
                <w:noProof/>
                <w:webHidden/>
              </w:rPr>
              <w:fldChar w:fldCharType="end"/>
            </w:r>
          </w:hyperlink>
        </w:p>
        <w:p w14:paraId="399425D3" w14:textId="0F72F9BA"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96" w:history="1">
            <w:r w:rsidRPr="00511867">
              <w:rPr>
                <w:rStyle w:val="Hyperlink"/>
                <w:noProof/>
              </w:rPr>
              <w:t>Recall Tasks</w:t>
            </w:r>
            <w:r>
              <w:rPr>
                <w:noProof/>
                <w:webHidden/>
              </w:rPr>
              <w:tab/>
            </w:r>
            <w:r>
              <w:rPr>
                <w:noProof/>
                <w:webHidden/>
              </w:rPr>
              <w:fldChar w:fldCharType="begin"/>
            </w:r>
            <w:r>
              <w:rPr>
                <w:noProof/>
                <w:webHidden/>
              </w:rPr>
              <w:instrText xml:space="preserve"> PAGEREF _Toc241759696 \h </w:instrText>
            </w:r>
            <w:r>
              <w:rPr>
                <w:noProof/>
                <w:webHidden/>
              </w:rPr>
            </w:r>
            <w:r>
              <w:rPr>
                <w:noProof/>
                <w:webHidden/>
              </w:rPr>
              <w:fldChar w:fldCharType="separate"/>
            </w:r>
            <w:r>
              <w:rPr>
                <w:noProof/>
                <w:webHidden/>
              </w:rPr>
              <w:t>20</w:t>
            </w:r>
            <w:r>
              <w:rPr>
                <w:noProof/>
                <w:webHidden/>
              </w:rPr>
              <w:fldChar w:fldCharType="end"/>
            </w:r>
          </w:hyperlink>
        </w:p>
        <w:p w14:paraId="037BEFB7" w14:textId="4B8A0592"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97" w:history="1">
            <w:r w:rsidRPr="00511867">
              <w:rPr>
                <w:rStyle w:val="Hyperlink"/>
                <w:noProof/>
              </w:rPr>
              <w:t>Recall Action – (incl. STL-LTL replenishment)</w:t>
            </w:r>
            <w:r>
              <w:rPr>
                <w:noProof/>
                <w:webHidden/>
              </w:rPr>
              <w:tab/>
            </w:r>
            <w:r>
              <w:rPr>
                <w:noProof/>
                <w:webHidden/>
              </w:rPr>
              <w:fldChar w:fldCharType="begin"/>
            </w:r>
            <w:r>
              <w:rPr>
                <w:noProof/>
                <w:webHidden/>
              </w:rPr>
              <w:instrText xml:space="preserve"> PAGEREF _Toc241759697 \h </w:instrText>
            </w:r>
            <w:r>
              <w:rPr>
                <w:noProof/>
                <w:webHidden/>
              </w:rPr>
            </w:r>
            <w:r>
              <w:rPr>
                <w:noProof/>
                <w:webHidden/>
              </w:rPr>
              <w:fldChar w:fldCharType="separate"/>
            </w:r>
            <w:r>
              <w:rPr>
                <w:noProof/>
                <w:webHidden/>
              </w:rPr>
              <w:t>20</w:t>
            </w:r>
            <w:r>
              <w:rPr>
                <w:noProof/>
                <w:webHidden/>
              </w:rPr>
              <w:fldChar w:fldCharType="end"/>
            </w:r>
          </w:hyperlink>
        </w:p>
        <w:p w14:paraId="44A7EDB6" w14:textId="0E9C66BB"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98" w:history="1">
            <w:r w:rsidRPr="00511867">
              <w:rPr>
                <w:rStyle w:val="Hyperlink"/>
                <w:noProof/>
              </w:rPr>
              <w:t>Recall Tasks</w:t>
            </w:r>
            <w:r>
              <w:rPr>
                <w:noProof/>
                <w:webHidden/>
              </w:rPr>
              <w:tab/>
            </w:r>
            <w:r>
              <w:rPr>
                <w:noProof/>
                <w:webHidden/>
              </w:rPr>
              <w:fldChar w:fldCharType="begin"/>
            </w:r>
            <w:r>
              <w:rPr>
                <w:noProof/>
                <w:webHidden/>
              </w:rPr>
              <w:instrText xml:space="preserve"> PAGEREF _Toc241759698 \h </w:instrText>
            </w:r>
            <w:r>
              <w:rPr>
                <w:noProof/>
                <w:webHidden/>
              </w:rPr>
            </w:r>
            <w:r>
              <w:rPr>
                <w:noProof/>
                <w:webHidden/>
              </w:rPr>
              <w:fldChar w:fldCharType="separate"/>
            </w:r>
            <w:r>
              <w:rPr>
                <w:noProof/>
                <w:webHidden/>
              </w:rPr>
              <w:t>20</w:t>
            </w:r>
            <w:r>
              <w:rPr>
                <w:noProof/>
                <w:webHidden/>
              </w:rPr>
              <w:fldChar w:fldCharType="end"/>
            </w:r>
          </w:hyperlink>
        </w:p>
        <w:p w14:paraId="79573BBA" w14:textId="11DED1A2"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699" w:history="1">
            <w:r w:rsidRPr="00511867">
              <w:rPr>
                <w:rStyle w:val="Hyperlink"/>
                <w:noProof/>
              </w:rPr>
              <w:t>Recall Action – (incl. STL-LTL replenishment)</w:t>
            </w:r>
            <w:r>
              <w:rPr>
                <w:noProof/>
                <w:webHidden/>
              </w:rPr>
              <w:tab/>
            </w:r>
            <w:r>
              <w:rPr>
                <w:noProof/>
                <w:webHidden/>
              </w:rPr>
              <w:fldChar w:fldCharType="begin"/>
            </w:r>
            <w:r>
              <w:rPr>
                <w:noProof/>
                <w:webHidden/>
              </w:rPr>
              <w:instrText xml:space="preserve"> PAGEREF _Toc241759699 \h </w:instrText>
            </w:r>
            <w:r>
              <w:rPr>
                <w:noProof/>
                <w:webHidden/>
              </w:rPr>
            </w:r>
            <w:r>
              <w:rPr>
                <w:noProof/>
                <w:webHidden/>
              </w:rPr>
              <w:fldChar w:fldCharType="separate"/>
            </w:r>
            <w:r>
              <w:rPr>
                <w:noProof/>
                <w:webHidden/>
              </w:rPr>
              <w:t>21</w:t>
            </w:r>
            <w:r>
              <w:rPr>
                <w:noProof/>
                <w:webHidden/>
              </w:rPr>
              <w:fldChar w:fldCharType="end"/>
            </w:r>
          </w:hyperlink>
        </w:p>
        <w:p w14:paraId="229B3BE5" w14:textId="6E6A1616"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700" w:history="1">
            <w:r w:rsidRPr="00511867">
              <w:rPr>
                <w:rStyle w:val="Hyperlink"/>
                <w:noProof/>
              </w:rPr>
              <w:t>Reassign Recall records</w:t>
            </w:r>
            <w:r>
              <w:rPr>
                <w:noProof/>
                <w:webHidden/>
              </w:rPr>
              <w:tab/>
            </w:r>
            <w:r>
              <w:rPr>
                <w:noProof/>
                <w:webHidden/>
              </w:rPr>
              <w:fldChar w:fldCharType="begin"/>
            </w:r>
            <w:r>
              <w:rPr>
                <w:noProof/>
                <w:webHidden/>
              </w:rPr>
              <w:instrText xml:space="preserve"> PAGEREF _Toc241759700 \h </w:instrText>
            </w:r>
            <w:r>
              <w:rPr>
                <w:noProof/>
                <w:webHidden/>
              </w:rPr>
            </w:r>
            <w:r>
              <w:rPr>
                <w:noProof/>
                <w:webHidden/>
              </w:rPr>
              <w:fldChar w:fldCharType="separate"/>
            </w:r>
            <w:r>
              <w:rPr>
                <w:noProof/>
                <w:webHidden/>
              </w:rPr>
              <w:t>22</w:t>
            </w:r>
            <w:r>
              <w:rPr>
                <w:noProof/>
                <w:webHidden/>
              </w:rPr>
              <w:fldChar w:fldCharType="end"/>
            </w:r>
          </w:hyperlink>
        </w:p>
        <w:p w14:paraId="38557444" w14:textId="47C5DE03"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701" w:history="1">
            <w:r w:rsidRPr="00511867">
              <w:rPr>
                <w:rStyle w:val="Hyperlink"/>
                <w:noProof/>
              </w:rPr>
              <w:t>Edit a Recall Record</w:t>
            </w:r>
            <w:r>
              <w:rPr>
                <w:noProof/>
                <w:webHidden/>
              </w:rPr>
              <w:tab/>
            </w:r>
            <w:r>
              <w:rPr>
                <w:noProof/>
                <w:webHidden/>
              </w:rPr>
              <w:fldChar w:fldCharType="begin"/>
            </w:r>
            <w:r>
              <w:rPr>
                <w:noProof/>
                <w:webHidden/>
              </w:rPr>
              <w:instrText xml:space="preserve"> PAGEREF _Toc241759701 \h </w:instrText>
            </w:r>
            <w:r>
              <w:rPr>
                <w:noProof/>
                <w:webHidden/>
              </w:rPr>
            </w:r>
            <w:r>
              <w:rPr>
                <w:noProof/>
                <w:webHidden/>
              </w:rPr>
              <w:fldChar w:fldCharType="separate"/>
            </w:r>
            <w:r>
              <w:rPr>
                <w:noProof/>
                <w:webHidden/>
              </w:rPr>
              <w:t>22</w:t>
            </w:r>
            <w:r>
              <w:rPr>
                <w:noProof/>
                <w:webHidden/>
              </w:rPr>
              <w:fldChar w:fldCharType="end"/>
            </w:r>
          </w:hyperlink>
        </w:p>
        <w:p w14:paraId="415A37C2" w14:textId="7B884F5E"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702" w:history="1">
            <w:r w:rsidRPr="00511867">
              <w:rPr>
                <w:rStyle w:val="Hyperlink"/>
                <w:noProof/>
              </w:rPr>
              <w:t>Print Recall Letters</w:t>
            </w:r>
            <w:r>
              <w:rPr>
                <w:noProof/>
                <w:webHidden/>
              </w:rPr>
              <w:tab/>
            </w:r>
            <w:r>
              <w:rPr>
                <w:noProof/>
                <w:webHidden/>
              </w:rPr>
              <w:fldChar w:fldCharType="begin"/>
            </w:r>
            <w:r>
              <w:rPr>
                <w:noProof/>
                <w:webHidden/>
              </w:rPr>
              <w:instrText xml:space="preserve"> PAGEREF _Toc241759702 \h </w:instrText>
            </w:r>
            <w:r>
              <w:rPr>
                <w:noProof/>
                <w:webHidden/>
              </w:rPr>
            </w:r>
            <w:r>
              <w:rPr>
                <w:noProof/>
                <w:webHidden/>
              </w:rPr>
              <w:fldChar w:fldCharType="separate"/>
            </w:r>
            <w:r>
              <w:rPr>
                <w:noProof/>
                <w:webHidden/>
              </w:rPr>
              <w:t>22</w:t>
            </w:r>
            <w:r>
              <w:rPr>
                <w:noProof/>
                <w:webHidden/>
              </w:rPr>
              <w:fldChar w:fldCharType="end"/>
            </w:r>
          </w:hyperlink>
        </w:p>
        <w:p w14:paraId="3D19EC43" w14:textId="0B070E04"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703" w:history="1">
            <w:r w:rsidRPr="00511867">
              <w:rPr>
                <w:rStyle w:val="Hyperlink"/>
                <w:noProof/>
              </w:rPr>
              <w:t>Merge Recall Records</w:t>
            </w:r>
            <w:r>
              <w:rPr>
                <w:noProof/>
                <w:webHidden/>
              </w:rPr>
              <w:tab/>
            </w:r>
            <w:r>
              <w:rPr>
                <w:noProof/>
                <w:webHidden/>
              </w:rPr>
              <w:fldChar w:fldCharType="begin"/>
            </w:r>
            <w:r>
              <w:rPr>
                <w:noProof/>
                <w:webHidden/>
              </w:rPr>
              <w:instrText xml:space="preserve"> PAGEREF _Toc241759703 \h </w:instrText>
            </w:r>
            <w:r>
              <w:rPr>
                <w:noProof/>
                <w:webHidden/>
              </w:rPr>
            </w:r>
            <w:r>
              <w:rPr>
                <w:noProof/>
                <w:webHidden/>
              </w:rPr>
              <w:fldChar w:fldCharType="separate"/>
            </w:r>
            <w:r>
              <w:rPr>
                <w:noProof/>
                <w:webHidden/>
              </w:rPr>
              <w:t>23</w:t>
            </w:r>
            <w:r>
              <w:rPr>
                <w:noProof/>
                <w:webHidden/>
              </w:rPr>
              <w:fldChar w:fldCharType="end"/>
            </w:r>
          </w:hyperlink>
        </w:p>
        <w:p w14:paraId="26899790" w14:textId="36360CC4"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704" w:history="1">
            <w:r w:rsidRPr="00511867">
              <w:rPr>
                <w:rStyle w:val="Hyperlink"/>
                <w:noProof/>
              </w:rPr>
              <w:t>Collections</w:t>
            </w:r>
            <w:r>
              <w:rPr>
                <w:noProof/>
                <w:webHidden/>
              </w:rPr>
              <w:tab/>
            </w:r>
            <w:r>
              <w:rPr>
                <w:noProof/>
                <w:webHidden/>
              </w:rPr>
              <w:fldChar w:fldCharType="begin"/>
            </w:r>
            <w:r>
              <w:rPr>
                <w:noProof/>
                <w:webHidden/>
              </w:rPr>
              <w:instrText xml:space="preserve"> PAGEREF _Toc241759704 \h </w:instrText>
            </w:r>
            <w:r>
              <w:rPr>
                <w:noProof/>
                <w:webHidden/>
              </w:rPr>
            </w:r>
            <w:r>
              <w:rPr>
                <w:noProof/>
                <w:webHidden/>
              </w:rPr>
              <w:fldChar w:fldCharType="separate"/>
            </w:r>
            <w:r>
              <w:rPr>
                <w:noProof/>
                <w:webHidden/>
              </w:rPr>
              <w:t>23</w:t>
            </w:r>
            <w:r>
              <w:rPr>
                <w:noProof/>
                <w:webHidden/>
              </w:rPr>
              <w:fldChar w:fldCharType="end"/>
            </w:r>
          </w:hyperlink>
        </w:p>
        <w:p w14:paraId="07884542" w14:textId="27ED46C4"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705" w:history="1">
            <w:r w:rsidRPr="00511867">
              <w:rPr>
                <w:rStyle w:val="Hyperlink"/>
                <w:noProof/>
              </w:rPr>
              <w:t>Edit a Collection</w:t>
            </w:r>
            <w:r>
              <w:rPr>
                <w:noProof/>
                <w:webHidden/>
              </w:rPr>
              <w:tab/>
            </w:r>
            <w:r>
              <w:rPr>
                <w:noProof/>
                <w:webHidden/>
              </w:rPr>
              <w:fldChar w:fldCharType="begin"/>
            </w:r>
            <w:r>
              <w:rPr>
                <w:noProof/>
                <w:webHidden/>
              </w:rPr>
              <w:instrText xml:space="preserve"> PAGEREF _Toc241759705 \h </w:instrText>
            </w:r>
            <w:r>
              <w:rPr>
                <w:noProof/>
                <w:webHidden/>
              </w:rPr>
            </w:r>
            <w:r>
              <w:rPr>
                <w:noProof/>
                <w:webHidden/>
              </w:rPr>
              <w:fldChar w:fldCharType="separate"/>
            </w:r>
            <w:r>
              <w:rPr>
                <w:noProof/>
                <w:webHidden/>
              </w:rPr>
              <w:t>23</w:t>
            </w:r>
            <w:r>
              <w:rPr>
                <w:noProof/>
                <w:webHidden/>
              </w:rPr>
              <w:fldChar w:fldCharType="end"/>
            </w:r>
          </w:hyperlink>
        </w:p>
        <w:p w14:paraId="11D5B591" w14:textId="7C1796B6"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706" w:history="1">
            <w:r w:rsidRPr="00511867">
              <w:rPr>
                <w:rStyle w:val="Hyperlink"/>
                <w:noProof/>
              </w:rPr>
              <w:t>Generating an ACC4249</w:t>
            </w:r>
            <w:r>
              <w:rPr>
                <w:noProof/>
                <w:webHidden/>
              </w:rPr>
              <w:tab/>
            </w:r>
            <w:r>
              <w:rPr>
                <w:noProof/>
                <w:webHidden/>
              </w:rPr>
              <w:fldChar w:fldCharType="begin"/>
            </w:r>
            <w:r>
              <w:rPr>
                <w:noProof/>
                <w:webHidden/>
              </w:rPr>
              <w:instrText xml:space="preserve"> PAGEREF _Toc241759706 \h </w:instrText>
            </w:r>
            <w:r>
              <w:rPr>
                <w:noProof/>
                <w:webHidden/>
              </w:rPr>
            </w:r>
            <w:r>
              <w:rPr>
                <w:noProof/>
                <w:webHidden/>
              </w:rPr>
              <w:fldChar w:fldCharType="separate"/>
            </w:r>
            <w:r>
              <w:rPr>
                <w:noProof/>
                <w:webHidden/>
              </w:rPr>
              <w:t>24</w:t>
            </w:r>
            <w:r>
              <w:rPr>
                <w:noProof/>
                <w:webHidden/>
              </w:rPr>
              <w:fldChar w:fldCharType="end"/>
            </w:r>
          </w:hyperlink>
        </w:p>
        <w:p w14:paraId="4EA3452E" w14:textId="334D878A"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707" w:history="1">
            <w:r w:rsidRPr="00511867">
              <w:rPr>
                <w:rStyle w:val="Hyperlink"/>
                <w:noProof/>
              </w:rPr>
              <w:t>Editing an ACC4249</w:t>
            </w:r>
            <w:r>
              <w:rPr>
                <w:noProof/>
                <w:webHidden/>
              </w:rPr>
              <w:tab/>
            </w:r>
            <w:r>
              <w:rPr>
                <w:noProof/>
                <w:webHidden/>
              </w:rPr>
              <w:fldChar w:fldCharType="begin"/>
            </w:r>
            <w:r>
              <w:rPr>
                <w:noProof/>
                <w:webHidden/>
              </w:rPr>
              <w:instrText xml:space="preserve"> PAGEREF _Toc241759707 \h </w:instrText>
            </w:r>
            <w:r>
              <w:rPr>
                <w:noProof/>
                <w:webHidden/>
              </w:rPr>
            </w:r>
            <w:r>
              <w:rPr>
                <w:noProof/>
                <w:webHidden/>
              </w:rPr>
              <w:fldChar w:fldCharType="separate"/>
            </w:r>
            <w:r>
              <w:rPr>
                <w:noProof/>
                <w:webHidden/>
              </w:rPr>
              <w:t>24</w:t>
            </w:r>
            <w:r>
              <w:rPr>
                <w:noProof/>
                <w:webHidden/>
              </w:rPr>
              <w:fldChar w:fldCharType="end"/>
            </w:r>
          </w:hyperlink>
        </w:p>
        <w:p w14:paraId="68A1D6D1" w14:textId="297EFF79"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708" w:history="1">
            <w:r w:rsidRPr="00511867">
              <w:rPr>
                <w:rStyle w:val="Hyperlink"/>
                <w:noProof/>
              </w:rPr>
              <w:t>STL-LTL Records</w:t>
            </w:r>
            <w:r>
              <w:rPr>
                <w:noProof/>
                <w:webHidden/>
              </w:rPr>
              <w:tab/>
            </w:r>
            <w:r>
              <w:rPr>
                <w:noProof/>
                <w:webHidden/>
              </w:rPr>
              <w:fldChar w:fldCharType="begin"/>
            </w:r>
            <w:r>
              <w:rPr>
                <w:noProof/>
                <w:webHidden/>
              </w:rPr>
              <w:instrText xml:space="preserve"> PAGEREF _Toc241759708 \h </w:instrText>
            </w:r>
            <w:r>
              <w:rPr>
                <w:noProof/>
                <w:webHidden/>
              </w:rPr>
            </w:r>
            <w:r>
              <w:rPr>
                <w:noProof/>
                <w:webHidden/>
              </w:rPr>
              <w:fldChar w:fldCharType="separate"/>
            </w:r>
            <w:r>
              <w:rPr>
                <w:noProof/>
                <w:webHidden/>
              </w:rPr>
              <w:t>24</w:t>
            </w:r>
            <w:r>
              <w:rPr>
                <w:noProof/>
                <w:webHidden/>
              </w:rPr>
              <w:fldChar w:fldCharType="end"/>
            </w:r>
          </w:hyperlink>
        </w:p>
        <w:p w14:paraId="23BAF95A" w14:textId="248E41F8"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709" w:history="1">
            <w:r w:rsidRPr="00511867">
              <w:rPr>
                <w:rStyle w:val="Hyperlink"/>
                <w:noProof/>
              </w:rPr>
              <w:t>Clients</w:t>
            </w:r>
            <w:r>
              <w:rPr>
                <w:noProof/>
                <w:webHidden/>
              </w:rPr>
              <w:tab/>
            </w:r>
            <w:r>
              <w:rPr>
                <w:noProof/>
                <w:webHidden/>
              </w:rPr>
              <w:fldChar w:fldCharType="begin"/>
            </w:r>
            <w:r>
              <w:rPr>
                <w:noProof/>
                <w:webHidden/>
              </w:rPr>
              <w:instrText xml:space="preserve"> PAGEREF _Toc241759709 \h </w:instrText>
            </w:r>
            <w:r>
              <w:rPr>
                <w:noProof/>
                <w:webHidden/>
              </w:rPr>
            </w:r>
            <w:r>
              <w:rPr>
                <w:noProof/>
                <w:webHidden/>
              </w:rPr>
              <w:fldChar w:fldCharType="separate"/>
            </w:r>
            <w:r>
              <w:rPr>
                <w:noProof/>
                <w:webHidden/>
              </w:rPr>
              <w:t>25</w:t>
            </w:r>
            <w:r>
              <w:rPr>
                <w:noProof/>
                <w:webHidden/>
              </w:rPr>
              <w:fldChar w:fldCharType="end"/>
            </w:r>
          </w:hyperlink>
        </w:p>
        <w:p w14:paraId="56FCBAF9" w14:textId="1C2C1FAB"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710" w:history="1">
            <w:r w:rsidRPr="00511867">
              <w:rPr>
                <w:rStyle w:val="Hyperlink"/>
                <w:noProof/>
              </w:rPr>
              <w:t>Add New Client</w:t>
            </w:r>
            <w:r>
              <w:rPr>
                <w:noProof/>
                <w:webHidden/>
              </w:rPr>
              <w:tab/>
            </w:r>
            <w:r>
              <w:rPr>
                <w:noProof/>
                <w:webHidden/>
              </w:rPr>
              <w:fldChar w:fldCharType="begin"/>
            </w:r>
            <w:r>
              <w:rPr>
                <w:noProof/>
                <w:webHidden/>
              </w:rPr>
              <w:instrText xml:space="preserve"> PAGEREF _Toc241759710 \h </w:instrText>
            </w:r>
            <w:r>
              <w:rPr>
                <w:noProof/>
                <w:webHidden/>
              </w:rPr>
            </w:r>
            <w:r>
              <w:rPr>
                <w:noProof/>
                <w:webHidden/>
              </w:rPr>
              <w:fldChar w:fldCharType="separate"/>
            </w:r>
            <w:r>
              <w:rPr>
                <w:noProof/>
                <w:webHidden/>
              </w:rPr>
              <w:t>25</w:t>
            </w:r>
            <w:r>
              <w:rPr>
                <w:noProof/>
                <w:webHidden/>
              </w:rPr>
              <w:fldChar w:fldCharType="end"/>
            </w:r>
          </w:hyperlink>
        </w:p>
        <w:p w14:paraId="389DD506" w14:textId="7F80F3DC"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711" w:history="1">
            <w:r w:rsidRPr="00511867">
              <w:rPr>
                <w:rStyle w:val="Hyperlink"/>
                <w:noProof/>
              </w:rPr>
              <w:t>View/Edit Client Record</w:t>
            </w:r>
            <w:r>
              <w:rPr>
                <w:noProof/>
                <w:webHidden/>
              </w:rPr>
              <w:tab/>
            </w:r>
            <w:r>
              <w:rPr>
                <w:noProof/>
                <w:webHidden/>
              </w:rPr>
              <w:fldChar w:fldCharType="begin"/>
            </w:r>
            <w:r>
              <w:rPr>
                <w:noProof/>
                <w:webHidden/>
              </w:rPr>
              <w:instrText xml:space="preserve"> PAGEREF _Toc241759711 \h </w:instrText>
            </w:r>
            <w:r>
              <w:rPr>
                <w:noProof/>
                <w:webHidden/>
              </w:rPr>
            </w:r>
            <w:r>
              <w:rPr>
                <w:noProof/>
                <w:webHidden/>
              </w:rPr>
              <w:fldChar w:fldCharType="separate"/>
            </w:r>
            <w:r>
              <w:rPr>
                <w:noProof/>
                <w:webHidden/>
              </w:rPr>
              <w:t>25</w:t>
            </w:r>
            <w:r>
              <w:rPr>
                <w:noProof/>
                <w:webHidden/>
              </w:rPr>
              <w:fldChar w:fldCharType="end"/>
            </w:r>
          </w:hyperlink>
        </w:p>
        <w:p w14:paraId="1A02169B" w14:textId="66FBC5D2" w:rsidR="00922ADE" w:rsidRDefault="00922ADE">
          <w:pPr>
            <w:pStyle w:val="TOC2"/>
            <w:tabs>
              <w:tab w:val="right" w:leader="dot" w:pos="9016"/>
            </w:tabs>
            <w:rPr>
              <w:rFonts w:eastAsiaTheme="minorEastAsia"/>
              <w:noProof/>
              <w:kern w:val="2"/>
              <w:sz w:val="24"/>
              <w:szCs w:val="24"/>
              <w:lang w:eastAsia="en-NZ"/>
              <w14:ligatures w14:val="standardContextual"/>
            </w:rPr>
          </w:pPr>
          <w:hyperlink w:anchor="_Toc241759712" w:history="1">
            <w:r w:rsidRPr="00511867">
              <w:rPr>
                <w:rStyle w:val="Hyperlink"/>
                <w:noProof/>
              </w:rPr>
              <w:t>View Client History</w:t>
            </w:r>
            <w:r>
              <w:rPr>
                <w:noProof/>
                <w:webHidden/>
              </w:rPr>
              <w:tab/>
            </w:r>
            <w:r>
              <w:rPr>
                <w:noProof/>
                <w:webHidden/>
              </w:rPr>
              <w:fldChar w:fldCharType="begin"/>
            </w:r>
            <w:r>
              <w:rPr>
                <w:noProof/>
                <w:webHidden/>
              </w:rPr>
              <w:instrText xml:space="preserve"> PAGEREF _Toc241759712 \h </w:instrText>
            </w:r>
            <w:r>
              <w:rPr>
                <w:noProof/>
                <w:webHidden/>
              </w:rPr>
            </w:r>
            <w:r>
              <w:rPr>
                <w:noProof/>
                <w:webHidden/>
              </w:rPr>
              <w:fldChar w:fldCharType="separate"/>
            </w:r>
            <w:r>
              <w:rPr>
                <w:noProof/>
                <w:webHidden/>
              </w:rPr>
              <w:t>25</w:t>
            </w:r>
            <w:r>
              <w:rPr>
                <w:noProof/>
                <w:webHidden/>
              </w:rPr>
              <w:fldChar w:fldCharType="end"/>
            </w:r>
          </w:hyperlink>
        </w:p>
        <w:p w14:paraId="5D2A0077" w14:textId="47BDC068" w:rsidR="00922ADE" w:rsidRDefault="00922ADE">
          <w:pPr>
            <w:pStyle w:val="TOC1"/>
            <w:tabs>
              <w:tab w:val="right" w:leader="dot" w:pos="9016"/>
            </w:tabs>
            <w:rPr>
              <w:rFonts w:eastAsiaTheme="minorEastAsia"/>
              <w:noProof/>
              <w:kern w:val="2"/>
              <w:sz w:val="24"/>
              <w:szCs w:val="24"/>
              <w:lang w:eastAsia="en-NZ"/>
              <w14:ligatures w14:val="standardContextual"/>
            </w:rPr>
          </w:pPr>
          <w:hyperlink w:anchor="_Toc241759713" w:history="1">
            <w:r w:rsidRPr="00511867">
              <w:rPr>
                <w:rStyle w:val="Hyperlink"/>
                <w:noProof/>
              </w:rPr>
              <w:t>Stock-Take</w:t>
            </w:r>
            <w:r>
              <w:rPr>
                <w:noProof/>
                <w:webHidden/>
              </w:rPr>
              <w:tab/>
            </w:r>
            <w:r>
              <w:rPr>
                <w:noProof/>
                <w:webHidden/>
              </w:rPr>
              <w:fldChar w:fldCharType="begin"/>
            </w:r>
            <w:r>
              <w:rPr>
                <w:noProof/>
                <w:webHidden/>
              </w:rPr>
              <w:instrText xml:space="preserve"> PAGEREF _Toc241759713 \h </w:instrText>
            </w:r>
            <w:r>
              <w:rPr>
                <w:noProof/>
                <w:webHidden/>
              </w:rPr>
            </w:r>
            <w:r>
              <w:rPr>
                <w:noProof/>
                <w:webHidden/>
              </w:rPr>
              <w:fldChar w:fldCharType="separate"/>
            </w:r>
            <w:r>
              <w:rPr>
                <w:noProof/>
                <w:webHidden/>
              </w:rPr>
              <w:t>26</w:t>
            </w:r>
            <w:r>
              <w:rPr>
                <w:noProof/>
                <w:webHidden/>
              </w:rPr>
              <w:fldChar w:fldCharType="end"/>
            </w:r>
          </w:hyperlink>
        </w:p>
        <w:p w14:paraId="543010FF" w14:textId="2F60AC00" w:rsidR="00E652F3" w:rsidRDefault="00E652F3">
          <w:r>
            <w:rPr>
              <w:b/>
              <w:bCs/>
              <w:noProof/>
            </w:rPr>
            <w:fldChar w:fldCharType="end"/>
          </w:r>
        </w:p>
      </w:sdtContent>
    </w:sdt>
    <w:tbl>
      <w:tblPr>
        <w:tblStyle w:val="TableGrid"/>
        <w:tblW w:w="0" w:type="auto"/>
        <w:tblLook w:val="04A0" w:firstRow="1" w:lastRow="0" w:firstColumn="1" w:lastColumn="0" w:noHBand="0" w:noVBand="1"/>
      </w:tblPr>
      <w:tblGrid>
        <w:gridCol w:w="6091"/>
        <w:gridCol w:w="1701"/>
        <w:gridCol w:w="1224"/>
      </w:tblGrid>
      <w:tr w:rsidR="002F50F6" w:rsidRPr="00027BF4" w14:paraId="6BB67A2A" w14:textId="77777777" w:rsidTr="00027BF4">
        <w:tc>
          <w:tcPr>
            <w:tcW w:w="6091" w:type="dxa"/>
            <w:shd w:val="clear" w:color="auto" w:fill="BFBFBF" w:themeFill="background1" w:themeFillShade="BF"/>
          </w:tcPr>
          <w:p w14:paraId="5308EAE4" w14:textId="77777777" w:rsidR="002F50F6" w:rsidRPr="00027BF4" w:rsidRDefault="002F50F6">
            <w:pPr>
              <w:rPr>
                <w:sz w:val="18"/>
                <w:szCs w:val="18"/>
              </w:rPr>
            </w:pPr>
            <w:r w:rsidRPr="00027BF4">
              <w:rPr>
                <w:sz w:val="18"/>
                <w:szCs w:val="18"/>
              </w:rPr>
              <w:t>What</w:t>
            </w:r>
          </w:p>
        </w:tc>
        <w:tc>
          <w:tcPr>
            <w:tcW w:w="1701" w:type="dxa"/>
            <w:shd w:val="clear" w:color="auto" w:fill="BFBFBF" w:themeFill="background1" w:themeFillShade="BF"/>
          </w:tcPr>
          <w:p w14:paraId="18280805" w14:textId="77777777" w:rsidR="002F50F6" w:rsidRPr="00027BF4" w:rsidRDefault="00027BF4">
            <w:pPr>
              <w:rPr>
                <w:sz w:val="18"/>
                <w:szCs w:val="18"/>
              </w:rPr>
            </w:pPr>
            <w:r w:rsidRPr="00027BF4">
              <w:rPr>
                <w:sz w:val="18"/>
                <w:szCs w:val="18"/>
              </w:rPr>
              <w:t>When</w:t>
            </w:r>
          </w:p>
        </w:tc>
        <w:tc>
          <w:tcPr>
            <w:tcW w:w="1224" w:type="dxa"/>
            <w:shd w:val="clear" w:color="auto" w:fill="BFBFBF" w:themeFill="background1" w:themeFillShade="BF"/>
          </w:tcPr>
          <w:p w14:paraId="52C85D77" w14:textId="77777777" w:rsidR="002F50F6" w:rsidRPr="00027BF4" w:rsidRDefault="00027BF4">
            <w:pPr>
              <w:rPr>
                <w:sz w:val="18"/>
                <w:szCs w:val="18"/>
              </w:rPr>
            </w:pPr>
            <w:r w:rsidRPr="00027BF4">
              <w:rPr>
                <w:sz w:val="18"/>
                <w:szCs w:val="18"/>
              </w:rPr>
              <w:t xml:space="preserve">Who </w:t>
            </w:r>
          </w:p>
        </w:tc>
      </w:tr>
      <w:tr w:rsidR="002F50F6" w:rsidRPr="00027BF4" w14:paraId="4BFFF582" w14:textId="77777777" w:rsidTr="00027BF4">
        <w:tc>
          <w:tcPr>
            <w:tcW w:w="6091" w:type="dxa"/>
          </w:tcPr>
          <w:p w14:paraId="52799897" w14:textId="77777777" w:rsidR="002F50F6" w:rsidRPr="00027BF4" w:rsidRDefault="00027BF4">
            <w:pPr>
              <w:rPr>
                <w:sz w:val="18"/>
                <w:szCs w:val="18"/>
              </w:rPr>
            </w:pPr>
            <w:r w:rsidRPr="00027BF4">
              <w:rPr>
                <w:sz w:val="18"/>
                <w:szCs w:val="18"/>
              </w:rPr>
              <w:t>Addition of</w:t>
            </w:r>
            <w:r w:rsidR="007C1646">
              <w:rPr>
                <w:sz w:val="18"/>
                <w:szCs w:val="18"/>
              </w:rPr>
              <w:t xml:space="preserve"> topics:</w:t>
            </w:r>
            <w:r w:rsidRPr="00027BF4">
              <w:rPr>
                <w:sz w:val="18"/>
                <w:szCs w:val="18"/>
              </w:rPr>
              <w:t xml:space="preserve"> Print Pick Slip, Print Loan Document, Print Reminder Letter, </w:t>
            </w:r>
            <w:r w:rsidR="00545CCF">
              <w:rPr>
                <w:sz w:val="18"/>
                <w:szCs w:val="18"/>
              </w:rPr>
              <w:t xml:space="preserve">Retire and Return Retired Item, </w:t>
            </w:r>
            <w:r w:rsidRPr="00027BF4">
              <w:rPr>
                <w:sz w:val="18"/>
                <w:szCs w:val="18"/>
              </w:rPr>
              <w:t>Clients, Stocktake</w:t>
            </w:r>
          </w:p>
        </w:tc>
        <w:tc>
          <w:tcPr>
            <w:tcW w:w="1701" w:type="dxa"/>
          </w:tcPr>
          <w:p w14:paraId="1DDFB219" w14:textId="77777777" w:rsidR="002F50F6" w:rsidRPr="00027BF4" w:rsidRDefault="00027BF4" w:rsidP="00027BF4">
            <w:pPr>
              <w:rPr>
                <w:sz w:val="18"/>
                <w:szCs w:val="18"/>
              </w:rPr>
            </w:pPr>
            <w:r w:rsidRPr="00027BF4">
              <w:rPr>
                <w:sz w:val="18"/>
                <w:szCs w:val="18"/>
              </w:rPr>
              <w:t>May 2019</w:t>
            </w:r>
          </w:p>
        </w:tc>
        <w:tc>
          <w:tcPr>
            <w:tcW w:w="1224" w:type="dxa"/>
          </w:tcPr>
          <w:p w14:paraId="29C0295F" w14:textId="77777777" w:rsidR="002F50F6" w:rsidRPr="00027BF4" w:rsidRDefault="00027BF4">
            <w:pPr>
              <w:rPr>
                <w:sz w:val="18"/>
                <w:szCs w:val="18"/>
              </w:rPr>
            </w:pPr>
            <w:r w:rsidRPr="00027BF4">
              <w:rPr>
                <w:sz w:val="18"/>
                <w:szCs w:val="18"/>
              </w:rPr>
              <w:t>Liz Webster</w:t>
            </w:r>
          </w:p>
        </w:tc>
      </w:tr>
      <w:tr w:rsidR="001D1D1B" w:rsidRPr="00027BF4" w14:paraId="2DB01A65" w14:textId="77777777" w:rsidTr="00027BF4">
        <w:tc>
          <w:tcPr>
            <w:tcW w:w="6091" w:type="dxa"/>
          </w:tcPr>
          <w:p w14:paraId="357A4775" w14:textId="77777777" w:rsidR="001D1D1B" w:rsidRPr="00027BF4" w:rsidRDefault="001D1D1B">
            <w:pPr>
              <w:rPr>
                <w:sz w:val="18"/>
                <w:szCs w:val="18"/>
              </w:rPr>
            </w:pPr>
            <w:r>
              <w:rPr>
                <w:sz w:val="18"/>
                <w:szCs w:val="18"/>
              </w:rPr>
              <w:t>Complete review</w:t>
            </w:r>
          </w:p>
        </w:tc>
        <w:tc>
          <w:tcPr>
            <w:tcW w:w="1701" w:type="dxa"/>
          </w:tcPr>
          <w:p w14:paraId="2F141511" w14:textId="77777777" w:rsidR="001D1D1B" w:rsidRPr="00027BF4" w:rsidRDefault="001D1D1B" w:rsidP="00027BF4">
            <w:pPr>
              <w:rPr>
                <w:sz w:val="18"/>
                <w:szCs w:val="18"/>
              </w:rPr>
            </w:pPr>
            <w:r>
              <w:rPr>
                <w:sz w:val="18"/>
                <w:szCs w:val="18"/>
              </w:rPr>
              <w:t>July 2019</w:t>
            </w:r>
          </w:p>
        </w:tc>
        <w:tc>
          <w:tcPr>
            <w:tcW w:w="1224" w:type="dxa"/>
          </w:tcPr>
          <w:p w14:paraId="3079048B" w14:textId="77777777" w:rsidR="001D1D1B" w:rsidRPr="00027BF4" w:rsidRDefault="001D1D1B">
            <w:pPr>
              <w:rPr>
                <w:sz w:val="18"/>
                <w:szCs w:val="18"/>
              </w:rPr>
            </w:pPr>
            <w:r>
              <w:rPr>
                <w:sz w:val="18"/>
                <w:szCs w:val="18"/>
              </w:rPr>
              <w:t>Liz Webster</w:t>
            </w:r>
          </w:p>
        </w:tc>
      </w:tr>
      <w:tr w:rsidR="00F90E17" w:rsidRPr="00027BF4" w14:paraId="1217C3CC" w14:textId="77777777" w:rsidTr="00027BF4">
        <w:tc>
          <w:tcPr>
            <w:tcW w:w="6091" w:type="dxa"/>
          </w:tcPr>
          <w:p w14:paraId="57F15C9F" w14:textId="77777777" w:rsidR="00F90E17" w:rsidRDefault="00F90E17">
            <w:pPr>
              <w:rPr>
                <w:sz w:val="18"/>
                <w:szCs w:val="18"/>
              </w:rPr>
            </w:pPr>
            <w:r>
              <w:rPr>
                <w:sz w:val="18"/>
                <w:szCs w:val="18"/>
              </w:rPr>
              <w:t>Complete review</w:t>
            </w:r>
          </w:p>
        </w:tc>
        <w:tc>
          <w:tcPr>
            <w:tcW w:w="1701" w:type="dxa"/>
          </w:tcPr>
          <w:p w14:paraId="617B27FC" w14:textId="77777777" w:rsidR="00F90E17" w:rsidRDefault="00F90E17" w:rsidP="00027BF4">
            <w:pPr>
              <w:rPr>
                <w:sz w:val="18"/>
                <w:szCs w:val="18"/>
              </w:rPr>
            </w:pPr>
            <w:r>
              <w:rPr>
                <w:sz w:val="18"/>
                <w:szCs w:val="18"/>
              </w:rPr>
              <w:t>March 2020</w:t>
            </w:r>
          </w:p>
        </w:tc>
        <w:tc>
          <w:tcPr>
            <w:tcW w:w="1224" w:type="dxa"/>
          </w:tcPr>
          <w:p w14:paraId="4CB9E1C9" w14:textId="77777777" w:rsidR="00F90E17" w:rsidRDefault="00F90E17">
            <w:pPr>
              <w:rPr>
                <w:sz w:val="18"/>
                <w:szCs w:val="18"/>
              </w:rPr>
            </w:pPr>
            <w:r>
              <w:rPr>
                <w:sz w:val="18"/>
                <w:szCs w:val="18"/>
              </w:rPr>
              <w:t>Liz Webster</w:t>
            </w:r>
          </w:p>
        </w:tc>
      </w:tr>
      <w:tr w:rsidR="00FE56F4" w:rsidRPr="00027BF4" w14:paraId="7A47D036" w14:textId="77777777" w:rsidTr="00027BF4">
        <w:tc>
          <w:tcPr>
            <w:tcW w:w="6091" w:type="dxa"/>
          </w:tcPr>
          <w:p w14:paraId="482C1607" w14:textId="63830760" w:rsidR="00FE56F4" w:rsidRDefault="00FE56F4" w:rsidP="00FE56F4">
            <w:pPr>
              <w:rPr>
                <w:sz w:val="18"/>
                <w:szCs w:val="18"/>
              </w:rPr>
            </w:pPr>
            <w:r>
              <w:rPr>
                <w:sz w:val="18"/>
                <w:szCs w:val="18"/>
              </w:rPr>
              <w:t>Revised Move process (implemented Sept 2020)</w:t>
            </w:r>
          </w:p>
        </w:tc>
        <w:tc>
          <w:tcPr>
            <w:tcW w:w="1701" w:type="dxa"/>
          </w:tcPr>
          <w:p w14:paraId="5E55F072" w14:textId="0327E51F" w:rsidR="00FE56F4" w:rsidRDefault="00FE56F4" w:rsidP="00FE56F4">
            <w:pPr>
              <w:rPr>
                <w:sz w:val="18"/>
                <w:szCs w:val="18"/>
              </w:rPr>
            </w:pPr>
            <w:r>
              <w:rPr>
                <w:sz w:val="18"/>
                <w:szCs w:val="18"/>
              </w:rPr>
              <w:t>March 2022</w:t>
            </w:r>
          </w:p>
        </w:tc>
        <w:tc>
          <w:tcPr>
            <w:tcW w:w="1224" w:type="dxa"/>
          </w:tcPr>
          <w:p w14:paraId="21F62074" w14:textId="67D9B25B" w:rsidR="00FE56F4" w:rsidRDefault="00FE56F4" w:rsidP="00FE56F4">
            <w:pPr>
              <w:rPr>
                <w:sz w:val="18"/>
                <w:szCs w:val="18"/>
              </w:rPr>
            </w:pPr>
            <w:r>
              <w:rPr>
                <w:sz w:val="18"/>
                <w:szCs w:val="18"/>
              </w:rPr>
              <w:t>Liz Webster</w:t>
            </w:r>
          </w:p>
        </w:tc>
      </w:tr>
      <w:tr w:rsidR="0043438B" w:rsidRPr="00027BF4" w14:paraId="37981583" w14:textId="77777777" w:rsidTr="00027BF4">
        <w:tc>
          <w:tcPr>
            <w:tcW w:w="6091" w:type="dxa"/>
          </w:tcPr>
          <w:p w14:paraId="5F7E0477" w14:textId="30A70E78" w:rsidR="0043438B" w:rsidRDefault="0043438B" w:rsidP="00FE56F4">
            <w:pPr>
              <w:rPr>
                <w:sz w:val="18"/>
                <w:szCs w:val="18"/>
              </w:rPr>
            </w:pPr>
            <w:r>
              <w:rPr>
                <w:sz w:val="18"/>
                <w:szCs w:val="18"/>
              </w:rPr>
              <w:t>Full review</w:t>
            </w:r>
          </w:p>
        </w:tc>
        <w:tc>
          <w:tcPr>
            <w:tcW w:w="1701" w:type="dxa"/>
          </w:tcPr>
          <w:p w14:paraId="007E2A44" w14:textId="1FCE468F" w:rsidR="0043438B" w:rsidRDefault="00E80AC7" w:rsidP="00FE56F4">
            <w:pPr>
              <w:rPr>
                <w:sz w:val="18"/>
                <w:szCs w:val="18"/>
              </w:rPr>
            </w:pPr>
            <w:r>
              <w:rPr>
                <w:sz w:val="18"/>
                <w:szCs w:val="18"/>
              </w:rPr>
              <w:t>September</w:t>
            </w:r>
            <w:r w:rsidR="0043438B">
              <w:rPr>
                <w:sz w:val="18"/>
                <w:szCs w:val="18"/>
              </w:rPr>
              <w:t xml:space="preserve"> 2026</w:t>
            </w:r>
          </w:p>
        </w:tc>
        <w:tc>
          <w:tcPr>
            <w:tcW w:w="1224" w:type="dxa"/>
          </w:tcPr>
          <w:p w14:paraId="03282ECD" w14:textId="453D86AC" w:rsidR="0043438B" w:rsidRDefault="0043438B" w:rsidP="00FE56F4">
            <w:pPr>
              <w:rPr>
                <w:sz w:val="18"/>
                <w:szCs w:val="18"/>
              </w:rPr>
            </w:pPr>
            <w:r>
              <w:rPr>
                <w:sz w:val="18"/>
                <w:szCs w:val="18"/>
              </w:rPr>
              <w:t>Liz Webster</w:t>
            </w:r>
          </w:p>
        </w:tc>
      </w:tr>
    </w:tbl>
    <w:p w14:paraId="42772E7A" w14:textId="77777777" w:rsidR="0043438B" w:rsidRDefault="0043438B">
      <w:pPr>
        <w:rPr>
          <w:rFonts w:asciiTheme="majorHAnsi" w:eastAsiaTheme="majorEastAsia" w:hAnsiTheme="majorHAnsi" w:cstheme="majorBidi"/>
          <w:color w:val="2E74B5" w:themeColor="accent1" w:themeShade="BF"/>
          <w:sz w:val="32"/>
          <w:szCs w:val="32"/>
        </w:rPr>
      </w:pPr>
      <w:bookmarkStart w:id="1" w:name="_Toc6922130"/>
      <w:bookmarkStart w:id="2" w:name="_Hlk36540240"/>
      <w:r>
        <w:br w:type="page"/>
      </w:r>
    </w:p>
    <w:p w14:paraId="1C9FEEC1" w14:textId="5F71FDE5" w:rsidR="00FB406E" w:rsidRDefault="00FB406E" w:rsidP="00D20423">
      <w:pPr>
        <w:pStyle w:val="Heading1"/>
      </w:pPr>
      <w:bookmarkStart w:id="3" w:name="_Toc241759663"/>
      <w:r>
        <w:lastRenderedPageBreak/>
        <w:t>Adding the STL App on your iPad</w:t>
      </w:r>
      <w:bookmarkEnd w:id="3"/>
    </w:p>
    <w:p w14:paraId="58765615" w14:textId="3DC06B49" w:rsidR="00FB406E" w:rsidRDefault="00415D41" w:rsidP="00AF5E57">
      <w:pPr>
        <w:pStyle w:val="ListParagraph"/>
        <w:numPr>
          <w:ilvl w:val="0"/>
          <w:numId w:val="67"/>
        </w:numPr>
      </w:pPr>
      <w:r>
        <w:t>From the Apple App Store</w:t>
      </w:r>
      <w:r w:rsidR="00656AD2">
        <w:t xml:space="preserve"> search</w:t>
      </w:r>
      <w:r w:rsidR="009D3E68">
        <w:t>: customer portal –</w:t>
      </w:r>
      <w:r w:rsidR="00656AD2">
        <w:t xml:space="preserve"> </w:t>
      </w:r>
      <w:r w:rsidR="007E79B9">
        <w:t>Zoho</w:t>
      </w:r>
      <w:r w:rsidR="009D3E68">
        <w:t xml:space="preserve"> creator</w:t>
      </w:r>
    </w:p>
    <w:p w14:paraId="662FE9DF" w14:textId="0F5962F1" w:rsidR="00EE3BB1" w:rsidRDefault="00EE3BB1" w:rsidP="00AF5E57">
      <w:pPr>
        <w:pStyle w:val="ListParagraph"/>
        <w:numPr>
          <w:ilvl w:val="0"/>
          <w:numId w:val="67"/>
        </w:numPr>
      </w:pPr>
      <w:r>
        <w:t>Press Get</w:t>
      </w:r>
    </w:p>
    <w:p w14:paraId="04B1076B" w14:textId="7E7B218B" w:rsidR="00024BE8" w:rsidRDefault="00AF5E57" w:rsidP="00FB406E">
      <w:r>
        <w:rPr>
          <w:noProof/>
        </w:rPr>
        <w:drawing>
          <wp:inline distT="0" distB="0" distL="0" distR="0" wp14:anchorId="1AABB128" wp14:editId="0405226F">
            <wp:extent cx="4987195" cy="2486967"/>
            <wp:effectExtent l="0" t="0" r="4445" b="8890"/>
            <wp:docPr id="20946458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5185" cy="2490951"/>
                    </a:xfrm>
                    <a:prstGeom prst="rect">
                      <a:avLst/>
                    </a:prstGeom>
                    <a:noFill/>
                    <a:ln>
                      <a:noFill/>
                    </a:ln>
                  </pic:spPr>
                </pic:pic>
              </a:graphicData>
            </a:graphic>
          </wp:inline>
        </w:drawing>
      </w:r>
    </w:p>
    <w:p w14:paraId="60DDB3B8" w14:textId="4F552123" w:rsidR="00DE2976" w:rsidRDefault="00DE2976" w:rsidP="00AF5E57">
      <w:pPr>
        <w:pStyle w:val="ListParagraph"/>
        <w:numPr>
          <w:ilvl w:val="0"/>
          <w:numId w:val="67"/>
        </w:numPr>
      </w:pPr>
      <w:r>
        <w:t>Press Open</w:t>
      </w:r>
    </w:p>
    <w:p w14:paraId="7B90D741" w14:textId="407CD90A" w:rsidR="00B56C05" w:rsidRDefault="00B56C05" w:rsidP="00AF5E57">
      <w:pPr>
        <w:pStyle w:val="ListParagraph"/>
        <w:numPr>
          <w:ilvl w:val="0"/>
          <w:numId w:val="67"/>
        </w:numPr>
      </w:pPr>
      <w:r>
        <w:t xml:space="preserve">Enter Portal URL: </w:t>
      </w:r>
      <w:hyperlink r:id="rId14" w:history="1">
        <w:r>
          <w:rPr>
            <w:rStyle w:val="Hyperlink"/>
          </w:rPr>
          <w:t>https://shorttermloan.enable.co.nz/</w:t>
        </w:r>
      </w:hyperlink>
    </w:p>
    <w:p w14:paraId="19D174E8" w14:textId="252D300A" w:rsidR="00A57788" w:rsidRDefault="00A57788" w:rsidP="00AF5E57">
      <w:pPr>
        <w:pStyle w:val="ListParagraph"/>
        <w:numPr>
          <w:ilvl w:val="0"/>
          <w:numId w:val="67"/>
        </w:numPr>
      </w:pPr>
      <w:r>
        <w:t>Press Proceed</w:t>
      </w:r>
    </w:p>
    <w:p w14:paraId="06770CCC" w14:textId="7B6D3020" w:rsidR="0072035F" w:rsidRDefault="0072035F" w:rsidP="00AF5E57">
      <w:pPr>
        <w:pStyle w:val="ListParagraph"/>
        <w:numPr>
          <w:ilvl w:val="0"/>
          <w:numId w:val="67"/>
        </w:numPr>
      </w:pPr>
      <w:r>
        <w:t>Enter you Email Address</w:t>
      </w:r>
      <w:r w:rsidR="0025240E">
        <w:t xml:space="preserve"> and press Next</w:t>
      </w:r>
    </w:p>
    <w:p w14:paraId="66440FFA" w14:textId="71E3C549" w:rsidR="0025240E" w:rsidRDefault="00E24303" w:rsidP="00AF5E57">
      <w:pPr>
        <w:pStyle w:val="ListParagraph"/>
        <w:numPr>
          <w:ilvl w:val="0"/>
          <w:numId w:val="67"/>
        </w:numPr>
      </w:pPr>
      <w:r>
        <w:t>Enter your password and press Sign In</w:t>
      </w:r>
    </w:p>
    <w:p w14:paraId="75DCDC25" w14:textId="58193F43" w:rsidR="00F44BAB" w:rsidRDefault="00F44BAB" w:rsidP="00AF5E57">
      <w:pPr>
        <w:pStyle w:val="ListParagraph"/>
        <w:numPr>
          <w:ilvl w:val="0"/>
          <w:numId w:val="67"/>
        </w:numPr>
      </w:pPr>
      <w:r>
        <w:t>Go t</w:t>
      </w:r>
      <w:r w:rsidR="007E79B9">
        <w:t>o</w:t>
      </w:r>
      <w:r>
        <w:t xml:space="preserve"> your authenticator app</w:t>
      </w:r>
      <w:r w:rsidR="000E2C12">
        <w:t xml:space="preserve">, selecting </w:t>
      </w:r>
      <w:proofErr w:type="spellStart"/>
      <w:r w:rsidR="000E2C12">
        <w:t>Enable+Short+Term+Lo</w:t>
      </w:r>
      <w:proofErr w:type="spellEnd"/>
    </w:p>
    <w:p w14:paraId="177B6364" w14:textId="4997A0D8" w:rsidR="000E2C12" w:rsidRDefault="000E2C12" w:rsidP="00AF5E57">
      <w:pPr>
        <w:pStyle w:val="ListParagraph"/>
        <w:numPr>
          <w:ilvl w:val="0"/>
          <w:numId w:val="67"/>
        </w:numPr>
      </w:pPr>
      <w:r>
        <w:t>Enter th</w:t>
      </w:r>
      <w:r w:rsidR="00035C4B">
        <w:t xml:space="preserve">e </w:t>
      </w:r>
      <w:r>
        <w:t>One-time password code</w:t>
      </w:r>
      <w:r w:rsidR="00035C4B">
        <w:t xml:space="preserve"> and press Verify</w:t>
      </w:r>
    </w:p>
    <w:p w14:paraId="6C0265D9" w14:textId="48598F41" w:rsidR="00035C4B" w:rsidRDefault="00035C4B" w:rsidP="00AF5E57">
      <w:pPr>
        <w:pStyle w:val="ListParagraph"/>
        <w:numPr>
          <w:ilvl w:val="0"/>
          <w:numId w:val="67"/>
        </w:numPr>
      </w:pPr>
      <w:r>
        <w:t>Press Trust</w:t>
      </w:r>
    </w:p>
    <w:p w14:paraId="1C12C657" w14:textId="775C1B5C" w:rsidR="00F70F5F" w:rsidRPr="00FB406E" w:rsidRDefault="00F70F5F" w:rsidP="00AF5E57">
      <w:pPr>
        <w:pStyle w:val="ListParagraph"/>
        <w:numPr>
          <w:ilvl w:val="0"/>
          <w:numId w:val="67"/>
        </w:numPr>
      </w:pPr>
      <w:r>
        <w:t>Press Don’t allow for notifications</w:t>
      </w:r>
    </w:p>
    <w:p w14:paraId="1DC14448" w14:textId="0D76AB8D" w:rsidR="00517985" w:rsidRDefault="00517985" w:rsidP="00D20423">
      <w:pPr>
        <w:pStyle w:val="Heading1"/>
      </w:pPr>
      <w:bookmarkStart w:id="4" w:name="_Toc241759664"/>
      <w:r>
        <w:t>User Account Details</w:t>
      </w:r>
      <w:bookmarkEnd w:id="4"/>
    </w:p>
    <w:p w14:paraId="0D23D118" w14:textId="3B4212FA" w:rsidR="00517985" w:rsidRDefault="005A6D5F" w:rsidP="00517985">
      <w:r>
        <w:t xml:space="preserve">The Account Settings on the </w:t>
      </w:r>
      <w:r w:rsidR="005A0099">
        <w:t>STL app on your iPad is not to be used</w:t>
      </w:r>
      <w:r w:rsidR="00830EF7">
        <w:t xml:space="preserve">. The feedback and support </w:t>
      </w:r>
      <w:r w:rsidR="006C5AA7">
        <w:t>will go to the Zoho c</w:t>
      </w:r>
      <w:r w:rsidR="00041EB0">
        <w:t>ommunity and will not be able to resolve any issues/questions you may have.</w:t>
      </w:r>
    </w:p>
    <w:p w14:paraId="3262E0F4" w14:textId="7F3E38D8" w:rsidR="00041EB0" w:rsidRPr="00517985" w:rsidRDefault="00041EB0" w:rsidP="00517985">
      <w:r>
        <w:t>To set</w:t>
      </w:r>
      <w:r w:rsidR="00EA19EA">
        <w:t xml:space="preserve"> up or </w:t>
      </w:r>
      <w:r>
        <w:t xml:space="preserve">change your </w:t>
      </w:r>
      <w:r w:rsidR="00EA19EA">
        <w:t>password and set up the MFA, you will need to do this on a laptop or computer.</w:t>
      </w:r>
    </w:p>
    <w:p w14:paraId="4E97DDEE" w14:textId="77777777" w:rsidR="006950A1" w:rsidRDefault="006950A1">
      <w:pPr>
        <w:rPr>
          <w:rFonts w:asciiTheme="majorHAnsi" w:eastAsiaTheme="majorEastAsia" w:hAnsiTheme="majorHAnsi" w:cstheme="majorBidi"/>
          <w:color w:val="2E74B5" w:themeColor="accent1" w:themeShade="BF"/>
          <w:sz w:val="32"/>
          <w:szCs w:val="32"/>
        </w:rPr>
      </w:pPr>
      <w:r>
        <w:br w:type="page"/>
      </w:r>
    </w:p>
    <w:p w14:paraId="7B3C0C75" w14:textId="5227ADC7" w:rsidR="0084482D" w:rsidRDefault="0084482D" w:rsidP="00D20423">
      <w:pPr>
        <w:pStyle w:val="Heading1"/>
      </w:pPr>
      <w:bookmarkStart w:id="5" w:name="_Toc241759665"/>
      <w:bookmarkStart w:id="6" w:name="_Hlk98929488"/>
      <w:bookmarkEnd w:id="1"/>
      <w:bookmarkEnd w:id="2"/>
      <w:r>
        <w:lastRenderedPageBreak/>
        <w:t>Set up Multi-factor Authentication (MFA)</w:t>
      </w:r>
      <w:bookmarkEnd w:id="5"/>
    </w:p>
    <w:p w14:paraId="2FA930D0" w14:textId="0485795A" w:rsidR="0012610E" w:rsidRPr="0012610E" w:rsidRDefault="0012610E" w:rsidP="0012610E">
      <w:r w:rsidRPr="0012610E">
        <w:t>You do not need to reset your password. Follow the steps in order and keep your phone with you during setup.</w:t>
      </w:r>
    </w:p>
    <w:p w14:paraId="08C25556" w14:textId="77777777" w:rsidR="0012610E" w:rsidRPr="0012610E" w:rsidRDefault="0012610E" w:rsidP="0012610E">
      <w:r w:rsidRPr="0012610E">
        <w:t xml:space="preserve">When asked to choose an authenticator method, we recommend that you use Microsoft Authenticator and ignore </w:t>
      </w:r>
      <w:proofErr w:type="spellStart"/>
      <w:r w:rsidRPr="0012610E">
        <w:t>OneAuth</w:t>
      </w:r>
      <w:proofErr w:type="spellEnd"/>
      <w:r w:rsidRPr="0012610E">
        <w:t>.</w:t>
      </w:r>
    </w:p>
    <w:p w14:paraId="22507972" w14:textId="77777777" w:rsidR="0012610E" w:rsidRPr="0012610E" w:rsidRDefault="0012610E" w:rsidP="0012610E">
      <w:r w:rsidRPr="0012610E">
        <w:t>After setting up multi-factor authentication, you will be asked to enter a code each time you login. This code will be displayed in your Authenticator app.</w:t>
      </w:r>
    </w:p>
    <w:p w14:paraId="044FBC8C" w14:textId="77777777" w:rsidR="0012610E" w:rsidRPr="0012610E" w:rsidRDefault="00244610" w:rsidP="0012610E">
      <w:r>
        <w:pict w14:anchorId="30D8E15A">
          <v:rect id="_x0000_i1025" style="width:0;height:.75pt" o:hralign="center" o:hrstd="t" o:hr="t" fillcolor="#a0a0a0" stroked="f"/>
        </w:pict>
      </w:r>
    </w:p>
    <w:p w14:paraId="0200E7D5" w14:textId="77777777" w:rsidR="0012610E" w:rsidRPr="0012610E" w:rsidRDefault="0012610E" w:rsidP="0012610E">
      <w:pPr>
        <w:rPr>
          <w:b/>
          <w:bCs/>
        </w:rPr>
      </w:pPr>
      <w:r w:rsidRPr="0012610E">
        <w:rPr>
          <w:b/>
          <w:bCs/>
        </w:rPr>
        <w:t xml:space="preserve">Setting up MFA for the </w:t>
      </w:r>
      <w:proofErr w:type="gramStart"/>
      <w:r w:rsidRPr="0012610E">
        <w:rPr>
          <w:b/>
          <w:bCs/>
        </w:rPr>
        <w:t>Short Term</w:t>
      </w:r>
      <w:proofErr w:type="gramEnd"/>
      <w:r w:rsidRPr="0012610E">
        <w:rPr>
          <w:b/>
          <w:bCs/>
        </w:rPr>
        <w:t xml:space="preserve"> Loan app</w:t>
      </w:r>
    </w:p>
    <w:p w14:paraId="77CA86DB" w14:textId="675B44A7" w:rsidR="0012610E" w:rsidRPr="0012610E" w:rsidRDefault="0012610E" w:rsidP="0012610E">
      <w:r w:rsidRPr="0012610E">
        <w:t xml:space="preserve">These instructions </w:t>
      </w:r>
      <w:r w:rsidR="00D9012B">
        <w:t>are</w:t>
      </w:r>
      <w:r w:rsidRPr="0012610E">
        <w:t xml:space="preserve"> accurate after the MFA launch on Tuesday 21 July</w:t>
      </w:r>
      <w:r w:rsidR="00D9012B">
        <w:t xml:space="preserve"> 2026</w:t>
      </w:r>
      <w:r w:rsidRPr="0012610E">
        <w:t>.</w:t>
      </w:r>
    </w:p>
    <w:p w14:paraId="52060446" w14:textId="7B763DBE" w:rsidR="0012610E" w:rsidRPr="00C97478" w:rsidRDefault="0012610E" w:rsidP="00C97478">
      <w:pPr>
        <w:pStyle w:val="ListParagraph"/>
        <w:numPr>
          <w:ilvl w:val="0"/>
          <w:numId w:val="63"/>
        </w:numPr>
        <w:rPr>
          <w:b/>
          <w:bCs/>
        </w:rPr>
      </w:pPr>
      <w:r w:rsidRPr="00C97478">
        <w:rPr>
          <w:b/>
          <w:bCs/>
        </w:rPr>
        <w:t>Install an Authenticator app</w:t>
      </w:r>
    </w:p>
    <w:p w14:paraId="3E9BB70E" w14:textId="381B32F3" w:rsidR="0012610E" w:rsidRPr="0012610E" w:rsidRDefault="0012610E" w:rsidP="0012610E">
      <w:r w:rsidRPr="0012610E">
        <w:t>Download an authenticator app on your phone.</w:t>
      </w:r>
    </w:p>
    <w:p w14:paraId="76CA72F1" w14:textId="77777777" w:rsidR="0012610E" w:rsidRPr="0012610E" w:rsidRDefault="0012610E" w:rsidP="0012610E">
      <w:r w:rsidRPr="0012610E">
        <w:t>Enable NZ and Health NZ recommend you download the Microsoft Authenticator </w:t>
      </w:r>
      <w:proofErr w:type="gramStart"/>
      <w:r w:rsidRPr="0012610E">
        <w:t>app, and</w:t>
      </w:r>
      <w:proofErr w:type="gramEnd"/>
      <w:r w:rsidRPr="0012610E">
        <w:t> use that app for this MFA.</w:t>
      </w:r>
    </w:p>
    <w:p w14:paraId="4FA8861B" w14:textId="77777777" w:rsidR="0012610E" w:rsidRPr="0012610E" w:rsidRDefault="0012610E" w:rsidP="0012610E">
      <w:r w:rsidRPr="0012610E">
        <w:t xml:space="preserve">If you are using Android, click here: </w:t>
      </w:r>
      <w:hyperlink r:id="rId15" w:tgtFrame="_blank" w:history="1">
        <w:r w:rsidRPr="0012610E">
          <w:rPr>
            <w:rStyle w:val="Hyperlink"/>
          </w:rPr>
          <w:t>Google Play Store Microsoft Authenticator App</w:t>
        </w:r>
      </w:hyperlink>
    </w:p>
    <w:p w14:paraId="0F2D8BB5" w14:textId="77777777" w:rsidR="0012610E" w:rsidRPr="0012610E" w:rsidRDefault="0012610E" w:rsidP="0012610E">
      <w:r w:rsidRPr="0012610E">
        <w:t xml:space="preserve">If you are using an iPhone, click here: </w:t>
      </w:r>
      <w:hyperlink r:id="rId16" w:tgtFrame="_blank" w:history="1">
        <w:r w:rsidRPr="0012610E">
          <w:rPr>
            <w:rStyle w:val="Hyperlink"/>
          </w:rPr>
          <w:t>Apple MS Authenticator App</w:t>
        </w:r>
      </w:hyperlink>
    </w:p>
    <w:p w14:paraId="24512FCD" w14:textId="2C51DD80" w:rsidR="0012610E" w:rsidRPr="004A13E2" w:rsidRDefault="0012610E" w:rsidP="004A13E2">
      <w:pPr>
        <w:pStyle w:val="ListParagraph"/>
        <w:numPr>
          <w:ilvl w:val="0"/>
          <w:numId w:val="63"/>
        </w:numPr>
        <w:rPr>
          <w:b/>
          <w:bCs/>
        </w:rPr>
      </w:pPr>
      <w:r w:rsidRPr="004A13E2">
        <w:rPr>
          <w:b/>
          <w:bCs/>
        </w:rPr>
        <w:t>Log in to STL</w:t>
      </w:r>
    </w:p>
    <w:p w14:paraId="59A39859" w14:textId="77777777" w:rsidR="0012610E" w:rsidRPr="0012610E" w:rsidRDefault="0012610E" w:rsidP="0012610E">
      <w:r w:rsidRPr="0012610E">
        <w:t>Open the STL app and enter your usual login details.</w:t>
      </w:r>
    </w:p>
    <w:p w14:paraId="6977D999" w14:textId="6DC039D1" w:rsidR="0012610E" w:rsidRPr="004A13E2" w:rsidRDefault="0012610E" w:rsidP="004A13E2">
      <w:pPr>
        <w:pStyle w:val="ListParagraph"/>
        <w:numPr>
          <w:ilvl w:val="0"/>
          <w:numId w:val="63"/>
        </w:numPr>
        <w:rPr>
          <w:b/>
          <w:bCs/>
        </w:rPr>
      </w:pPr>
      <w:r w:rsidRPr="004A13E2">
        <w:rPr>
          <w:b/>
          <w:bCs/>
        </w:rPr>
        <w:t>QR code displayed</w:t>
      </w:r>
    </w:p>
    <w:p w14:paraId="35E3C316" w14:textId="77777777" w:rsidR="0012610E" w:rsidRPr="0012610E" w:rsidRDefault="0012610E" w:rsidP="0012610E">
      <w:r w:rsidRPr="0012610E">
        <w:t>You will be presented with a QR code. Follow the setup steps below depending on whether you are logging in from a computer or from your phone.</w:t>
      </w:r>
    </w:p>
    <w:p w14:paraId="46878941" w14:textId="2064AE75" w:rsidR="0012610E" w:rsidRPr="004A13E2" w:rsidRDefault="0012610E" w:rsidP="004A13E2">
      <w:pPr>
        <w:pStyle w:val="ListParagraph"/>
        <w:numPr>
          <w:ilvl w:val="0"/>
          <w:numId w:val="63"/>
        </w:numPr>
        <w:rPr>
          <w:b/>
          <w:bCs/>
        </w:rPr>
      </w:pPr>
      <w:r w:rsidRPr="004A13E2">
        <w:rPr>
          <w:b/>
          <w:bCs/>
        </w:rPr>
        <w:t>Add the code to your Authenticator app</w:t>
      </w:r>
    </w:p>
    <w:p w14:paraId="58A95269" w14:textId="77777777" w:rsidR="0012610E" w:rsidRPr="0012610E" w:rsidRDefault="0012610E" w:rsidP="0012610E">
      <w:r w:rsidRPr="0012610E">
        <w:rPr>
          <w:b/>
          <w:bCs/>
        </w:rPr>
        <w:t>If you are logging into STL from your computer/laptop</w:t>
      </w:r>
      <w:r w:rsidRPr="0012610E">
        <w:t>:</w:t>
      </w:r>
    </w:p>
    <w:p w14:paraId="72CB7124" w14:textId="77777777" w:rsidR="0012610E" w:rsidRPr="0012610E" w:rsidRDefault="0012610E" w:rsidP="0012610E">
      <w:r w:rsidRPr="0012610E">
        <w:t>Scan the QR code using your Authenticator app.</w:t>
      </w:r>
    </w:p>
    <w:p w14:paraId="01C05A9B" w14:textId="77777777" w:rsidR="0012610E" w:rsidRPr="0012610E" w:rsidRDefault="0012610E" w:rsidP="0012610E">
      <w:pPr>
        <w:numPr>
          <w:ilvl w:val="1"/>
          <w:numId w:val="62"/>
        </w:numPr>
      </w:pPr>
      <w:r w:rsidRPr="0012610E">
        <w:t>Open the Microsoft Authenticator app, select the QR code scan button, and point your mobile camera at the QR code on your screen.</w:t>
      </w:r>
    </w:p>
    <w:p w14:paraId="4B60AEC5" w14:textId="77777777" w:rsidR="0012610E" w:rsidRPr="0012610E" w:rsidRDefault="0012610E" w:rsidP="0012610E">
      <w:r w:rsidRPr="0012610E">
        <w:rPr>
          <w:b/>
          <w:bCs/>
        </w:rPr>
        <w:t>If you are logging into STL from your phone</w:t>
      </w:r>
      <w:r w:rsidRPr="0012610E">
        <w:t>:</w:t>
      </w:r>
    </w:p>
    <w:p w14:paraId="571D99D4" w14:textId="77777777" w:rsidR="0012610E" w:rsidRPr="0012610E" w:rsidRDefault="0012610E" w:rsidP="0012610E">
      <w:r w:rsidRPr="0012610E">
        <w:t>Copy the 'secret key' from STL and paste into your Authenticator app.</w:t>
      </w:r>
    </w:p>
    <w:p w14:paraId="25A337D4" w14:textId="77777777" w:rsidR="0012610E" w:rsidRPr="0012610E" w:rsidRDefault="0012610E" w:rsidP="0012610E">
      <w:pPr>
        <w:numPr>
          <w:ilvl w:val="1"/>
          <w:numId w:val="62"/>
        </w:numPr>
      </w:pPr>
      <w:r w:rsidRPr="0012610E">
        <w:t>Select the 'Copy' link under the QR code shown.</w:t>
      </w:r>
    </w:p>
    <w:p w14:paraId="01A18361" w14:textId="77777777" w:rsidR="0012610E" w:rsidRPr="0012610E" w:rsidRDefault="0012610E" w:rsidP="0012610E">
      <w:pPr>
        <w:numPr>
          <w:ilvl w:val="1"/>
          <w:numId w:val="62"/>
        </w:numPr>
      </w:pPr>
      <w:r w:rsidRPr="0012610E">
        <w:t>Then open Microsoft Authenticator and follow these steps:</w:t>
      </w:r>
    </w:p>
    <w:p w14:paraId="2C39DF08" w14:textId="77777777" w:rsidR="0012610E" w:rsidRPr="0012610E" w:rsidRDefault="0012610E" w:rsidP="0012610E">
      <w:pPr>
        <w:numPr>
          <w:ilvl w:val="2"/>
          <w:numId w:val="62"/>
        </w:numPr>
      </w:pPr>
      <w:r w:rsidRPr="0012610E">
        <w:t xml:space="preserve">Select the </w:t>
      </w:r>
      <w:r w:rsidRPr="0012610E">
        <w:rPr>
          <w:b/>
          <w:bCs/>
        </w:rPr>
        <w:t>+</w:t>
      </w:r>
      <w:r w:rsidRPr="0012610E">
        <w:t xml:space="preserve"> button near the top of the app.</w:t>
      </w:r>
    </w:p>
    <w:p w14:paraId="432DF1A0" w14:textId="77777777" w:rsidR="0012610E" w:rsidRPr="0012610E" w:rsidRDefault="0012610E" w:rsidP="0012610E">
      <w:pPr>
        <w:numPr>
          <w:ilvl w:val="2"/>
          <w:numId w:val="62"/>
        </w:numPr>
      </w:pPr>
      <w:r w:rsidRPr="0012610E">
        <w:t xml:space="preserve">Select </w:t>
      </w:r>
      <w:r w:rsidRPr="0012610E">
        <w:rPr>
          <w:b/>
          <w:bCs/>
        </w:rPr>
        <w:t>Other account</w:t>
      </w:r>
      <w:r w:rsidRPr="0012610E">
        <w:t>.</w:t>
      </w:r>
    </w:p>
    <w:p w14:paraId="549B638C" w14:textId="77777777" w:rsidR="0012610E" w:rsidRPr="0012610E" w:rsidRDefault="0012610E" w:rsidP="0012610E">
      <w:pPr>
        <w:numPr>
          <w:ilvl w:val="2"/>
          <w:numId w:val="62"/>
        </w:numPr>
      </w:pPr>
      <w:r w:rsidRPr="0012610E">
        <w:t xml:space="preserve">In the </w:t>
      </w:r>
      <w:r w:rsidRPr="0012610E">
        <w:rPr>
          <w:b/>
          <w:bCs/>
        </w:rPr>
        <w:t>Name</w:t>
      </w:r>
      <w:r w:rsidRPr="0012610E">
        <w:t xml:space="preserve"> field, enter </w:t>
      </w:r>
      <w:r w:rsidRPr="0012610E">
        <w:rPr>
          <w:b/>
          <w:bCs/>
        </w:rPr>
        <w:t>Short Term Laon</w:t>
      </w:r>
      <w:r w:rsidRPr="0012610E">
        <w:t>.</w:t>
      </w:r>
    </w:p>
    <w:p w14:paraId="6846E0E7" w14:textId="77777777" w:rsidR="0012610E" w:rsidRPr="0012610E" w:rsidRDefault="0012610E" w:rsidP="0012610E">
      <w:pPr>
        <w:numPr>
          <w:ilvl w:val="2"/>
          <w:numId w:val="62"/>
        </w:numPr>
      </w:pPr>
      <w:r w:rsidRPr="0012610E">
        <w:lastRenderedPageBreak/>
        <w:t xml:space="preserve">Press and hold on the </w:t>
      </w:r>
      <w:r w:rsidRPr="0012610E">
        <w:rPr>
          <w:b/>
          <w:bCs/>
        </w:rPr>
        <w:t>Secret key</w:t>
      </w:r>
      <w:r w:rsidRPr="0012610E">
        <w:t xml:space="preserve"> field, then tap </w:t>
      </w:r>
      <w:r w:rsidRPr="0012610E">
        <w:rPr>
          <w:b/>
          <w:bCs/>
        </w:rPr>
        <w:t>Paste</w:t>
      </w:r>
      <w:r w:rsidRPr="0012610E">
        <w:t>.</w:t>
      </w:r>
    </w:p>
    <w:p w14:paraId="022EDF1B" w14:textId="77777777" w:rsidR="0012610E" w:rsidRPr="0012610E" w:rsidRDefault="0012610E" w:rsidP="0012610E">
      <w:pPr>
        <w:numPr>
          <w:ilvl w:val="2"/>
          <w:numId w:val="62"/>
        </w:numPr>
      </w:pPr>
      <w:r w:rsidRPr="0012610E">
        <w:t xml:space="preserve">Select </w:t>
      </w:r>
      <w:r w:rsidRPr="0012610E">
        <w:rPr>
          <w:b/>
          <w:bCs/>
        </w:rPr>
        <w:t>Add</w:t>
      </w:r>
      <w:r w:rsidRPr="0012610E">
        <w:t>.</w:t>
      </w:r>
    </w:p>
    <w:p w14:paraId="5B31B279" w14:textId="4F23F159" w:rsidR="0012610E" w:rsidRPr="0012610E" w:rsidRDefault="008606BA" w:rsidP="008606BA">
      <w:pPr>
        <w:jc w:val="center"/>
      </w:pPr>
      <w:r w:rsidRPr="008606BA">
        <w:rPr>
          <w:noProof/>
        </w:rPr>
        <w:drawing>
          <wp:inline distT="0" distB="0" distL="0" distR="0" wp14:anchorId="30EEB9B0" wp14:editId="01D52913">
            <wp:extent cx="3315956" cy="3373634"/>
            <wp:effectExtent l="0" t="0" r="0" b="0"/>
            <wp:docPr id="1854674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674909" name=""/>
                    <pic:cNvPicPr/>
                  </pic:nvPicPr>
                  <pic:blipFill>
                    <a:blip r:embed="rId17"/>
                    <a:stretch>
                      <a:fillRect/>
                    </a:stretch>
                  </pic:blipFill>
                  <pic:spPr>
                    <a:xfrm>
                      <a:off x="0" y="0"/>
                      <a:ext cx="3322321" cy="3380110"/>
                    </a:xfrm>
                    <a:prstGeom prst="rect">
                      <a:avLst/>
                    </a:prstGeom>
                  </pic:spPr>
                </pic:pic>
              </a:graphicData>
            </a:graphic>
          </wp:inline>
        </w:drawing>
      </w:r>
    </w:p>
    <w:p w14:paraId="29C3CD44" w14:textId="5B235886" w:rsidR="0012610E" w:rsidRPr="004A13E2" w:rsidRDefault="0012610E" w:rsidP="004A13E2">
      <w:pPr>
        <w:pStyle w:val="ListParagraph"/>
        <w:numPr>
          <w:ilvl w:val="0"/>
          <w:numId w:val="63"/>
        </w:numPr>
        <w:rPr>
          <w:b/>
          <w:bCs/>
        </w:rPr>
      </w:pPr>
      <w:r w:rsidRPr="004A13E2">
        <w:rPr>
          <w:b/>
          <w:bCs/>
        </w:rPr>
        <w:t>Confirm setup</w:t>
      </w:r>
    </w:p>
    <w:p w14:paraId="57A66C8A" w14:textId="77777777" w:rsidR="0012610E" w:rsidRPr="0012610E" w:rsidRDefault="0012610E" w:rsidP="0012610E">
      <w:r w:rsidRPr="0012610E">
        <w:t>Follow the remaining steps, guided by the STL app.</w:t>
      </w:r>
    </w:p>
    <w:p w14:paraId="269EC4DF" w14:textId="4372A9C2" w:rsidR="0012610E" w:rsidRPr="004D441B" w:rsidRDefault="0012610E" w:rsidP="004D441B">
      <w:pPr>
        <w:pStyle w:val="ListParagraph"/>
        <w:numPr>
          <w:ilvl w:val="0"/>
          <w:numId w:val="63"/>
        </w:numPr>
        <w:rPr>
          <w:b/>
          <w:bCs/>
        </w:rPr>
      </w:pPr>
      <w:r w:rsidRPr="004D441B">
        <w:rPr>
          <w:b/>
          <w:bCs/>
        </w:rPr>
        <w:t>Finished!</w:t>
      </w:r>
    </w:p>
    <w:p w14:paraId="3D8A1E87" w14:textId="77777777" w:rsidR="00F13112" w:rsidRPr="009D15E2" w:rsidRDefault="00F13112" w:rsidP="00F13112">
      <w:pPr>
        <w:pStyle w:val="Heading1"/>
      </w:pPr>
      <w:bookmarkStart w:id="7" w:name="_Toc241759666"/>
      <w:r w:rsidRPr="009D15E2">
        <w:t>Change Password</w:t>
      </w:r>
      <w:bookmarkEnd w:id="7"/>
    </w:p>
    <w:p w14:paraId="76C1ED51" w14:textId="77777777" w:rsidR="00F13112" w:rsidRDefault="00F13112" w:rsidP="00F13112">
      <w:pPr>
        <w:pStyle w:val="ListParagraph"/>
        <w:numPr>
          <w:ilvl w:val="0"/>
          <w:numId w:val="2"/>
        </w:numPr>
      </w:pPr>
      <w:r>
        <w:t xml:space="preserve">Go to the STL Login screen </w:t>
      </w:r>
      <w:hyperlink r:id="rId18" w:history="1">
        <w:r>
          <w:rPr>
            <w:rStyle w:val="Hyperlink"/>
          </w:rPr>
          <w:t>https://shorttermloan.enable.co.nz/</w:t>
        </w:r>
      </w:hyperlink>
    </w:p>
    <w:p w14:paraId="08BA392F" w14:textId="77777777" w:rsidR="00F13112" w:rsidRDefault="00F13112" w:rsidP="00F13112">
      <w:pPr>
        <w:pStyle w:val="ListParagraph"/>
        <w:numPr>
          <w:ilvl w:val="0"/>
          <w:numId w:val="2"/>
        </w:numPr>
      </w:pPr>
      <w:r>
        <w:t>Click Forgot Password</w:t>
      </w:r>
    </w:p>
    <w:p w14:paraId="6B30842F" w14:textId="77777777" w:rsidR="00F13112" w:rsidRDefault="00F13112" w:rsidP="00F13112">
      <w:pPr>
        <w:pStyle w:val="ListParagraph"/>
        <w:numPr>
          <w:ilvl w:val="0"/>
          <w:numId w:val="2"/>
        </w:numPr>
      </w:pPr>
      <w:r>
        <w:t>Enter your email address, image displayed and click Reset Password</w:t>
      </w:r>
    </w:p>
    <w:p w14:paraId="3F4BDD2F" w14:textId="77777777" w:rsidR="00F13112" w:rsidRDefault="00F13112" w:rsidP="00F13112">
      <w:r>
        <w:rPr>
          <w:noProof/>
          <w:lang w:eastAsia="en-NZ"/>
        </w:rPr>
        <w:drawing>
          <wp:inline distT="0" distB="0" distL="0" distR="0" wp14:anchorId="1BE2FF6C" wp14:editId="6E6DA195">
            <wp:extent cx="1929130" cy="2198318"/>
            <wp:effectExtent l="19050" t="19050" r="1397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7502" t="5951" r="4041"/>
                    <a:stretch/>
                  </pic:blipFill>
                  <pic:spPr bwMode="auto">
                    <a:xfrm>
                      <a:off x="0" y="0"/>
                      <a:ext cx="1952978" cy="2225494"/>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5C71334F" w14:textId="77777777" w:rsidR="00F13112" w:rsidRDefault="00F13112" w:rsidP="00F13112">
      <w:pPr>
        <w:pStyle w:val="ListParagraph"/>
        <w:numPr>
          <w:ilvl w:val="0"/>
          <w:numId w:val="2"/>
        </w:numPr>
        <w:spacing w:after="0"/>
      </w:pPr>
      <w:r>
        <w:t>You will be sent an email as below</w:t>
      </w:r>
    </w:p>
    <w:p w14:paraId="7DCA325D" w14:textId="77777777" w:rsidR="00F13112" w:rsidRDefault="00F13112" w:rsidP="00F13112">
      <w:pPr>
        <w:pStyle w:val="ListParagraph"/>
        <w:numPr>
          <w:ilvl w:val="0"/>
          <w:numId w:val="2"/>
        </w:numPr>
        <w:spacing w:after="0"/>
      </w:pPr>
      <w:r>
        <w:t xml:space="preserve">Click on the </w:t>
      </w:r>
      <w:r w:rsidRPr="5B2466BB">
        <w:rPr>
          <w:color w:val="00B0F0"/>
        </w:rPr>
        <w:t xml:space="preserve">Click here </w:t>
      </w:r>
      <w:r>
        <w:t>link</w:t>
      </w:r>
    </w:p>
    <w:p w14:paraId="50FB23BA" w14:textId="77777777" w:rsidR="00F13112" w:rsidRDefault="00F13112" w:rsidP="00F13112">
      <w:r>
        <w:rPr>
          <w:noProof/>
        </w:rPr>
        <w:lastRenderedPageBreak/>
        <w:drawing>
          <wp:inline distT="0" distB="0" distL="0" distR="0" wp14:anchorId="7EDCB8AD" wp14:editId="74A5C63F">
            <wp:extent cx="5724525" cy="1619250"/>
            <wp:effectExtent l="0" t="0" r="0" b="0"/>
            <wp:docPr id="2883951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95114" name="Picture 288395114"/>
                    <pic:cNvPicPr/>
                  </pic:nvPicPr>
                  <pic:blipFill>
                    <a:blip r:embed="rId20">
                      <a:extLst>
                        <a:ext uri="{28A0092B-C50C-407E-A947-70E740481C1C}">
                          <a14:useLocalDpi xmlns:a14="http://schemas.microsoft.com/office/drawing/2010/main"/>
                        </a:ext>
                      </a:extLst>
                    </a:blip>
                    <a:stretch>
                      <a:fillRect/>
                    </a:stretch>
                  </pic:blipFill>
                  <pic:spPr>
                    <a:xfrm>
                      <a:off x="0" y="0"/>
                      <a:ext cx="5724525" cy="1619250"/>
                    </a:xfrm>
                    <a:prstGeom prst="rect">
                      <a:avLst/>
                    </a:prstGeom>
                  </pic:spPr>
                </pic:pic>
              </a:graphicData>
            </a:graphic>
          </wp:inline>
        </w:drawing>
      </w:r>
    </w:p>
    <w:p w14:paraId="4D967FD8" w14:textId="77777777" w:rsidR="00F13112" w:rsidRDefault="00F13112" w:rsidP="00F13112">
      <w:pPr>
        <w:pStyle w:val="ListParagraph"/>
        <w:numPr>
          <w:ilvl w:val="0"/>
          <w:numId w:val="2"/>
        </w:numPr>
      </w:pPr>
      <w:r>
        <w:t>Complete the Password fields and click Reset Password</w:t>
      </w:r>
    </w:p>
    <w:p w14:paraId="21B3632D" w14:textId="77777777" w:rsidR="00F13112" w:rsidRDefault="00F13112" w:rsidP="00F13112">
      <w:r>
        <w:rPr>
          <w:noProof/>
        </w:rPr>
        <w:drawing>
          <wp:inline distT="0" distB="0" distL="0" distR="0" wp14:anchorId="16B35367" wp14:editId="78935B46">
            <wp:extent cx="2695575" cy="2371781"/>
            <wp:effectExtent l="19050" t="19050" r="9525"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48391" cy="2858192"/>
                    </a:xfrm>
                    <a:prstGeom prst="rect">
                      <a:avLst/>
                    </a:prstGeom>
                    <a:ln>
                      <a:solidFill>
                        <a:schemeClr val="accent1"/>
                      </a:solidFill>
                    </a:ln>
                  </pic:spPr>
                </pic:pic>
              </a:graphicData>
            </a:graphic>
          </wp:inline>
        </w:drawing>
      </w:r>
    </w:p>
    <w:p w14:paraId="79F089CA" w14:textId="77777777" w:rsidR="00F13112" w:rsidRDefault="00F13112" w:rsidP="00F13112">
      <w:pPr>
        <w:pStyle w:val="ListParagraph"/>
        <w:numPr>
          <w:ilvl w:val="0"/>
          <w:numId w:val="2"/>
        </w:numPr>
      </w:pPr>
      <w:r>
        <w:t>Continue to sign in using your email and new password.</w:t>
      </w:r>
    </w:p>
    <w:p w14:paraId="1DC36455" w14:textId="67852DD4" w:rsidR="001834F2" w:rsidRDefault="001834F2" w:rsidP="00D20423">
      <w:pPr>
        <w:pStyle w:val="Heading1"/>
      </w:pPr>
      <w:bookmarkStart w:id="8" w:name="_Toc241759667"/>
      <w:r>
        <w:t>View Inventory</w:t>
      </w:r>
      <w:bookmarkEnd w:id="8"/>
    </w:p>
    <w:p w14:paraId="54AAFFE7" w14:textId="0C56C2D9" w:rsidR="001834F2" w:rsidRDefault="001834F2" w:rsidP="001834F2">
      <w:r>
        <w:t>This can be a way of viewing what is available from your store without creating a Request.</w:t>
      </w:r>
    </w:p>
    <w:p w14:paraId="3B2AEF10" w14:textId="5BBD5062" w:rsidR="001834F2" w:rsidRDefault="001834F2" w:rsidP="0043438B">
      <w:pPr>
        <w:pStyle w:val="ListParagraph"/>
        <w:numPr>
          <w:ilvl w:val="0"/>
          <w:numId w:val="57"/>
        </w:numPr>
      </w:pPr>
      <w:r>
        <w:t>Inventory &gt; View Inventory</w:t>
      </w:r>
    </w:p>
    <w:p w14:paraId="08C1B7DD" w14:textId="142124A0" w:rsidR="001834F2" w:rsidRDefault="00007590" w:rsidP="0043438B">
      <w:pPr>
        <w:pStyle w:val="ListParagraph"/>
        <w:numPr>
          <w:ilvl w:val="0"/>
          <w:numId w:val="57"/>
        </w:numPr>
      </w:pPr>
      <w:r>
        <w:t xml:space="preserve">Press </w:t>
      </w:r>
      <w:r w:rsidR="001834F2">
        <w:t xml:space="preserve">the Search icon </w:t>
      </w:r>
      <w:r w:rsidR="001834F2">
        <w:rPr>
          <w:noProof/>
          <w:lang w:eastAsia="en-NZ"/>
        </w:rPr>
        <w:drawing>
          <wp:inline distT="0" distB="0" distL="0" distR="0" wp14:anchorId="56F405F6" wp14:editId="6A959E62">
            <wp:extent cx="333333" cy="304762"/>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3333" cy="304762"/>
                    </a:xfrm>
                    <a:prstGeom prst="rect">
                      <a:avLst/>
                    </a:prstGeom>
                  </pic:spPr>
                </pic:pic>
              </a:graphicData>
            </a:graphic>
          </wp:inline>
        </w:drawing>
      </w:r>
      <w:r w:rsidR="001834F2">
        <w:t xml:space="preserve"> and tick Catalogue Item</w:t>
      </w:r>
    </w:p>
    <w:p w14:paraId="114EDA31" w14:textId="75CCB75D" w:rsidR="001834F2" w:rsidRDefault="001834F2" w:rsidP="0043438B">
      <w:pPr>
        <w:pStyle w:val="ListParagraph"/>
        <w:numPr>
          <w:ilvl w:val="0"/>
          <w:numId w:val="57"/>
        </w:numPr>
      </w:pPr>
      <w:r>
        <w:t>In the field under ‘Contains’ enter part of the description of the item you are seeking</w:t>
      </w:r>
    </w:p>
    <w:p w14:paraId="075AF90C" w14:textId="04C696EE" w:rsidR="008B20AC" w:rsidRDefault="008B20AC" w:rsidP="0043438B">
      <w:pPr>
        <w:pStyle w:val="ListParagraph"/>
        <w:numPr>
          <w:ilvl w:val="0"/>
          <w:numId w:val="57"/>
        </w:numPr>
      </w:pPr>
      <w:r>
        <w:t>Press Apply</w:t>
      </w:r>
    </w:p>
    <w:p w14:paraId="57E4F8B1" w14:textId="577FD547" w:rsidR="00915235" w:rsidRDefault="00C442AE" w:rsidP="0043438B">
      <w:pPr>
        <w:pStyle w:val="ListParagraph"/>
        <w:numPr>
          <w:ilvl w:val="0"/>
          <w:numId w:val="57"/>
        </w:numPr>
      </w:pPr>
      <w:r>
        <w:t xml:space="preserve">Scroll </w:t>
      </w:r>
      <w:r w:rsidR="005A6D25">
        <w:t>right to view more information</w:t>
      </w:r>
    </w:p>
    <w:p w14:paraId="2E9EFC79" w14:textId="099135CF" w:rsidR="005559EE" w:rsidRPr="005559EE" w:rsidRDefault="005559EE" w:rsidP="0043438B">
      <w:pPr>
        <w:pStyle w:val="ListParagraph"/>
        <w:numPr>
          <w:ilvl w:val="0"/>
          <w:numId w:val="57"/>
        </w:numPr>
        <w:rPr>
          <w:color w:val="FF0000"/>
        </w:rPr>
      </w:pPr>
      <w:r w:rsidRPr="005559EE">
        <w:rPr>
          <w:color w:val="FF0000"/>
        </w:rPr>
        <w:t xml:space="preserve">My Warehouse only and All Warehouses in My DHB </w:t>
      </w:r>
      <w:r w:rsidR="00046963">
        <w:rPr>
          <w:color w:val="FF0000"/>
        </w:rPr>
        <w:t xml:space="preserve">tabs </w:t>
      </w:r>
      <w:r w:rsidRPr="005559EE">
        <w:rPr>
          <w:color w:val="FF0000"/>
        </w:rPr>
        <w:t>don’t filter</w:t>
      </w:r>
    </w:p>
    <w:bookmarkEnd w:id="6"/>
    <w:p w14:paraId="3B481ED4" w14:textId="77777777" w:rsidR="00046963" w:rsidRDefault="00046963">
      <w:pPr>
        <w:rPr>
          <w:rFonts w:asciiTheme="majorHAnsi" w:eastAsiaTheme="majorEastAsia" w:hAnsiTheme="majorHAnsi" w:cstheme="majorBidi"/>
          <w:color w:val="2E74B5" w:themeColor="accent1" w:themeShade="BF"/>
          <w:sz w:val="32"/>
          <w:szCs w:val="32"/>
        </w:rPr>
      </w:pPr>
      <w:r>
        <w:br w:type="page"/>
      </w:r>
    </w:p>
    <w:p w14:paraId="5794B7BA" w14:textId="22CA05AA" w:rsidR="00491693" w:rsidRDefault="007708A0" w:rsidP="00D20423">
      <w:pPr>
        <w:pStyle w:val="Heading1"/>
      </w:pPr>
      <w:bookmarkStart w:id="9" w:name="_Toc241759668"/>
      <w:r>
        <w:lastRenderedPageBreak/>
        <w:t>Create</w:t>
      </w:r>
      <w:r w:rsidR="00491693">
        <w:t xml:space="preserve"> a request</w:t>
      </w:r>
      <w:bookmarkEnd w:id="9"/>
    </w:p>
    <w:p w14:paraId="7F59427E" w14:textId="5686C13A" w:rsidR="00345C8F" w:rsidRDefault="00345C8F" w:rsidP="00345C8F"/>
    <w:p w14:paraId="067DBDE6" w14:textId="4FBA4440" w:rsidR="00DB2128" w:rsidRPr="00345C8F" w:rsidRDefault="00DB2128" w:rsidP="00345C8F">
      <w:r>
        <w:rPr>
          <w:noProof/>
        </w:rPr>
        <w:drawing>
          <wp:inline distT="0" distB="0" distL="0" distR="0" wp14:anchorId="37D92085" wp14:editId="69A7B844">
            <wp:extent cx="3828944" cy="3457575"/>
            <wp:effectExtent l="0" t="0" r="635" b="0"/>
            <wp:docPr id="1502621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21570" name="Picture 1502621570"/>
                    <pic:cNvPicPr/>
                  </pic:nvPicPr>
                  <pic:blipFill rotWithShape="1">
                    <a:blip r:embed="rId23" cstate="print">
                      <a:extLst>
                        <a:ext uri="{28A0092B-C50C-407E-A947-70E740481C1C}">
                          <a14:useLocalDpi xmlns:a14="http://schemas.microsoft.com/office/drawing/2010/main" val="0"/>
                        </a:ext>
                      </a:extLst>
                    </a:blip>
                    <a:srcRect b="32276"/>
                    <a:stretch>
                      <a:fillRect/>
                    </a:stretch>
                  </pic:blipFill>
                  <pic:spPr bwMode="auto">
                    <a:xfrm>
                      <a:off x="0" y="0"/>
                      <a:ext cx="3832338" cy="3460640"/>
                    </a:xfrm>
                    <a:prstGeom prst="rect">
                      <a:avLst/>
                    </a:prstGeom>
                    <a:ln>
                      <a:noFill/>
                    </a:ln>
                    <a:extLst>
                      <a:ext uri="{53640926-AAD7-44D8-BBD7-CCE9431645EC}">
                        <a14:shadowObscured xmlns:a14="http://schemas.microsoft.com/office/drawing/2010/main"/>
                      </a:ext>
                    </a:extLst>
                  </pic:spPr>
                </pic:pic>
              </a:graphicData>
            </a:graphic>
          </wp:inline>
        </w:drawing>
      </w:r>
    </w:p>
    <w:p w14:paraId="1E58D981" w14:textId="77777777" w:rsidR="00491693" w:rsidRDefault="00491693" w:rsidP="00491693">
      <w:r>
        <w:t>Minimum requirement to save as a Draft is Client Name and 1 item</w:t>
      </w:r>
    </w:p>
    <w:p w14:paraId="519CFBE9" w14:textId="77777777" w:rsidR="00491693" w:rsidRDefault="00491693" w:rsidP="00FA5510">
      <w:pPr>
        <w:pStyle w:val="ListParagraph"/>
        <w:numPr>
          <w:ilvl w:val="0"/>
          <w:numId w:val="3"/>
        </w:numPr>
      </w:pPr>
      <w:r>
        <w:t>Dashboard &gt; Request</w:t>
      </w:r>
    </w:p>
    <w:p w14:paraId="0E78EF84" w14:textId="654FD9C3" w:rsidR="00491693" w:rsidRDefault="5BC00A09" w:rsidP="00FA5510">
      <w:pPr>
        <w:pStyle w:val="ListParagraph"/>
        <w:numPr>
          <w:ilvl w:val="0"/>
          <w:numId w:val="3"/>
        </w:numPr>
      </w:pPr>
      <w:r>
        <w:t xml:space="preserve">Click Add </w:t>
      </w:r>
      <w:r w:rsidR="008E4E7C" w:rsidRPr="008E4E7C">
        <w:rPr>
          <w:noProof/>
          <w:color w:val="FF0000"/>
          <w:sz w:val="28"/>
          <w:szCs w:val="28"/>
        </w:rPr>
        <w:t>+</w:t>
      </w:r>
    </w:p>
    <w:p w14:paraId="4778DD7F" w14:textId="1D8257A3" w:rsidR="4394C8D0" w:rsidRDefault="4394C8D0" w:rsidP="5B2466BB">
      <w:pPr>
        <w:pStyle w:val="ListParagraph"/>
        <w:numPr>
          <w:ilvl w:val="0"/>
          <w:numId w:val="3"/>
        </w:numPr>
        <w:rPr>
          <w:rFonts w:ascii="Calibri" w:eastAsia="Calibri" w:hAnsi="Calibri" w:cs="Calibri"/>
        </w:rPr>
      </w:pPr>
      <w:r w:rsidRPr="5B2466BB">
        <w:rPr>
          <w:rFonts w:ascii="Calibri" w:eastAsia="Calibri" w:hAnsi="Calibri" w:cs="Calibri"/>
        </w:rPr>
        <w:t>Enter the Patient’s NHI</w:t>
      </w:r>
    </w:p>
    <w:p w14:paraId="014C45E6" w14:textId="1485AA8C" w:rsidR="4394C8D0" w:rsidRDefault="4394C8D0" w:rsidP="5B2466BB">
      <w:pPr>
        <w:pStyle w:val="ListParagraph"/>
        <w:numPr>
          <w:ilvl w:val="0"/>
          <w:numId w:val="3"/>
        </w:numPr>
        <w:spacing w:after="0" w:line="257" w:lineRule="auto"/>
        <w:rPr>
          <w:rFonts w:ascii="Calibri" w:eastAsia="Calibri" w:hAnsi="Calibri" w:cs="Calibri"/>
          <w:u w:val="single"/>
        </w:rPr>
      </w:pPr>
      <w:r w:rsidRPr="5B2466BB">
        <w:rPr>
          <w:rFonts w:ascii="Calibri" w:eastAsia="Calibri" w:hAnsi="Calibri" w:cs="Calibri"/>
        </w:rPr>
        <w:t xml:space="preserve">Click in the Client field to display the client or click Add New to </w:t>
      </w:r>
      <w:hyperlink w:anchor="_Add_New_Client" w:history="1">
        <w:r w:rsidRPr="5B2466BB">
          <w:rPr>
            <w:rStyle w:val="Hyperlink"/>
            <w:color w:val="0563C1"/>
          </w:rPr>
          <w:t>create a new record</w:t>
        </w:r>
      </w:hyperlink>
    </w:p>
    <w:p w14:paraId="12E968C6" w14:textId="0AAFA344" w:rsidR="4394C8D0" w:rsidRDefault="0014294C" w:rsidP="5B2466BB">
      <w:pPr>
        <w:pStyle w:val="ListParagraph"/>
        <w:numPr>
          <w:ilvl w:val="0"/>
          <w:numId w:val="3"/>
        </w:numPr>
        <w:spacing w:after="0"/>
        <w:rPr>
          <w:rFonts w:ascii="Calibri" w:eastAsia="Calibri" w:hAnsi="Calibri" w:cs="Calibri"/>
        </w:rPr>
      </w:pPr>
      <w:r>
        <w:rPr>
          <w:rFonts w:ascii="Calibri" w:eastAsia="Calibri" w:hAnsi="Calibri" w:cs="Calibri"/>
        </w:rPr>
        <w:t>Select</w:t>
      </w:r>
      <w:r w:rsidRPr="5B2466BB">
        <w:rPr>
          <w:rFonts w:ascii="Calibri" w:eastAsia="Calibri" w:hAnsi="Calibri" w:cs="Calibri"/>
        </w:rPr>
        <w:t xml:space="preserve"> </w:t>
      </w:r>
      <w:r w:rsidR="4394C8D0" w:rsidRPr="5B2466BB">
        <w:rPr>
          <w:rFonts w:ascii="Calibri" w:eastAsia="Calibri" w:hAnsi="Calibri" w:cs="Calibri"/>
        </w:rPr>
        <w:t>the Request Type</w:t>
      </w:r>
    </w:p>
    <w:p w14:paraId="346AA04D" w14:textId="69EB2F11" w:rsidR="47360AB4" w:rsidRDefault="47360AB4" w:rsidP="5B2466BB">
      <w:pPr>
        <w:pStyle w:val="ListParagraph"/>
        <w:numPr>
          <w:ilvl w:val="1"/>
          <w:numId w:val="3"/>
        </w:numPr>
        <w:spacing w:after="0" w:line="257" w:lineRule="auto"/>
      </w:pPr>
      <w:r>
        <w:t>defaults to MOH but can select others. The loan timeframe is derived by the Type</w:t>
      </w:r>
    </w:p>
    <w:p w14:paraId="5FCCF810" w14:textId="2510F87F" w:rsidR="47360AB4" w:rsidRDefault="47360AB4" w:rsidP="5B2466BB">
      <w:pPr>
        <w:pStyle w:val="ListParagraph"/>
        <w:numPr>
          <w:ilvl w:val="1"/>
          <w:numId w:val="3"/>
        </w:numPr>
        <w:spacing w:after="0" w:line="257" w:lineRule="auto"/>
        <w:rPr>
          <w:rFonts w:ascii="Calibri" w:eastAsia="Calibri" w:hAnsi="Calibri" w:cs="Calibri"/>
        </w:rPr>
      </w:pPr>
      <w:r w:rsidRPr="5B2466BB">
        <w:rPr>
          <w:rFonts w:ascii="Calibri" w:eastAsia="Calibri" w:hAnsi="Calibri" w:cs="Calibri"/>
        </w:rPr>
        <w:t>i</w:t>
      </w:r>
      <w:r w:rsidR="4394C8D0" w:rsidRPr="5B2466BB">
        <w:rPr>
          <w:rFonts w:ascii="Calibri" w:eastAsia="Calibri" w:hAnsi="Calibri" w:cs="Calibri"/>
        </w:rPr>
        <w:t>f the Request Type is ACC, you will need to record the ACC45 number and Client Discharge Date</w:t>
      </w:r>
    </w:p>
    <w:p w14:paraId="134094EA" w14:textId="77777777" w:rsidR="00491693" w:rsidRDefault="00491693" w:rsidP="00FA5510">
      <w:pPr>
        <w:pStyle w:val="ListParagraph"/>
        <w:numPr>
          <w:ilvl w:val="0"/>
          <w:numId w:val="3"/>
        </w:numPr>
      </w:pPr>
      <w:r>
        <w:t>Dates – default to current but can be changed if you wish</w:t>
      </w:r>
    </w:p>
    <w:p w14:paraId="2F9D86E9" w14:textId="77777777" w:rsidR="00491693" w:rsidRDefault="00491693" w:rsidP="00FA5510">
      <w:pPr>
        <w:pStyle w:val="ListParagraph"/>
        <w:numPr>
          <w:ilvl w:val="0"/>
          <w:numId w:val="3"/>
        </w:numPr>
      </w:pPr>
      <w:r>
        <w:t xml:space="preserve">Assessor – defaults to logged-in user. </w:t>
      </w:r>
      <w:r w:rsidR="00A440C3">
        <w:t>Click to search for another Assessor name if completing this on behalf of the Therapist</w:t>
      </w:r>
      <w:r>
        <w:t>. Any Recall tasks will go to the Assessor listed in th</w:t>
      </w:r>
      <w:r w:rsidR="00C21564">
        <w:t>is</w:t>
      </w:r>
      <w:r>
        <w:t xml:space="preserve"> request.</w:t>
      </w:r>
    </w:p>
    <w:p w14:paraId="494D716F" w14:textId="77777777" w:rsidR="00491693" w:rsidRDefault="00491693" w:rsidP="00FA5510">
      <w:pPr>
        <w:pStyle w:val="ListParagraph"/>
        <w:numPr>
          <w:ilvl w:val="0"/>
          <w:numId w:val="3"/>
        </w:numPr>
      </w:pPr>
      <w:r>
        <w:t xml:space="preserve">Urgency – in the Dispatch dashboard, </w:t>
      </w:r>
      <w:r w:rsidR="00D90DA3">
        <w:t>Urgent</w:t>
      </w:r>
      <w:r w:rsidR="00A440C3">
        <w:t xml:space="preserve"> </w:t>
      </w:r>
      <w:r>
        <w:t>will display</w:t>
      </w:r>
      <w:r w:rsidR="00A440C3">
        <w:t xml:space="preserve"> the</w:t>
      </w:r>
      <w:r>
        <w:t xml:space="preserve"> record in Red and have a count under Urgent</w:t>
      </w:r>
    </w:p>
    <w:p w14:paraId="3B059288" w14:textId="0F172F56" w:rsidR="00491693" w:rsidRDefault="00924180" w:rsidP="00FA5510">
      <w:pPr>
        <w:pStyle w:val="ListParagraph"/>
        <w:numPr>
          <w:ilvl w:val="0"/>
          <w:numId w:val="3"/>
        </w:numPr>
      </w:pPr>
      <w:r>
        <w:t xml:space="preserve">Catalogue </w:t>
      </w:r>
      <w:r w:rsidR="00491693">
        <w:t xml:space="preserve">Items &gt; </w:t>
      </w:r>
      <w:r w:rsidR="00F70208">
        <w:t xml:space="preserve">press </w:t>
      </w:r>
      <w:r>
        <w:t>Tap to add records</w:t>
      </w:r>
    </w:p>
    <w:p w14:paraId="02E92966" w14:textId="52AA5D5E" w:rsidR="000B47D1" w:rsidRDefault="000B47D1" w:rsidP="00FA5510">
      <w:pPr>
        <w:pStyle w:val="ListParagraph"/>
        <w:numPr>
          <w:ilvl w:val="1"/>
          <w:numId w:val="3"/>
        </w:numPr>
      </w:pPr>
      <w:r>
        <w:t>Press Add New</w:t>
      </w:r>
    </w:p>
    <w:p w14:paraId="2BBE2091" w14:textId="77777777" w:rsidR="00111B89" w:rsidRDefault="00111B89" w:rsidP="00111B89">
      <w:pPr>
        <w:pStyle w:val="ListParagraph"/>
        <w:numPr>
          <w:ilvl w:val="1"/>
          <w:numId w:val="3"/>
        </w:numPr>
      </w:pPr>
      <w:r>
        <w:t>If you want equipment dispatched from another site, select the appropriate From Warehouse</w:t>
      </w:r>
    </w:p>
    <w:p w14:paraId="5FD331C3" w14:textId="4ED05F52" w:rsidR="00491693" w:rsidRDefault="00491693" w:rsidP="00FA5510">
      <w:pPr>
        <w:pStyle w:val="ListParagraph"/>
        <w:numPr>
          <w:ilvl w:val="1"/>
          <w:numId w:val="3"/>
        </w:numPr>
      </w:pPr>
      <w:r>
        <w:t>Category</w:t>
      </w:r>
      <w:r w:rsidR="00A440C3">
        <w:t xml:space="preserve"> </w:t>
      </w:r>
      <w:r w:rsidR="00A563DB">
        <w:t xml:space="preserve">&gt; </w:t>
      </w:r>
      <w:r w:rsidR="000E0A9B">
        <w:t xml:space="preserve">press </w:t>
      </w:r>
      <w:r w:rsidR="00A563DB">
        <w:t>Tap to select choice</w:t>
      </w:r>
    </w:p>
    <w:p w14:paraId="4428F52F" w14:textId="01E34F84" w:rsidR="00491693" w:rsidRDefault="00491693" w:rsidP="00FA5510">
      <w:pPr>
        <w:pStyle w:val="ListParagraph"/>
        <w:numPr>
          <w:ilvl w:val="1"/>
          <w:numId w:val="3"/>
        </w:numPr>
      </w:pPr>
      <w:r>
        <w:t>Catalogue Item</w:t>
      </w:r>
      <w:r w:rsidR="000A2B68">
        <w:t xml:space="preserve"> &gt; </w:t>
      </w:r>
      <w:r w:rsidR="00F75352">
        <w:t xml:space="preserve">press </w:t>
      </w:r>
      <w:r w:rsidR="000A2B68">
        <w:t>Tap to select choice &gt;</w:t>
      </w:r>
      <w:r>
        <w:t xml:space="preserve"> </w:t>
      </w:r>
      <w:r w:rsidR="00A440C3">
        <w:t>search by typing</w:t>
      </w:r>
      <w:r w:rsidR="000A2B68">
        <w:t xml:space="preserve"> any</w:t>
      </w:r>
      <w:r w:rsidR="00A440C3">
        <w:t xml:space="preserve"> part of the description or model code</w:t>
      </w:r>
      <w:r w:rsidR="00781D94">
        <w:t xml:space="preserve"> &gt; tap the item to select</w:t>
      </w:r>
    </w:p>
    <w:p w14:paraId="7252E2C3" w14:textId="77777777" w:rsidR="00491693" w:rsidRDefault="00A440C3" w:rsidP="00FA5510">
      <w:pPr>
        <w:pStyle w:val="ListParagraph"/>
        <w:numPr>
          <w:ilvl w:val="1"/>
          <w:numId w:val="3"/>
        </w:numPr>
      </w:pPr>
      <w:r>
        <w:t>Qty at Main</w:t>
      </w:r>
      <w:r w:rsidR="00643C8C">
        <w:t xml:space="preserve"> </w:t>
      </w:r>
      <w:r w:rsidR="00491693">
        <w:t>Location</w:t>
      </w:r>
      <w:r>
        <w:t xml:space="preserve"> = your main </w:t>
      </w:r>
      <w:r w:rsidR="00610B81">
        <w:t xml:space="preserve">hospital </w:t>
      </w:r>
      <w:r>
        <w:t>store</w:t>
      </w:r>
    </w:p>
    <w:p w14:paraId="70D2591C" w14:textId="1AB338B2" w:rsidR="00A440C3" w:rsidRDefault="6B2D6FDA" w:rsidP="00FA5510">
      <w:pPr>
        <w:pStyle w:val="ListParagraph"/>
        <w:numPr>
          <w:ilvl w:val="1"/>
          <w:numId w:val="3"/>
        </w:numPr>
      </w:pPr>
      <w:r>
        <w:t>Qty at Offsite Location = other sites</w:t>
      </w:r>
      <w:r w:rsidR="11597CAC">
        <w:t xml:space="preserve"> linked to your hospital</w:t>
      </w:r>
    </w:p>
    <w:p w14:paraId="42C360BB" w14:textId="7713B615" w:rsidR="00491693" w:rsidRDefault="00610B81" w:rsidP="00FA5510">
      <w:pPr>
        <w:pStyle w:val="ListParagraph"/>
        <w:numPr>
          <w:ilvl w:val="1"/>
          <w:numId w:val="3"/>
        </w:numPr>
      </w:pPr>
      <w:r>
        <w:t>Ship To</w:t>
      </w:r>
      <w:r w:rsidR="00040F3B">
        <w:t xml:space="preserve"> &gt; Tap to select choice</w:t>
      </w:r>
      <w:r>
        <w:t xml:space="preserve"> </w:t>
      </w:r>
      <w:r w:rsidR="00C21564">
        <w:t>to select where you want it sent to</w:t>
      </w:r>
    </w:p>
    <w:p w14:paraId="79E076CC" w14:textId="55E978A3" w:rsidR="00CD6B4B" w:rsidRDefault="00CD6B4B" w:rsidP="00133229">
      <w:pPr>
        <w:pStyle w:val="ListParagraph"/>
        <w:numPr>
          <w:ilvl w:val="1"/>
          <w:numId w:val="3"/>
        </w:numPr>
      </w:pPr>
      <w:r>
        <w:lastRenderedPageBreak/>
        <w:t xml:space="preserve">Select </w:t>
      </w:r>
      <w:r w:rsidRPr="00133229">
        <w:rPr>
          <w:noProof/>
          <w:color w:val="FF0000"/>
          <w:sz w:val="28"/>
          <w:szCs w:val="28"/>
        </w:rPr>
        <w:t xml:space="preserve">+ </w:t>
      </w:r>
      <w:r w:rsidR="00BC55D1" w:rsidRPr="0001490F">
        <w:rPr>
          <w:noProof/>
        </w:rPr>
        <w:t xml:space="preserve">to add an additional item or Back </w:t>
      </w:r>
      <w:r w:rsidR="00BC55D1" w:rsidRPr="00133229">
        <w:rPr>
          <w:noProof/>
        </w:rPr>
        <w:t>(&lt;)</w:t>
      </w:r>
    </w:p>
    <w:p w14:paraId="760BABDE" w14:textId="6045596A" w:rsidR="004F21DB" w:rsidRDefault="004F21DB" w:rsidP="00133229">
      <w:pPr>
        <w:pStyle w:val="ListParagraph"/>
        <w:numPr>
          <w:ilvl w:val="1"/>
          <w:numId w:val="3"/>
        </w:numPr>
      </w:pPr>
      <w:r>
        <w:rPr>
          <w:noProof/>
        </w:rPr>
        <w:t>Repeat steps</w:t>
      </w:r>
      <w:r w:rsidR="002E58FC">
        <w:rPr>
          <w:noProof/>
        </w:rPr>
        <w:t xml:space="preserve"> 9a-g</w:t>
      </w:r>
    </w:p>
    <w:p w14:paraId="5F9150F3" w14:textId="27788578" w:rsidR="3D549365" w:rsidRDefault="3D549365" w:rsidP="5B2466BB">
      <w:pPr>
        <w:pStyle w:val="ListParagraph"/>
        <w:numPr>
          <w:ilvl w:val="0"/>
          <w:numId w:val="3"/>
        </w:numPr>
        <w:rPr>
          <w:rFonts w:ascii="Calibri" w:eastAsia="Calibri" w:hAnsi="Calibri" w:cs="Calibri"/>
        </w:rPr>
      </w:pPr>
      <w:r w:rsidRPr="5B2466BB">
        <w:rPr>
          <w:rFonts w:ascii="Calibri" w:eastAsia="Calibri" w:hAnsi="Calibri" w:cs="Calibri"/>
        </w:rPr>
        <w:t>Enter Delivery instructions as required</w:t>
      </w:r>
      <w:r w:rsidR="00095427">
        <w:rPr>
          <w:rFonts w:ascii="Calibri" w:eastAsia="Calibri" w:hAnsi="Calibri" w:cs="Calibri"/>
        </w:rPr>
        <w:t>, e.g.</w:t>
      </w:r>
    </w:p>
    <w:p w14:paraId="469334CF" w14:textId="2813DE73" w:rsidR="3D549365" w:rsidRDefault="3D549365" w:rsidP="5B2466BB">
      <w:pPr>
        <w:pStyle w:val="ListParagraph"/>
        <w:numPr>
          <w:ilvl w:val="1"/>
          <w:numId w:val="3"/>
        </w:numPr>
        <w:spacing w:after="0" w:line="257" w:lineRule="auto"/>
        <w:rPr>
          <w:rFonts w:ascii="Calibri" w:eastAsia="Calibri" w:hAnsi="Calibri" w:cs="Calibri"/>
        </w:rPr>
      </w:pPr>
      <w:r w:rsidRPr="5B2466BB">
        <w:rPr>
          <w:rFonts w:ascii="Calibri" w:eastAsia="Calibri" w:hAnsi="Calibri" w:cs="Calibri"/>
        </w:rPr>
        <w:t>record the barcode if it is already issued</w:t>
      </w:r>
    </w:p>
    <w:p w14:paraId="760A779F" w14:textId="22C0017B" w:rsidR="3D549365" w:rsidRDefault="3D549365" w:rsidP="5B2466BB">
      <w:pPr>
        <w:pStyle w:val="ListParagraph"/>
        <w:numPr>
          <w:ilvl w:val="1"/>
          <w:numId w:val="3"/>
        </w:numPr>
        <w:spacing w:after="0" w:line="257" w:lineRule="auto"/>
        <w:rPr>
          <w:rFonts w:ascii="Calibri" w:eastAsia="Calibri" w:hAnsi="Calibri" w:cs="Calibri"/>
        </w:rPr>
      </w:pPr>
      <w:r w:rsidRPr="5B2466BB">
        <w:rPr>
          <w:rFonts w:ascii="Calibri" w:eastAsia="Calibri" w:hAnsi="Calibri" w:cs="Calibri"/>
        </w:rPr>
        <w:t xml:space="preserve">record Ward </w:t>
      </w:r>
      <w:r w:rsidR="201724C1" w:rsidRPr="5B2466BB">
        <w:rPr>
          <w:rFonts w:ascii="Calibri" w:eastAsia="Calibri" w:hAnsi="Calibri" w:cs="Calibri"/>
        </w:rPr>
        <w:t xml:space="preserve">name </w:t>
      </w:r>
      <w:r w:rsidRPr="5B2466BB">
        <w:rPr>
          <w:rFonts w:ascii="Calibri" w:eastAsia="Calibri" w:hAnsi="Calibri" w:cs="Calibri"/>
        </w:rPr>
        <w:t>if the Ship To is Client Ward</w:t>
      </w:r>
    </w:p>
    <w:p w14:paraId="3A014D1A" w14:textId="2862D0F4" w:rsidR="23960C01" w:rsidRDefault="23960C01" w:rsidP="5B2466BB">
      <w:pPr>
        <w:pStyle w:val="ListParagraph"/>
        <w:numPr>
          <w:ilvl w:val="1"/>
          <w:numId w:val="3"/>
        </w:numPr>
        <w:spacing w:after="0" w:line="257" w:lineRule="auto"/>
        <w:rPr>
          <w:rFonts w:ascii="Calibri" w:eastAsia="Calibri" w:hAnsi="Calibri" w:cs="Calibri"/>
        </w:rPr>
      </w:pPr>
      <w:r w:rsidRPr="5B2466BB">
        <w:rPr>
          <w:rFonts w:ascii="Calibri" w:eastAsia="Calibri" w:hAnsi="Calibri" w:cs="Calibri"/>
        </w:rPr>
        <w:t>record approximate time if Client/Assessor pick-up</w:t>
      </w:r>
    </w:p>
    <w:p w14:paraId="53AD5C0F" w14:textId="567FD7BC" w:rsidR="00491693" w:rsidRDefault="00007590" w:rsidP="00FA5510">
      <w:pPr>
        <w:pStyle w:val="ListParagraph"/>
        <w:numPr>
          <w:ilvl w:val="0"/>
          <w:numId w:val="3"/>
        </w:numPr>
      </w:pPr>
      <w:r>
        <w:t xml:space="preserve">Press </w:t>
      </w:r>
      <w:r w:rsidR="00491693">
        <w:t>Save as Draft</w:t>
      </w:r>
    </w:p>
    <w:p w14:paraId="3CB19C11" w14:textId="77777777" w:rsidR="00491693" w:rsidRPr="00076169" w:rsidRDefault="00491693" w:rsidP="00076169">
      <w:pPr>
        <w:spacing w:after="0"/>
        <w:rPr>
          <w:i/>
        </w:rPr>
      </w:pPr>
      <w:r w:rsidRPr="00076169">
        <w:rPr>
          <w:i/>
        </w:rPr>
        <w:t>When a request is saved, it is saved as a draft. This enables you to make any edits before submitting it to become a dispatch record.</w:t>
      </w:r>
    </w:p>
    <w:p w14:paraId="04BD123E" w14:textId="77777777" w:rsidR="00491693" w:rsidRPr="00076169" w:rsidRDefault="00491693" w:rsidP="00076169">
      <w:pPr>
        <w:spacing w:after="0"/>
        <w:rPr>
          <w:i/>
        </w:rPr>
      </w:pPr>
      <w:r w:rsidRPr="00076169">
        <w:rPr>
          <w:i/>
        </w:rPr>
        <w:t>The request will show in the dashboard in red as a Draft until it is “requested”.</w:t>
      </w:r>
    </w:p>
    <w:p w14:paraId="647194BC" w14:textId="77777777" w:rsidR="00076169" w:rsidRDefault="00076169" w:rsidP="00491693"/>
    <w:p w14:paraId="7463E3AF" w14:textId="77777777" w:rsidR="00491693" w:rsidRPr="00C21564" w:rsidRDefault="00491693" w:rsidP="00FA5510">
      <w:pPr>
        <w:pStyle w:val="ListParagraph"/>
        <w:numPr>
          <w:ilvl w:val="0"/>
          <w:numId w:val="3"/>
        </w:numPr>
      </w:pPr>
      <w:r>
        <w:t xml:space="preserve">To create a Dispatch record, click </w:t>
      </w:r>
      <w:r w:rsidRPr="00610B81">
        <w:rPr>
          <w:color w:val="00B0F0"/>
        </w:rPr>
        <w:t>Request</w:t>
      </w:r>
    </w:p>
    <w:p w14:paraId="3722A64A" w14:textId="77777777" w:rsidR="00C21564" w:rsidRPr="00610B81" w:rsidRDefault="50F11B5E" w:rsidP="00FA5510">
      <w:pPr>
        <w:pStyle w:val="ListParagraph"/>
        <w:numPr>
          <w:ilvl w:val="0"/>
          <w:numId w:val="3"/>
        </w:numPr>
      </w:pPr>
      <w:r>
        <w:t>Click Yes to confirm Request</w:t>
      </w:r>
    </w:p>
    <w:p w14:paraId="6ECB9ECF" w14:textId="05EE068B" w:rsidR="7D8C184B" w:rsidRDefault="7D8C184B" w:rsidP="5B2466BB">
      <w:r>
        <w:t>Notes:</w:t>
      </w:r>
    </w:p>
    <w:p w14:paraId="52CFF8E3" w14:textId="77777777" w:rsidR="0049201D" w:rsidRDefault="0049201D" w:rsidP="0049201D">
      <w:pPr>
        <w:pStyle w:val="ListParagraph"/>
        <w:numPr>
          <w:ilvl w:val="0"/>
          <w:numId w:val="4"/>
        </w:numPr>
      </w:pPr>
      <w:r>
        <w:t>A separate dispatch record will be created for:</w:t>
      </w:r>
    </w:p>
    <w:p w14:paraId="0F8C1002" w14:textId="38DD06DA" w:rsidR="0049201D" w:rsidRDefault="0049201D" w:rsidP="0049201D">
      <w:pPr>
        <w:pStyle w:val="ListParagraph"/>
        <w:numPr>
          <w:ilvl w:val="1"/>
          <w:numId w:val="4"/>
        </w:numPr>
      </w:pPr>
      <w:r>
        <w:t>Different Ship To options</w:t>
      </w:r>
      <w:r w:rsidR="00DD3707">
        <w:t>, e.g. Client Home, Ward</w:t>
      </w:r>
    </w:p>
    <w:p w14:paraId="0B4ED3A7" w14:textId="77777777" w:rsidR="0049201D" w:rsidRDefault="0049201D" w:rsidP="0049201D">
      <w:pPr>
        <w:pStyle w:val="ListParagraph"/>
        <w:numPr>
          <w:ilvl w:val="1"/>
          <w:numId w:val="4"/>
        </w:numPr>
      </w:pPr>
      <w:r>
        <w:t>0 amount at Main Location – (Stock Demand dispatch record)</w:t>
      </w:r>
    </w:p>
    <w:p w14:paraId="19803B09" w14:textId="504C92B6" w:rsidR="7D8C184B" w:rsidRDefault="7D8C184B" w:rsidP="0084482D">
      <w:pPr>
        <w:pStyle w:val="ListParagraph"/>
        <w:numPr>
          <w:ilvl w:val="0"/>
          <w:numId w:val="4"/>
        </w:numPr>
      </w:pPr>
      <w:r>
        <w:t>Once the Request is submitted, it cannot be changed.</w:t>
      </w:r>
    </w:p>
    <w:p w14:paraId="49C3AE11" w14:textId="125CA0AE" w:rsidR="00381BA3" w:rsidRDefault="7D8C184B" w:rsidP="5B2466BB">
      <w:r>
        <w:t xml:space="preserve">You can copy an Order by </w:t>
      </w:r>
      <w:r w:rsidR="00E36D04">
        <w:t xml:space="preserve">pressing </w:t>
      </w:r>
      <w:r w:rsidR="00CA1C0A">
        <w:t>Select &gt; select the</w:t>
      </w:r>
      <w:r>
        <w:t xml:space="preserve"> record</w:t>
      </w:r>
      <w:r w:rsidR="00960F76">
        <w:t xml:space="preserve">, </w:t>
      </w:r>
      <w:r w:rsidR="007D4CCD">
        <w:t>and press Copy</w:t>
      </w:r>
      <w:r w:rsidR="00274E87">
        <w:t>.</w:t>
      </w:r>
    </w:p>
    <w:p w14:paraId="1530A145" w14:textId="77777777" w:rsidR="00A32B5C" w:rsidRDefault="007D3803" w:rsidP="00A32B5C">
      <w:r w:rsidRPr="007D3803">
        <w:rPr>
          <w:noProof/>
        </w:rPr>
        <w:drawing>
          <wp:inline distT="0" distB="0" distL="0" distR="0" wp14:anchorId="6DDB659E" wp14:editId="40FF6A6B">
            <wp:extent cx="5731510" cy="1682750"/>
            <wp:effectExtent l="0" t="0" r="2540" b="0"/>
            <wp:docPr id="1522021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021045" name=""/>
                    <pic:cNvPicPr/>
                  </pic:nvPicPr>
                  <pic:blipFill>
                    <a:blip r:embed="rId24"/>
                    <a:stretch>
                      <a:fillRect/>
                    </a:stretch>
                  </pic:blipFill>
                  <pic:spPr>
                    <a:xfrm>
                      <a:off x="0" y="0"/>
                      <a:ext cx="5731510" cy="1682750"/>
                    </a:xfrm>
                    <a:prstGeom prst="rect">
                      <a:avLst/>
                    </a:prstGeom>
                  </pic:spPr>
                </pic:pic>
              </a:graphicData>
            </a:graphic>
          </wp:inline>
        </w:drawing>
      </w:r>
    </w:p>
    <w:p w14:paraId="31A0448B" w14:textId="77777777" w:rsidR="00A32B5C" w:rsidRPr="00A32B5C" w:rsidRDefault="00A32B5C" w:rsidP="00A32B5C"/>
    <w:p w14:paraId="47522625" w14:textId="1EB15C5A" w:rsidR="00643C8C" w:rsidRDefault="00643C8C" w:rsidP="00643C8C">
      <w:pPr>
        <w:pStyle w:val="Heading2"/>
      </w:pPr>
      <w:bookmarkStart w:id="10" w:name="_Toc241759669"/>
      <w:r>
        <w:t>Edit a Draft Request</w:t>
      </w:r>
      <w:bookmarkEnd w:id="10"/>
    </w:p>
    <w:p w14:paraId="358E3B4C" w14:textId="77777777" w:rsidR="005159DC" w:rsidRDefault="00643C8C" w:rsidP="00643C8C">
      <w:r>
        <w:t>To edit the request while still in Draft</w:t>
      </w:r>
      <w:r w:rsidR="005159DC">
        <w:t>:</w:t>
      </w:r>
    </w:p>
    <w:p w14:paraId="4A50549F" w14:textId="77777777" w:rsidR="008377AA" w:rsidRDefault="008377AA" w:rsidP="00BC30F1">
      <w:pPr>
        <w:pStyle w:val="ListParagraph"/>
        <w:numPr>
          <w:ilvl w:val="0"/>
          <w:numId w:val="21"/>
        </w:numPr>
      </w:pPr>
      <w:r>
        <w:t>Press the number under the Draft Requests icon</w:t>
      </w:r>
      <w:r w:rsidRPr="005159DC" w:rsidDel="00836392">
        <w:t xml:space="preserve"> </w:t>
      </w:r>
    </w:p>
    <w:p w14:paraId="2C85B4FE" w14:textId="74AAB765" w:rsidR="00491693" w:rsidRDefault="00CD72F9" w:rsidP="00BC30F1">
      <w:pPr>
        <w:pStyle w:val="ListParagraph"/>
        <w:numPr>
          <w:ilvl w:val="0"/>
          <w:numId w:val="21"/>
        </w:numPr>
      </w:pPr>
      <w:r>
        <w:t>Tap on</w:t>
      </w:r>
      <w:r w:rsidR="003E2707">
        <w:t xml:space="preserve"> the record</w:t>
      </w:r>
      <w:r w:rsidR="00643C8C" w:rsidRPr="005159DC">
        <w:t>, then click</w:t>
      </w:r>
      <w:r w:rsidR="00643C8C">
        <w:t xml:space="preserve"> Edit</w:t>
      </w:r>
      <w:r w:rsidR="00631769">
        <w:rPr>
          <w:noProof/>
          <w:lang w:eastAsia="en-NZ"/>
        </w:rPr>
        <w:t xml:space="preserve"> </w:t>
      </w:r>
      <w:r w:rsidR="00631769" w:rsidRPr="00F85BEC">
        <w:rPr>
          <w:noProof/>
        </w:rPr>
        <w:drawing>
          <wp:inline distT="0" distB="0" distL="0" distR="0" wp14:anchorId="544AA23D" wp14:editId="4E3EE470">
            <wp:extent cx="285790" cy="257211"/>
            <wp:effectExtent l="0" t="0" r="0" b="9525"/>
            <wp:docPr id="624321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364745" name=""/>
                    <pic:cNvPicPr/>
                  </pic:nvPicPr>
                  <pic:blipFill>
                    <a:blip r:embed="rId25"/>
                    <a:stretch>
                      <a:fillRect/>
                    </a:stretch>
                  </pic:blipFill>
                  <pic:spPr>
                    <a:xfrm>
                      <a:off x="0" y="0"/>
                      <a:ext cx="285790" cy="257211"/>
                    </a:xfrm>
                    <a:prstGeom prst="rect">
                      <a:avLst/>
                    </a:prstGeom>
                  </pic:spPr>
                </pic:pic>
              </a:graphicData>
            </a:graphic>
          </wp:inline>
        </w:drawing>
      </w:r>
    </w:p>
    <w:p w14:paraId="207D3AB5" w14:textId="77777777" w:rsidR="00643C8C" w:rsidRDefault="00643C8C" w:rsidP="00BC30F1">
      <w:pPr>
        <w:pStyle w:val="ListParagraph"/>
        <w:numPr>
          <w:ilvl w:val="0"/>
          <w:numId w:val="21"/>
        </w:numPr>
      </w:pPr>
      <w:r>
        <w:t>Make any changes required</w:t>
      </w:r>
    </w:p>
    <w:p w14:paraId="63ADBD2C" w14:textId="37DB50E5" w:rsidR="00FA7DE4" w:rsidRDefault="00FC00FA" w:rsidP="00BC30F1">
      <w:pPr>
        <w:pStyle w:val="ListParagraph"/>
        <w:numPr>
          <w:ilvl w:val="0"/>
          <w:numId w:val="21"/>
        </w:numPr>
      </w:pPr>
      <w:r>
        <w:t>To change an item, t</w:t>
      </w:r>
      <w:r w:rsidR="00FA7DE4">
        <w:t xml:space="preserve">ap </w:t>
      </w:r>
      <w:r>
        <w:t xml:space="preserve">the </w:t>
      </w:r>
      <w:r w:rsidR="00C738BD">
        <w:t>records</w:t>
      </w:r>
    </w:p>
    <w:p w14:paraId="7F4201B3" w14:textId="308EE583" w:rsidR="00491693" w:rsidRDefault="00643C8C" w:rsidP="00BC30F1">
      <w:pPr>
        <w:pStyle w:val="ListParagraph"/>
        <w:numPr>
          <w:ilvl w:val="0"/>
          <w:numId w:val="21"/>
        </w:numPr>
      </w:pPr>
      <w:r w:rsidRPr="005159DC">
        <w:rPr>
          <w:b/>
        </w:rPr>
        <w:t xml:space="preserve">To </w:t>
      </w:r>
      <w:r w:rsidR="00491693" w:rsidRPr="005159DC">
        <w:rPr>
          <w:b/>
        </w:rPr>
        <w:t>Cancel an item</w:t>
      </w:r>
      <w:r w:rsidR="00491693">
        <w:t xml:space="preserve"> – hover to the left of the item and click </w:t>
      </w:r>
      <w:r w:rsidR="0030667A">
        <w:rPr>
          <w:noProof/>
          <w:lang w:eastAsia="en-NZ"/>
        </w:rPr>
        <w:t xml:space="preserve">delete </w:t>
      </w:r>
      <w:r w:rsidR="001F3B85" w:rsidRPr="001F3B85">
        <w:rPr>
          <w:noProof/>
          <w:lang w:eastAsia="en-NZ"/>
        </w:rPr>
        <w:drawing>
          <wp:inline distT="0" distB="0" distL="0" distR="0" wp14:anchorId="7507A023" wp14:editId="0058B780">
            <wp:extent cx="193536" cy="198037"/>
            <wp:effectExtent l="0" t="0" r="0" b="0"/>
            <wp:docPr id="497350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50757" name=""/>
                    <pic:cNvPicPr/>
                  </pic:nvPicPr>
                  <pic:blipFill>
                    <a:blip r:embed="rId26"/>
                    <a:stretch>
                      <a:fillRect/>
                    </a:stretch>
                  </pic:blipFill>
                  <pic:spPr>
                    <a:xfrm>
                      <a:off x="0" y="0"/>
                      <a:ext cx="197750" cy="202349"/>
                    </a:xfrm>
                    <a:prstGeom prst="rect">
                      <a:avLst/>
                    </a:prstGeom>
                  </pic:spPr>
                </pic:pic>
              </a:graphicData>
            </a:graphic>
          </wp:inline>
        </w:drawing>
      </w:r>
    </w:p>
    <w:p w14:paraId="224828F7" w14:textId="2D0AA03E" w:rsidR="00643C8C" w:rsidRDefault="003E2707" w:rsidP="00BC30F1">
      <w:pPr>
        <w:pStyle w:val="ListParagraph"/>
        <w:numPr>
          <w:ilvl w:val="0"/>
          <w:numId w:val="21"/>
        </w:numPr>
      </w:pPr>
      <w:r>
        <w:t xml:space="preserve">Press </w:t>
      </w:r>
      <w:r w:rsidR="00643C8C">
        <w:t>Update</w:t>
      </w:r>
    </w:p>
    <w:p w14:paraId="455845CD" w14:textId="6C1A947A" w:rsidR="00643C8C" w:rsidRDefault="00491693" w:rsidP="00643C8C">
      <w:pPr>
        <w:pStyle w:val="Heading2"/>
      </w:pPr>
      <w:bookmarkStart w:id="11" w:name="_Toc241759670"/>
      <w:r w:rsidRPr="00882937">
        <w:t xml:space="preserve">Delete </w:t>
      </w:r>
      <w:r w:rsidR="00643C8C">
        <w:t xml:space="preserve">a </w:t>
      </w:r>
      <w:r w:rsidRPr="00882937">
        <w:t>Draft</w:t>
      </w:r>
      <w:r w:rsidR="00643C8C">
        <w:t xml:space="preserve"> Request</w:t>
      </w:r>
      <w:bookmarkEnd w:id="11"/>
    </w:p>
    <w:p w14:paraId="667A9A8B" w14:textId="5AB6A3E8" w:rsidR="005159DC" w:rsidRDefault="707309C0" w:rsidP="005159DC">
      <w:r>
        <w:t>To delete a Request after it has been requested, please refer to the “</w:t>
      </w:r>
      <w:hyperlink w:anchor="_Cancel_Dispatch/Request" w:history="1">
        <w:r w:rsidRPr="5B2466BB">
          <w:rPr>
            <w:rStyle w:val="Hyperlink"/>
          </w:rPr>
          <w:t>Cancelling a Dispatch/Request</w:t>
        </w:r>
      </w:hyperlink>
      <w:r>
        <w:t xml:space="preserve">”. </w:t>
      </w:r>
    </w:p>
    <w:p w14:paraId="0887B4DF" w14:textId="77777777" w:rsidR="005159DC" w:rsidRDefault="005159DC" w:rsidP="005159DC">
      <w:r>
        <w:t>To delete a Draft Request:</w:t>
      </w:r>
    </w:p>
    <w:p w14:paraId="2788E673" w14:textId="5FAEB4B0" w:rsidR="004D52FB" w:rsidRDefault="004D52FB" w:rsidP="004D52FB">
      <w:pPr>
        <w:pStyle w:val="ListParagraph"/>
        <w:numPr>
          <w:ilvl w:val="0"/>
          <w:numId w:val="22"/>
        </w:numPr>
      </w:pPr>
      <w:r>
        <w:lastRenderedPageBreak/>
        <w:t>Press Select &gt; select the record, and press Delete Draft</w:t>
      </w:r>
    </w:p>
    <w:p w14:paraId="0677522B" w14:textId="77777777" w:rsidR="00076169" w:rsidRDefault="00076169" w:rsidP="0036532A">
      <w:pPr>
        <w:pStyle w:val="Heading3"/>
      </w:pPr>
      <w:bookmarkStart w:id="12" w:name="_Toc241759671"/>
      <w:r w:rsidRPr="007515D6">
        <w:t>Order Status</w:t>
      </w:r>
      <w:bookmarkEnd w:id="12"/>
    </w:p>
    <w:tbl>
      <w:tblPr>
        <w:tblStyle w:val="TableGrid"/>
        <w:tblW w:w="0" w:type="auto"/>
        <w:tblLook w:val="04A0" w:firstRow="1" w:lastRow="0" w:firstColumn="1" w:lastColumn="0" w:noHBand="0" w:noVBand="1"/>
      </w:tblPr>
      <w:tblGrid>
        <w:gridCol w:w="2122"/>
        <w:gridCol w:w="6894"/>
      </w:tblGrid>
      <w:tr w:rsidR="00AC1573" w:rsidRPr="005159DC" w14:paraId="35EA93CC" w14:textId="77777777" w:rsidTr="00E80167">
        <w:tc>
          <w:tcPr>
            <w:tcW w:w="2122" w:type="dxa"/>
            <w:shd w:val="clear" w:color="auto" w:fill="D9D9D9" w:themeFill="background1" w:themeFillShade="D9"/>
          </w:tcPr>
          <w:p w14:paraId="2A97E8BB" w14:textId="77777777" w:rsidR="00AC1573" w:rsidRPr="005159DC" w:rsidRDefault="00AC1573" w:rsidP="00E80167">
            <w:pPr>
              <w:rPr>
                <w:b/>
              </w:rPr>
            </w:pPr>
            <w:r w:rsidRPr="005159DC">
              <w:rPr>
                <w:b/>
              </w:rPr>
              <w:t>Status</w:t>
            </w:r>
          </w:p>
        </w:tc>
        <w:tc>
          <w:tcPr>
            <w:tcW w:w="6894" w:type="dxa"/>
            <w:shd w:val="clear" w:color="auto" w:fill="D9D9D9" w:themeFill="background1" w:themeFillShade="D9"/>
          </w:tcPr>
          <w:p w14:paraId="20C80EC0" w14:textId="77777777" w:rsidR="00AC1573" w:rsidRPr="005159DC" w:rsidRDefault="00AC1573" w:rsidP="00E80167">
            <w:pPr>
              <w:rPr>
                <w:b/>
              </w:rPr>
            </w:pPr>
            <w:r w:rsidRPr="005159DC">
              <w:rPr>
                <w:b/>
              </w:rPr>
              <w:t xml:space="preserve">Description </w:t>
            </w:r>
          </w:p>
        </w:tc>
      </w:tr>
      <w:tr w:rsidR="00AC1573" w14:paraId="0D06FB91" w14:textId="77777777" w:rsidTr="00E80167">
        <w:tc>
          <w:tcPr>
            <w:tcW w:w="2122" w:type="dxa"/>
          </w:tcPr>
          <w:p w14:paraId="0334CDDB" w14:textId="77777777" w:rsidR="00AC1573" w:rsidRDefault="00AC1573" w:rsidP="00E80167">
            <w:r>
              <w:t>Draft</w:t>
            </w:r>
          </w:p>
        </w:tc>
        <w:tc>
          <w:tcPr>
            <w:tcW w:w="6894" w:type="dxa"/>
          </w:tcPr>
          <w:p w14:paraId="1BCA0EBF" w14:textId="77777777" w:rsidR="00AC1573" w:rsidRDefault="00AC1573" w:rsidP="00E80167">
            <w:r>
              <w:t>Can be edited by the Assessor</w:t>
            </w:r>
          </w:p>
          <w:p w14:paraId="31A4741B" w14:textId="77777777" w:rsidR="00AC1573" w:rsidRDefault="00AC1573" w:rsidP="00E80167">
            <w:r>
              <w:t>Request has not yet been sent to Store</w:t>
            </w:r>
          </w:p>
        </w:tc>
      </w:tr>
      <w:tr w:rsidR="00AC1573" w14:paraId="66A135B8" w14:textId="77777777" w:rsidTr="00E80167">
        <w:tc>
          <w:tcPr>
            <w:tcW w:w="2122" w:type="dxa"/>
          </w:tcPr>
          <w:p w14:paraId="5FED8F4A" w14:textId="77777777" w:rsidR="00AC1573" w:rsidRDefault="00AC1573" w:rsidP="00E80167">
            <w:r>
              <w:t>Requested</w:t>
            </w:r>
          </w:p>
        </w:tc>
        <w:tc>
          <w:tcPr>
            <w:tcW w:w="6894" w:type="dxa"/>
          </w:tcPr>
          <w:p w14:paraId="379EEAC4" w14:textId="77777777" w:rsidR="00AC1573" w:rsidRDefault="00AC1573" w:rsidP="00E80167">
            <w:r>
              <w:t>A dispatch record is displayed for Store</w:t>
            </w:r>
          </w:p>
        </w:tc>
      </w:tr>
      <w:tr w:rsidR="00AC1573" w14:paraId="115ABC6C" w14:textId="77777777" w:rsidTr="00E80167">
        <w:tc>
          <w:tcPr>
            <w:tcW w:w="2122" w:type="dxa"/>
          </w:tcPr>
          <w:p w14:paraId="5196CFD9" w14:textId="77777777" w:rsidR="00AC1573" w:rsidRDefault="00AC1573" w:rsidP="00E80167">
            <w:r>
              <w:t>Partially Dispatched</w:t>
            </w:r>
          </w:p>
        </w:tc>
        <w:tc>
          <w:tcPr>
            <w:tcW w:w="6894" w:type="dxa"/>
          </w:tcPr>
          <w:p w14:paraId="21B0A947" w14:textId="77777777" w:rsidR="00AC1573" w:rsidRDefault="00AC1573" w:rsidP="00E80167">
            <w:r>
              <w:t xml:space="preserve">Some of the items requested have been dispatched by </w:t>
            </w:r>
            <w:r w:rsidR="00FC0E68">
              <w:t xml:space="preserve">the </w:t>
            </w:r>
            <w:r>
              <w:t>Store while there are others on Stock Demand</w:t>
            </w:r>
          </w:p>
        </w:tc>
      </w:tr>
      <w:tr w:rsidR="00AC1573" w14:paraId="7F80715A" w14:textId="77777777" w:rsidTr="00E80167">
        <w:tc>
          <w:tcPr>
            <w:tcW w:w="2122" w:type="dxa"/>
          </w:tcPr>
          <w:p w14:paraId="60FB347A" w14:textId="77777777" w:rsidR="00AC1573" w:rsidRDefault="00AC1573" w:rsidP="00E80167">
            <w:r>
              <w:t>Dispatched</w:t>
            </w:r>
          </w:p>
        </w:tc>
        <w:tc>
          <w:tcPr>
            <w:tcW w:w="6894" w:type="dxa"/>
          </w:tcPr>
          <w:p w14:paraId="201923D5" w14:textId="77777777" w:rsidR="00AC1573" w:rsidRDefault="00AC1573" w:rsidP="00E80167">
            <w:r>
              <w:t>All items requested have been dispatched</w:t>
            </w:r>
          </w:p>
        </w:tc>
      </w:tr>
    </w:tbl>
    <w:p w14:paraId="7D8974C4" w14:textId="77777777" w:rsidR="00AC1573" w:rsidRDefault="00AC1573" w:rsidP="00AC1573"/>
    <w:p w14:paraId="1D5172C6" w14:textId="77777777" w:rsidR="00AC1573" w:rsidRDefault="00AC1573" w:rsidP="00CF5F26">
      <w:pPr>
        <w:pStyle w:val="Heading2"/>
      </w:pPr>
      <w:bookmarkStart w:id="13" w:name="_Toc241759672"/>
      <w:r>
        <w:t>Print a Request</w:t>
      </w:r>
      <w:bookmarkEnd w:id="13"/>
    </w:p>
    <w:p w14:paraId="343E79BE" w14:textId="5E63BC29" w:rsidR="005316FA" w:rsidRDefault="00854A01" w:rsidP="5B2466BB">
      <w:pPr>
        <w:pStyle w:val="ListParagraph"/>
        <w:numPr>
          <w:ilvl w:val="0"/>
          <w:numId w:val="1"/>
        </w:numPr>
      </w:pPr>
      <w:r>
        <w:t xml:space="preserve">Press Select &gt; select the record, and press </w:t>
      </w:r>
      <w:r w:rsidR="005316FA">
        <w:t>Print</w:t>
      </w:r>
    </w:p>
    <w:p w14:paraId="3290DCD2" w14:textId="77777777" w:rsidR="00F22FBD" w:rsidRDefault="00F22FBD" w:rsidP="00F22FBD">
      <w:pPr>
        <w:pStyle w:val="Heading1"/>
      </w:pPr>
      <w:bookmarkStart w:id="14" w:name="_Toc241759673"/>
      <w:bookmarkStart w:id="15" w:name="_Toc6922135"/>
      <w:r>
        <w:t>Reissue</w:t>
      </w:r>
      <w:bookmarkEnd w:id="14"/>
    </w:p>
    <w:p w14:paraId="7A7438CE" w14:textId="77777777" w:rsidR="00F22FBD" w:rsidRDefault="00F22FBD" w:rsidP="00F22FBD">
      <w:r>
        <w:rPr>
          <w:b/>
        </w:rPr>
        <w:t>Search options</w:t>
      </w:r>
    </w:p>
    <w:p w14:paraId="57B432D7" w14:textId="77777777" w:rsidR="00F22FBD" w:rsidRDefault="00F22FBD" w:rsidP="00F22FBD">
      <w:r>
        <w:rPr>
          <w:noProof/>
          <w:lang w:eastAsia="en-NZ"/>
        </w:rPr>
        <w:drawing>
          <wp:inline distT="0" distB="0" distL="0" distR="0" wp14:anchorId="1D3003B3" wp14:editId="560AA9B7">
            <wp:extent cx="333333" cy="304762"/>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3333" cy="304762"/>
                    </a:xfrm>
                    <a:prstGeom prst="rect">
                      <a:avLst/>
                    </a:prstGeom>
                  </pic:spPr>
                </pic:pic>
              </a:graphicData>
            </a:graphic>
          </wp:inline>
        </w:drawing>
      </w:r>
      <w:r>
        <w:t xml:space="preserve"> – Search Options: you can set your search options by any of the headings in the grid, e.g. to display by Client or Barcode.</w:t>
      </w:r>
    </w:p>
    <w:p w14:paraId="370F539F" w14:textId="77777777" w:rsidR="00F22FBD" w:rsidRDefault="00F22FBD" w:rsidP="00F22FBD">
      <w:r>
        <w:t>Sometimes, you may deliver an item to a client, and they decide they don’t want/need it. If you have another client who needs the same item and the item meets hygiene and safety measures, it can be reissued to another client without going through the inwards goods / create new request process.</w:t>
      </w:r>
    </w:p>
    <w:p w14:paraId="6207DBB8" w14:textId="77777777" w:rsidR="00F22FBD" w:rsidRDefault="00F22FBD" w:rsidP="00F22FBD">
      <w:r>
        <w:t xml:space="preserve">Each item in your catalogue is either tagged that it can be reissued or not. Where it can’t, the Reissue button won’t be available. </w:t>
      </w:r>
    </w:p>
    <w:p w14:paraId="6284FD54" w14:textId="77777777" w:rsidR="00F22FBD" w:rsidRDefault="00F22FBD" w:rsidP="00F22FBD">
      <w:r>
        <w:t>Please ensure you check the Hire Type as this will decide the loan period, if it can be transferred to DSS or billed to ACC.</w:t>
      </w:r>
    </w:p>
    <w:p w14:paraId="22F77767" w14:textId="77777777" w:rsidR="00F22FBD" w:rsidRPr="00DA5883" w:rsidRDefault="00F22FBD" w:rsidP="00F22FBD">
      <w:pPr>
        <w:pStyle w:val="ListParagraph"/>
        <w:numPr>
          <w:ilvl w:val="0"/>
          <w:numId w:val="32"/>
        </w:numPr>
        <w:rPr>
          <w:lang w:val="en-US"/>
        </w:rPr>
      </w:pPr>
      <w:r w:rsidRPr="00DA5883">
        <w:rPr>
          <w:lang w:val="en-US"/>
        </w:rPr>
        <w:t>Dashboard &gt; Reissue</w:t>
      </w:r>
    </w:p>
    <w:p w14:paraId="0AAC75E0" w14:textId="77777777" w:rsidR="00F22FBD" w:rsidRPr="00DA5883" w:rsidRDefault="00F22FBD" w:rsidP="00F22FBD">
      <w:pPr>
        <w:pStyle w:val="ListParagraph"/>
        <w:numPr>
          <w:ilvl w:val="0"/>
          <w:numId w:val="32"/>
        </w:numPr>
        <w:rPr>
          <w:lang w:val="en-US"/>
        </w:rPr>
      </w:pPr>
      <w:r>
        <w:rPr>
          <w:lang w:val="en-US"/>
        </w:rPr>
        <w:t>Press</w:t>
      </w:r>
      <w:r w:rsidRPr="00DA5883">
        <w:rPr>
          <w:lang w:val="en-US"/>
        </w:rPr>
        <w:t xml:space="preserve"> the Search button</w:t>
      </w:r>
    </w:p>
    <w:p w14:paraId="1532C27B" w14:textId="77777777" w:rsidR="00F22FBD" w:rsidRDefault="00F22FBD" w:rsidP="00F22FBD">
      <w:pPr>
        <w:pStyle w:val="ListParagraph"/>
        <w:numPr>
          <w:ilvl w:val="1"/>
          <w:numId w:val="32"/>
        </w:numPr>
      </w:pPr>
      <w:r>
        <w:t>Press the Barcode Gen and type the barcode number in the field under “Contains”, OR</w:t>
      </w:r>
    </w:p>
    <w:p w14:paraId="575BB3B0" w14:textId="77777777" w:rsidR="00F22FBD" w:rsidRDefault="00F22FBD" w:rsidP="00F22FBD">
      <w:pPr>
        <w:pStyle w:val="ListParagraph"/>
        <w:numPr>
          <w:ilvl w:val="1"/>
          <w:numId w:val="32"/>
        </w:numPr>
      </w:pPr>
      <w:r>
        <w:t>Press the QR URL and scan the QR code in the field under “Contains”</w:t>
      </w:r>
    </w:p>
    <w:p w14:paraId="740939F5" w14:textId="77777777" w:rsidR="00F22FBD" w:rsidRPr="006B0095" w:rsidRDefault="00F22FBD" w:rsidP="00F22FBD">
      <w:pPr>
        <w:pStyle w:val="ListParagraph"/>
        <w:numPr>
          <w:ilvl w:val="1"/>
          <w:numId w:val="32"/>
        </w:numPr>
      </w:pPr>
      <w:r>
        <w:t>Press Apply</w:t>
      </w:r>
    </w:p>
    <w:p w14:paraId="21014FBC" w14:textId="77777777" w:rsidR="00F22FBD" w:rsidRDefault="00F22FBD" w:rsidP="00F22FBD">
      <w:pPr>
        <w:pStyle w:val="ListParagraph"/>
        <w:numPr>
          <w:ilvl w:val="0"/>
          <w:numId w:val="32"/>
        </w:numPr>
        <w:rPr>
          <w:lang w:val="en-US"/>
        </w:rPr>
      </w:pPr>
      <w:r>
        <w:rPr>
          <w:lang w:val="en-US"/>
        </w:rPr>
        <w:t>Press</w:t>
      </w:r>
      <w:r w:rsidRPr="00DA5883">
        <w:rPr>
          <w:lang w:val="en-US"/>
        </w:rPr>
        <w:t xml:space="preserve"> the Reissue button</w:t>
      </w:r>
    </w:p>
    <w:p w14:paraId="4A5CB025" w14:textId="77777777" w:rsidR="00F22FBD" w:rsidRPr="00DA5883" w:rsidRDefault="00F22FBD" w:rsidP="00F22FBD">
      <w:pPr>
        <w:pStyle w:val="ListParagraph"/>
        <w:numPr>
          <w:ilvl w:val="0"/>
          <w:numId w:val="32"/>
        </w:numPr>
        <w:rPr>
          <w:lang w:val="en-US"/>
        </w:rPr>
      </w:pPr>
      <w:r>
        <w:rPr>
          <w:lang w:val="en-US"/>
        </w:rPr>
        <w:t>Enter the new patient’s NHI and select the New Client</w:t>
      </w:r>
    </w:p>
    <w:p w14:paraId="60DE54E7" w14:textId="77777777" w:rsidR="00F22FBD" w:rsidRPr="00DA5883" w:rsidRDefault="00F22FBD" w:rsidP="00F22FBD">
      <w:pPr>
        <w:pStyle w:val="ListParagraph"/>
        <w:numPr>
          <w:ilvl w:val="0"/>
          <w:numId w:val="32"/>
        </w:numPr>
        <w:rPr>
          <w:lang w:val="en-US"/>
        </w:rPr>
      </w:pPr>
      <w:r w:rsidRPr="00DA5883">
        <w:rPr>
          <w:lang w:val="en-US"/>
        </w:rPr>
        <w:t>Change the Hire Type if required</w:t>
      </w:r>
    </w:p>
    <w:p w14:paraId="4C6C1D79" w14:textId="77777777" w:rsidR="00F22FBD" w:rsidRPr="00DA5883" w:rsidRDefault="00F22FBD" w:rsidP="00F22FBD">
      <w:pPr>
        <w:pStyle w:val="ListParagraph"/>
        <w:numPr>
          <w:ilvl w:val="0"/>
          <w:numId w:val="32"/>
        </w:numPr>
        <w:rPr>
          <w:lang w:val="en-US"/>
        </w:rPr>
      </w:pPr>
      <w:r>
        <w:rPr>
          <w:lang w:val="en-US"/>
        </w:rPr>
        <w:t>Press</w:t>
      </w:r>
      <w:r w:rsidRPr="00DA5883">
        <w:rPr>
          <w:lang w:val="en-US"/>
        </w:rPr>
        <w:t xml:space="preserve"> Submit</w:t>
      </w:r>
    </w:p>
    <w:p w14:paraId="6AB398F3" w14:textId="77777777" w:rsidR="00F22FBD" w:rsidRDefault="00F22FBD" w:rsidP="00F22FBD">
      <w:pPr>
        <w:spacing w:after="0"/>
        <w:rPr>
          <w:lang w:eastAsia="en-NZ"/>
        </w:rPr>
      </w:pPr>
      <w:r>
        <w:rPr>
          <w:lang w:eastAsia="en-NZ"/>
        </w:rPr>
        <w:t>This action will:</w:t>
      </w:r>
    </w:p>
    <w:p w14:paraId="06FF94FF" w14:textId="77777777" w:rsidR="00F22FBD" w:rsidRDefault="00F22FBD" w:rsidP="00F22FBD">
      <w:pPr>
        <w:pStyle w:val="ListParagraph"/>
        <w:numPr>
          <w:ilvl w:val="0"/>
          <w:numId w:val="17"/>
        </w:numPr>
        <w:spacing w:after="0"/>
        <w:rPr>
          <w:lang w:eastAsia="en-NZ"/>
        </w:rPr>
      </w:pPr>
      <w:r>
        <w:rPr>
          <w:lang w:eastAsia="en-NZ"/>
        </w:rPr>
        <w:t>Cancel the existing return record and create a new return record for the new Client</w:t>
      </w:r>
    </w:p>
    <w:p w14:paraId="1603B1A3" w14:textId="77777777" w:rsidR="00F22FBD" w:rsidRDefault="00F22FBD" w:rsidP="00F22FBD">
      <w:pPr>
        <w:pStyle w:val="ListParagraph"/>
        <w:numPr>
          <w:ilvl w:val="0"/>
          <w:numId w:val="17"/>
        </w:numPr>
        <w:rPr>
          <w:lang w:eastAsia="en-NZ"/>
        </w:rPr>
      </w:pPr>
      <w:r>
        <w:rPr>
          <w:lang w:eastAsia="en-NZ"/>
        </w:rPr>
        <w:t>Cancel the existing Recall record and create a new Recall record for the new Client</w:t>
      </w:r>
    </w:p>
    <w:p w14:paraId="26C27A21" w14:textId="77777777" w:rsidR="00F22FBD" w:rsidRDefault="00F22FBD" w:rsidP="00F22FBD">
      <w:pPr>
        <w:pStyle w:val="ListParagraph"/>
        <w:numPr>
          <w:ilvl w:val="0"/>
          <w:numId w:val="17"/>
        </w:numPr>
        <w:rPr>
          <w:lang w:eastAsia="en-NZ"/>
        </w:rPr>
      </w:pPr>
      <w:r>
        <w:rPr>
          <w:lang w:eastAsia="en-NZ"/>
        </w:rPr>
        <w:t>Cancel the existing Reissue record and create a new Reissue record for the new Client</w:t>
      </w:r>
    </w:p>
    <w:p w14:paraId="0DD41B82" w14:textId="77777777" w:rsidR="00F22FBD" w:rsidRDefault="00F22FBD" w:rsidP="00F22FBD">
      <w:pPr>
        <w:pStyle w:val="ListParagraph"/>
        <w:numPr>
          <w:ilvl w:val="0"/>
          <w:numId w:val="17"/>
        </w:numPr>
        <w:rPr>
          <w:lang w:eastAsia="en-NZ"/>
        </w:rPr>
      </w:pPr>
      <w:r>
        <w:rPr>
          <w:lang w:eastAsia="en-NZ"/>
        </w:rPr>
        <w:t>Client History’s will show reissue to and from clients</w:t>
      </w:r>
    </w:p>
    <w:p w14:paraId="2E4C17E7" w14:textId="77777777" w:rsidR="00F22FBD" w:rsidRDefault="00F22FBD">
      <w:pPr>
        <w:rPr>
          <w:rFonts w:asciiTheme="majorHAnsi" w:eastAsiaTheme="majorEastAsia" w:hAnsiTheme="majorHAnsi" w:cstheme="majorBidi"/>
          <w:color w:val="2E74B5" w:themeColor="accent1" w:themeShade="BF"/>
          <w:sz w:val="32"/>
          <w:szCs w:val="32"/>
        </w:rPr>
      </w:pPr>
      <w:r>
        <w:br w:type="page"/>
      </w:r>
    </w:p>
    <w:p w14:paraId="54F8AE4B" w14:textId="367E81F3" w:rsidR="00076169" w:rsidRDefault="00076169" w:rsidP="00D20423">
      <w:pPr>
        <w:pStyle w:val="Heading1"/>
      </w:pPr>
      <w:bookmarkStart w:id="16" w:name="_Toc241759674"/>
      <w:r>
        <w:lastRenderedPageBreak/>
        <w:t>Dashboard – Dispatch</w:t>
      </w:r>
      <w:bookmarkEnd w:id="15"/>
      <w:bookmarkEnd w:id="16"/>
    </w:p>
    <w:p w14:paraId="634367E9" w14:textId="61069700" w:rsidR="00076169" w:rsidRDefault="00076169" w:rsidP="00076169"/>
    <w:p w14:paraId="066F1FE1" w14:textId="21F5FBC2" w:rsidR="006F33A2" w:rsidRDefault="0015128F" w:rsidP="00076169">
      <w:r w:rsidRPr="0015128F">
        <w:rPr>
          <w:noProof/>
        </w:rPr>
        <w:drawing>
          <wp:inline distT="0" distB="0" distL="0" distR="0" wp14:anchorId="74C81458" wp14:editId="4DF8A323">
            <wp:extent cx="3667125" cy="4911861"/>
            <wp:effectExtent l="0" t="0" r="0" b="3175"/>
            <wp:docPr id="1278158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58026" name=""/>
                    <pic:cNvPicPr/>
                  </pic:nvPicPr>
                  <pic:blipFill>
                    <a:blip r:embed="rId27"/>
                    <a:stretch>
                      <a:fillRect/>
                    </a:stretch>
                  </pic:blipFill>
                  <pic:spPr>
                    <a:xfrm>
                      <a:off x="0" y="0"/>
                      <a:ext cx="3671550" cy="4917788"/>
                    </a:xfrm>
                    <a:prstGeom prst="rect">
                      <a:avLst/>
                    </a:prstGeom>
                  </pic:spPr>
                </pic:pic>
              </a:graphicData>
            </a:graphic>
          </wp:inline>
        </w:drawing>
      </w:r>
    </w:p>
    <w:p w14:paraId="2BF633D5" w14:textId="77777777" w:rsidR="0036532A" w:rsidRDefault="0036532A" w:rsidP="00CF5F26">
      <w:pPr>
        <w:pStyle w:val="Heading2"/>
      </w:pPr>
      <w:bookmarkStart w:id="17" w:name="_Toc241759675"/>
      <w:r>
        <w:t>Overview</w:t>
      </w:r>
      <w:bookmarkEnd w:id="17"/>
    </w:p>
    <w:p w14:paraId="1F2F3238" w14:textId="0F20A863" w:rsidR="008862D0" w:rsidRDefault="36FA5533" w:rsidP="5B2466BB">
      <w:pPr>
        <w:rPr>
          <w:lang w:val="en-US"/>
        </w:rPr>
      </w:pPr>
      <w:r w:rsidRPr="5B2466BB">
        <w:rPr>
          <w:lang w:val="en-US"/>
        </w:rPr>
        <w:t xml:space="preserve">There are two parts to dispatching Short Term Loan equipment; the first </w:t>
      </w:r>
      <w:r w:rsidR="2E697A99" w:rsidRPr="5B2466BB">
        <w:rPr>
          <w:lang w:val="en-US"/>
        </w:rPr>
        <w:t xml:space="preserve">is </w:t>
      </w:r>
      <w:bookmarkStart w:id="18" w:name="_Int_PtU5fWzN"/>
      <w:r w:rsidRPr="5B2466BB">
        <w:rPr>
          <w:lang w:val="en-US"/>
        </w:rPr>
        <w:t>assigning</w:t>
      </w:r>
      <w:bookmarkEnd w:id="18"/>
      <w:r w:rsidRPr="5B2466BB">
        <w:rPr>
          <w:lang w:val="en-US"/>
        </w:rPr>
        <w:t xml:space="preserve"> the actual barcodes to the items requested and the second, marking the record </w:t>
      </w:r>
      <w:r w:rsidR="237FD987" w:rsidRPr="5B2466BB">
        <w:rPr>
          <w:lang w:val="en-US"/>
        </w:rPr>
        <w:t>as Dispatched. This second part:</w:t>
      </w:r>
    </w:p>
    <w:p w14:paraId="70A65EE4" w14:textId="77777777" w:rsidR="008862D0" w:rsidRDefault="0067217E" w:rsidP="00FA5510">
      <w:pPr>
        <w:pStyle w:val="ListParagraph"/>
        <w:numPr>
          <w:ilvl w:val="0"/>
          <w:numId w:val="5"/>
        </w:numPr>
        <w:spacing w:after="0"/>
      </w:pPr>
      <w:r>
        <w:rPr>
          <w:lang w:val="en-US"/>
        </w:rPr>
        <w:t>r</w:t>
      </w:r>
      <w:r w:rsidR="008862D0">
        <w:rPr>
          <w:lang w:val="en-US"/>
        </w:rPr>
        <w:t>emoves the dispatch record from the dispatch list</w:t>
      </w:r>
    </w:p>
    <w:p w14:paraId="399334C8" w14:textId="77777777" w:rsidR="008862D0" w:rsidRDefault="0067217E" w:rsidP="00FA5510">
      <w:pPr>
        <w:pStyle w:val="ListParagraph"/>
        <w:numPr>
          <w:ilvl w:val="0"/>
          <w:numId w:val="5"/>
        </w:numPr>
        <w:spacing w:after="0"/>
      </w:pPr>
      <w:r>
        <w:rPr>
          <w:lang w:val="en-US"/>
        </w:rPr>
        <w:t>c</w:t>
      </w:r>
      <w:r w:rsidR="008862D0">
        <w:rPr>
          <w:lang w:val="en-US"/>
        </w:rPr>
        <w:t>hanges the original request Status to Dispatched</w:t>
      </w:r>
    </w:p>
    <w:p w14:paraId="5F5CC27B" w14:textId="77777777" w:rsidR="008862D0" w:rsidRDefault="0067217E" w:rsidP="00FA5510">
      <w:pPr>
        <w:pStyle w:val="ListParagraph"/>
        <w:numPr>
          <w:ilvl w:val="0"/>
          <w:numId w:val="5"/>
        </w:numPr>
        <w:spacing w:after="0"/>
      </w:pPr>
      <w:r>
        <w:rPr>
          <w:lang w:val="en-US"/>
        </w:rPr>
        <w:t>creates a Return record so it can be returned</w:t>
      </w:r>
    </w:p>
    <w:p w14:paraId="049DE31F" w14:textId="77777777" w:rsidR="008862D0" w:rsidRDefault="0067217E" w:rsidP="00FA5510">
      <w:pPr>
        <w:pStyle w:val="ListParagraph"/>
        <w:numPr>
          <w:ilvl w:val="0"/>
          <w:numId w:val="5"/>
        </w:numPr>
      </w:pPr>
      <w:r>
        <w:rPr>
          <w:lang w:val="en-US"/>
        </w:rPr>
        <w:t>creates a Recall/Loan record to manage the recall of the equipment</w:t>
      </w:r>
    </w:p>
    <w:p w14:paraId="381EC818" w14:textId="77777777" w:rsidR="0067217E" w:rsidRDefault="0067217E" w:rsidP="00FA5510">
      <w:pPr>
        <w:pStyle w:val="ListParagraph"/>
        <w:numPr>
          <w:ilvl w:val="0"/>
          <w:numId w:val="5"/>
        </w:numPr>
        <w:rPr>
          <w:lang w:eastAsia="en-NZ"/>
        </w:rPr>
      </w:pPr>
      <w:r>
        <w:rPr>
          <w:lang w:val="en-US"/>
        </w:rPr>
        <w:t>creates a Reissue record to allow the Therapist to transfer the item from one patient to another</w:t>
      </w:r>
      <w:r>
        <w:t xml:space="preserve"> </w:t>
      </w:r>
    </w:p>
    <w:p w14:paraId="0FEF2487" w14:textId="77777777" w:rsidR="008862D0" w:rsidRDefault="0067217E" w:rsidP="00FA5510">
      <w:pPr>
        <w:pStyle w:val="ListParagraph"/>
        <w:numPr>
          <w:ilvl w:val="0"/>
          <w:numId w:val="5"/>
        </w:numPr>
        <w:rPr>
          <w:lang w:eastAsia="en-NZ"/>
        </w:rPr>
      </w:pPr>
      <w:r>
        <w:t xml:space="preserve">updates the </w:t>
      </w:r>
      <w:r w:rsidR="008862D0">
        <w:t xml:space="preserve">Client History as dispatched to that </w:t>
      </w:r>
      <w:r w:rsidR="008862D0">
        <w:rPr>
          <w:lang w:eastAsia="en-NZ"/>
        </w:rPr>
        <w:t>Client</w:t>
      </w:r>
    </w:p>
    <w:p w14:paraId="6459006B" w14:textId="77777777" w:rsidR="008862D0" w:rsidRDefault="0067217E" w:rsidP="00FA5510">
      <w:pPr>
        <w:pStyle w:val="ListParagraph"/>
        <w:numPr>
          <w:ilvl w:val="0"/>
          <w:numId w:val="5"/>
        </w:numPr>
        <w:rPr>
          <w:lang w:eastAsia="en-NZ"/>
        </w:rPr>
      </w:pPr>
      <w:r>
        <w:rPr>
          <w:lang w:eastAsia="en-NZ"/>
        </w:rPr>
        <w:t xml:space="preserve">updates the </w:t>
      </w:r>
      <w:r w:rsidR="008862D0">
        <w:rPr>
          <w:lang w:eastAsia="en-NZ"/>
        </w:rPr>
        <w:t xml:space="preserve">Inventory </w:t>
      </w:r>
      <w:r>
        <w:rPr>
          <w:lang w:eastAsia="en-NZ"/>
        </w:rPr>
        <w:t xml:space="preserve">count </w:t>
      </w:r>
      <w:r w:rsidR="008862D0">
        <w:rPr>
          <w:lang w:eastAsia="en-NZ"/>
        </w:rPr>
        <w:t xml:space="preserve">and </w:t>
      </w:r>
      <w:r>
        <w:rPr>
          <w:lang w:eastAsia="en-NZ"/>
        </w:rPr>
        <w:t xml:space="preserve">displays in </w:t>
      </w:r>
      <w:r w:rsidR="008862D0">
        <w:rPr>
          <w:lang w:eastAsia="en-NZ"/>
        </w:rPr>
        <w:t>View Equipment as On Loan</w:t>
      </w:r>
    </w:p>
    <w:p w14:paraId="4571FD9C" w14:textId="77777777" w:rsidR="008862D0" w:rsidRDefault="0067217E" w:rsidP="00FA5510">
      <w:pPr>
        <w:pStyle w:val="ListParagraph"/>
        <w:numPr>
          <w:ilvl w:val="0"/>
          <w:numId w:val="5"/>
        </w:numPr>
      </w:pPr>
      <w:r>
        <w:rPr>
          <w:lang w:eastAsia="en-NZ"/>
        </w:rPr>
        <w:t xml:space="preserve">displays a record in Current Loans &gt; View Loans </w:t>
      </w:r>
      <w:r w:rsidR="008862D0">
        <w:rPr>
          <w:lang w:eastAsia="en-NZ"/>
        </w:rPr>
        <w:t>where a loan docu</w:t>
      </w:r>
      <w:r>
        <w:rPr>
          <w:lang w:eastAsia="en-NZ"/>
        </w:rPr>
        <w:t>ment can be printed</w:t>
      </w:r>
    </w:p>
    <w:p w14:paraId="411B235C" w14:textId="77777777" w:rsidR="0036532A" w:rsidRDefault="0036532A" w:rsidP="0036532A">
      <w:pPr>
        <w:rPr>
          <w:lang w:val="en-US"/>
        </w:rPr>
      </w:pPr>
      <w:r>
        <w:rPr>
          <w:lang w:val="en-US"/>
        </w:rPr>
        <w:t>The records with a Status of Requested have requested items which are available in your store and are ready to dispatch.</w:t>
      </w:r>
    </w:p>
    <w:p w14:paraId="49286A85" w14:textId="77777777" w:rsidR="0036532A" w:rsidRDefault="0036532A" w:rsidP="0036532A">
      <w:pPr>
        <w:rPr>
          <w:lang w:val="en-US"/>
        </w:rPr>
      </w:pPr>
      <w:r>
        <w:rPr>
          <w:lang w:val="en-US"/>
        </w:rPr>
        <w:lastRenderedPageBreak/>
        <w:t xml:space="preserve">The records with </w:t>
      </w:r>
      <w:proofErr w:type="gramStart"/>
      <w:r>
        <w:rPr>
          <w:lang w:val="en-US"/>
        </w:rPr>
        <w:t>a Status</w:t>
      </w:r>
      <w:proofErr w:type="gramEnd"/>
      <w:r>
        <w:rPr>
          <w:lang w:val="en-US"/>
        </w:rPr>
        <w:t xml:space="preserve"> of Stock Demand have requested items which are not available.</w:t>
      </w:r>
    </w:p>
    <w:p w14:paraId="2E8B51F3" w14:textId="19E62AD2" w:rsidR="0036532A" w:rsidRDefault="36FA5533" w:rsidP="0036532A">
      <w:pPr>
        <w:rPr>
          <w:lang w:val="en-US"/>
        </w:rPr>
      </w:pPr>
      <w:r w:rsidRPr="5B2466BB">
        <w:rPr>
          <w:lang w:val="en-US"/>
        </w:rPr>
        <w:t>The Ship To column will advise you where the Therapist would like the equipment delivered to. The Delivery Instructions will provide further information regarding the request. For example</w:t>
      </w:r>
      <w:r w:rsidR="36AB5DDB" w:rsidRPr="5B2466BB">
        <w:rPr>
          <w:lang w:val="en-US"/>
        </w:rPr>
        <w:t>,</w:t>
      </w:r>
      <w:r w:rsidRPr="5B2466BB">
        <w:rPr>
          <w:lang w:val="en-US"/>
        </w:rPr>
        <w:t xml:space="preserve"> which pick-up time if “Pickup Client” </w:t>
      </w:r>
      <w:r w:rsidR="2BA22C50" w:rsidRPr="5B2466BB">
        <w:rPr>
          <w:lang w:val="en-US"/>
        </w:rPr>
        <w:t>has</w:t>
      </w:r>
      <w:r w:rsidRPr="5B2466BB">
        <w:rPr>
          <w:lang w:val="en-US"/>
        </w:rPr>
        <w:t xml:space="preserve"> been chosen as the Ship To option or the barcode number if the item has already been physically issued.</w:t>
      </w:r>
    </w:p>
    <w:p w14:paraId="1F6452E9" w14:textId="77777777" w:rsidR="00076169" w:rsidRDefault="0036532A" w:rsidP="00CF5F26">
      <w:pPr>
        <w:pStyle w:val="Heading2"/>
      </w:pPr>
      <w:bookmarkStart w:id="19" w:name="_Toc241759676"/>
      <w:r>
        <w:t>Dispatch Status</w:t>
      </w:r>
      <w:bookmarkEnd w:id="19"/>
    </w:p>
    <w:tbl>
      <w:tblPr>
        <w:tblStyle w:val="TableGrid"/>
        <w:tblW w:w="0" w:type="auto"/>
        <w:tblLook w:val="04A0" w:firstRow="1" w:lastRow="0" w:firstColumn="1" w:lastColumn="0" w:noHBand="0" w:noVBand="1"/>
      </w:tblPr>
      <w:tblGrid>
        <w:gridCol w:w="562"/>
        <w:gridCol w:w="8454"/>
      </w:tblGrid>
      <w:tr w:rsidR="00076169" w14:paraId="37802A4E" w14:textId="77777777" w:rsidTr="00E652F3">
        <w:tc>
          <w:tcPr>
            <w:tcW w:w="562" w:type="dxa"/>
          </w:tcPr>
          <w:p w14:paraId="66CD8378" w14:textId="77777777" w:rsidR="00076169" w:rsidRDefault="00076169" w:rsidP="00E652F3">
            <w:r>
              <w:t>1</w:t>
            </w:r>
          </w:p>
        </w:tc>
        <w:tc>
          <w:tcPr>
            <w:tcW w:w="8454" w:type="dxa"/>
          </w:tcPr>
          <w:p w14:paraId="75396FBA" w14:textId="77777777" w:rsidR="00076169" w:rsidRDefault="00076169" w:rsidP="00E652F3">
            <w:r w:rsidRPr="00DC3144">
              <w:rPr>
                <w:color w:val="FF0000"/>
              </w:rPr>
              <w:t xml:space="preserve">Requested </w:t>
            </w:r>
            <w:r w:rsidRPr="00DC3144">
              <w:rPr>
                <w:color w:val="00B0F0"/>
              </w:rPr>
              <w:t xml:space="preserve">Assign Equipment </w:t>
            </w:r>
            <w:r>
              <w:t xml:space="preserve">– Urgent, waiting to have items assigned, displayed in Red </w:t>
            </w:r>
          </w:p>
        </w:tc>
      </w:tr>
      <w:tr w:rsidR="00076169" w14:paraId="1C685657" w14:textId="77777777" w:rsidTr="00E652F3">
        <w:tc>
          <w:tcPr>
            <w:tcW w:w="562" w:type="dxa"/>
          </w:tcPr>
          <w:p w14:paraId="4AE3D65D" w14:textId="77777777" w:rsidR="00076169" w:rsidRDefault="00076169" w:rsidP="00E652F3">
            <w:r>
              <w:t>2</w:t>
            </w:r>
          </w:p>
        </w:tc>
        <w:tc>
          <w:tcPr>
            <w:tcW w:w="8454" w:type="dxa"/>
          </w:tcPr>
          <w:p w14:paraId="21A39A6F" w14:textId="77777777" w:rsidR="00076169" w:rsidRDefault="00076169" w:rsidP="00E652F3">
            <w:r>
              <w:t xml:space="preserve">Requested </w:t>
            </w:r>
            <w:r w:rsidRPr="00DC3144">
              <w:rPr>
                <w:color w:val="00B0F0"/>
              </w:rPr>
              <w:t>Assign Equipment</w:t>
            </w:r>
            <w:r>
              <w:rPr>
                <w:color w:val="00B0F0"/>
              </w:rPr>
              <w:t xml:space="preserve"> - </w:t>
            </w:r>
            <w:r>
              <w:t>waiting to have items assigned, deliver to Assessor</w:t>
            </w:r>
          </w:p>
        </w:tc>
      </w:tr>
      <w:tr w:rsidR="00076169" w14:paraId="261A91F1" w14:textId="77777777" w:rsidTr="00E652F3">
        <w:tc>
          <w:tcPr>
            <w:tcW w:w="562" w:type="dxa"/>
          </w:tcPr>
          <w:p w14:paraId="69C4FC0E" w14:textId="77777777" w:rsidR="00076169" w:rsidRDefault="00076169" w:rsidP="00E652F3">
            <w:r>
              <w:t>3</w:t>
            </w:r>
          </w:p>
        </w:tc>
        <w:tc>
          <w:tcPr>
            <w:tcW w:w="8454" w:type="dxa"/>
          </w:tcPr>
          <w:p w14:paraId="4506849F" w14:textId="77777777" w:rsidR="00076169" w:rsidRDefault="00076169" w:rsidP="00E652F3">
            <w:r w:rsidRPr="00807F0F">
              <w:rPr>
                <w:color w:val="00B050"/>
              </w:rPr>
              <w:t xml:space="preserve">Ready to Dispatch </w:t>
            </w:r>
            <w:r>
              <w:t>– items assigned, ready to dispatch and create loan record</w:t>
            </w:r>
          </w:p>
        </w:tc>
      </w:tr>
      <w:tr w:rsidR="00076169" w14:paraId="1B93393B" w14:textId="77777777" w:rsidTr="00E652F3">
        <w:tc>
          <w:tcPr>
            <w:tcW w:w="562" w:type="dxa"/>
          </w:tcPr>
          <w:p w14:paraId="645D9DA5" w14:textId="77777777" w:rsidR="00076169" w:rsidRDefault="00076169" w:rsidP="00E652F3">
            <w:r>
              <w:t>4</w:t>
            </w:r>
          </w:p>
        </w:tc>
        <w:tc>
          <w:tcPr>
            <w:tcW w:w="8454" w:type="dxa"/>
          </w:tcPr>
          <w:p w14:paraId="7675ADA3" w14:textId="77777777" w:rsidR="00076169" w:rsidRDefault="00076169" w:rsidP="00E652F3">
            <w:r>
              <w:t>Stock Demand – item not currently available in your warehouse</w:t>
            </w:r>
          </w:p>
        </w:tc>
      </w:tr>
      <w:tr w:rsidR="00076169" w14:paraId="27117A0C" w14:textId="77777777" w:rsidTr="00E652F3">
        <w:tc>
          <w:tcPr>
            <w:tcW w:w="562" w:type="dxa"/>
          </w:tcPr>
          <w:p w14:paraId="7A075F60" w14:textId="77777777" w:rsidR="00076169" w:rsidRDefault="00076169" w:rsidP="00E652F3">
            <w:r>
              <w:t>5</w:t>
            </w:r>
          </w:p>
        </w:tc>
        <w:tc>
          <w:tcPr>
            <w:tcW w:w="8454" w:type="dxa"/>
          </w:tcPr>
          <w:p w14:paraId="07E2E901" w14:textId="77777777" w:rsidR="00076169" w:rsidRDefault="00076169" w:rsidP="0036532A">
            <w:r w:rsidRPr="00807F0F">
              <w:rPr>
                <w:color w:val="ED7D31" w:themeColor="accent2"/>
              </w:rPr>
              <w:t xml:space="preserve">Available Stock Demands </w:t>
            </w:r>
            <w:r>
              <w:t xml:space="preserve">– when there is a Stock Demand dispatch record and </w:t>
            </w:r>
            <w:r w:rsidR="0036532A">
              <w:t>there is now an item available to complete the dispatch</w:t>
            </w:r>
          </w:p>
        </w:tc>
      </w:tr>
    </w:tbl>
    <w:p w14:paraId="6483D80D" w14:textId="77777777" w:rsidR="00076169" w:rsidRDefault="00076169" w:rsidP="00076169"/>
    <w:p w14:paraId="310465AE" w14:textId="77777777" w:rsidR="00076169" w:rsidRDefault="00076169" w:rsidP="00CF5F26">
      <w:pPr>
        <w:pStyle w:val="Heading2"/>
      </w:pPr>
      <w:bookmarkStart w:id="20" w:name="_Toc241759677"/>
      <w:r>
        <w:t>Search options</w:t>
      </w:r>
      <w:bookmarkEnd w:id="20"/>
    </w:p>
    <w:p w14:paraId="10BDA0D3" w14:textId="1E299596" w:rsidR="00076169" w:rsidRDefault="00076169" w:rsidP="00076169">
      <w:r>
        <w:rPr>
          <w:noProof/>
        </w:rPr>
        <w:drawing>
          <wp:inline distT="0" distB="0" distL="0" distR="0" wp14:anchorId="674F65FD" wp14:editId="6C088C93">
            <wp:extent cx="333333" cy="304762"/>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3333" cy="304762"/>
                    </a:xfrm>
                    <a:prstGeom prst="rect">
                      <a:avLst/>
                    </a:prstGeom>
                  </pic:spPr>
                </pic:pic>
              </a:graphicData>
            </a:graphic>
          </wp:inline>
        </w:drawing>
      </w:r>
      <w:r>
        <w:t xml:space="preserve"> – Search Options: you can set your search options by any of the headings in the grid, e.g. to display only your dispatch records, search by yourself as the Assessor</w:t>
      </w:r>
      <w:r w:rsidR="43F7BFDD">
        <w:t>;</w:t>
      </w:r>
      <w:r w:rsidR="00E62E19">
        <w:t xml:space="preserve"> to search for a client, search by Ship </w:t>
      </w:r>
      <w:proofErr w:type="gramStart"/>
      <w:r w:rsidR="00E62E19">
        <w:t>To</w:t>
      </w:r>
      <w:proofErr w:type="gramEnd"/>
      <w:r w:rsidR="00E62E19">
        <w:t xml:space="preserve"> Text.</w:t>
      </w:r>
    </w:p>
    <w:p w14:paraId="55CF859C" w14:textId="77777777" w:rsidR="00B834D9" w:rsidRPr="008822AB" w:rsidRDefault="00AC1573" w:rsidP="00CF5F26">
      <w:pPr>
        <w:pStyle w:val="Heading2"/>
      </w:pPr>
      <w:bookmarkStart w:id="21" w:name="_Toc241759678"/>
      <w:r>
        <w:t>Print a</w:t>
      </w:r>
      <w:r w:rsidR="008822AB">
        <w:t xml:space="preserve"> </w:t>
      </w:r>
      <w:r w:rsidR="00B834D9" w:rsidRPr="008822AB">
        <w:t>Pick Slip</w:t>
      </w:r>
      <w:bookmarkEnd w:id="21"/>
    </w:p>
    <w:p w14:paraId="15458C0A" w14:textId="781EA7C8" w:rsidR="00076169" w:rsidRDefault="090A71F8" w:rsidP="5B2466BB">
      <w:r>
        <w:t xml:space="preserve">You can print a pick slip before and after you’ve assigned items to your dispatch record. If after, it will display the </w:t>
      </w:r>
      <w:r w:rsidR="24F56E55">
        <w:t xml:space="preserve">barcode </w:t>
      </w:r>
      <w:r>
        <w:t>numbers you have assigned.</w:t>
      </w:r>
    </w:p>
    <w:p w14:paraId="281A115C" w14:textId="78DF8F11" w:rsidR="0036532A" w:rsidRDefault="00781E97" w:rsidP="00BC30F1">
      <w:pPr>
        <w:pStyle w:val="ListParagraph"/>
        <w:numPr>
          <w:ilvl w:val="0"/>
          <w:numId w:val="23"/>
        </w:numPr>
      </w:pPr>
      <w:r>
        <w:t>Scroll down to view the dispatches &gt; press Select</w:t>
      </w:r>
    </w:p>
    <w:p w14:paraId="2CDF7618" w14:textId="14105CD5" w:rsidR="00E81690" w:rsidRDefault="002A30BF" w:rsidP="00BC30F1">
      <w:pPr>
        <w:pStyle w:val="ListParagraph"/>
        <w:numPr>
          <w:ilvl w:val="0"/>
          <w:numId w:val="23"/>
        </w:numPr>
      </w:pPr>
      <w:r>
        <w:t>Press the record</w:t>
      </w:r>
      <w:r w:rsidR="00E81690">
        <w:t xml:space="preserve"> &gt; </w:t>
      </w:r>
      <w:r>
        <w:t xml:space="preserve">press </w:t>
      </w:r>
      <w:r w:rsidR="00E81690">
        <w:t>Print</w:t>
      </w:r>
      <w:r w:rsidR="00E27F4D">
        <w:t xml:space="preserve"> and press Print</w:t>
      </w:r>
    </w:p>
    <w:p w14:paraId="2182CD3B" w14:textId="77777777" w:rsidR="00076169" w:rsidRDefault="00076169" w:rsidP="00D20423">
      <w:pPr>
        <w:pStyle w:val="Heading2"/>
      </w:pPr>
      <w:bookmarkStart w:id="22" w:name="_Toc241759679"/>
      <w:r>
        <w:t>Assign Equipment</w:t>
      </w:r>
      <w:bookmarkEnd w:id="22"/>
    </w:p>
    <w:p w14:paraId="5F0A02BA" w14:textId="20F8FA9C" w:rsidR="00BA1970" w:rsidRDefault="00BA1970" w:rsidP="008A7534">
      <w:pPr>
        <w:pStyle w:val="ListParagraph"/>
        <w:numPr>
          <w:ilvl w:val="0"/>
          <w:numId w:val="6"/>
        </w:numPr>
      </w:pPr>
      <w:r>
        <w:t>Dashboard &gt; Dispatch</w:t>
      </w:r>
    </w:p>
    <w:p w14:paraId="3832EF53" w14:textId="06E6CB18" w:rsidR="00F64999" w:rsidRDefault="008A7534" w:rsidP="008A7534">
      <w:pPr>
        <w:pStyle w:val="ListParagraph"/>
        <w:numPr>
          <w:ilvl w:val="0"/>
          <w:numId w:val="6"/>
        </w:numPr>
      </w:pPr>
      <w:r>
        <w:t>Press Open Dispatches</w:t>
      </w:r>
      <w:r w:rsidR="000121D5">
        <w:t xml:space="preserve"> and press the record for dispatching</w:t>
      </w:r>
    </w:p>
    <w:p w14:paraId="5374082C" w14:textId="21D0D193" w:rsidR="009F688C" w:rsidRDefault="00220EE7" w:rsidP="008A7534">
      <w:pPr>
        <w:pStyle w:val="ListParagraph"/>
        <w:numPr>
          <w:ilvl w:val="0"/>
          <w:numId w:val="6"/>
        </w:numPr>
      </w:pPr>
      <w:r>
        <w:t>Press Edit</w:t>
      </w:r>
      <w:r w:rsidR="00F85BEC">
        <w:t xml:space="preserve"> </w:t>
      </w:r>
      <w:r w:rsidR="00F85BEC" w:rsidRPr="00F85BEC">
        <w:rPr>
          <w:noProof/>
        </w:rPr>
        <w:drawing>
          <wp:inline distT="0" distB="0" distL="0" distR="0" wp14:anchorId="326E99BA" wp14:editId="580C5321">
            <wp:extent cx="285790" cy="257211"/>
            <wp:effectExtent l="0" t="0" r="0" b="9525"/>
            <wp:docPr id="243364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364745" name=""/>
                    <pic:cNvPicPr/>
                  </pic:nvPicPr>
                  <pic:blipFill>
                    <a:blip r:embed="rId25"/>
                    <a:stretch>
                      <a:fillRect/>
                    </a:stretch>
                  </pic:blipFill>
                  <pic:spPr>
                    <a:xfrm>
                      <a:off x="0" y="0"/>
                      <a:ext cx="285790" cy="257211"/>
                    </a:xfrm>
                    <a:prstGeom prst="rect">
                      <a:avLst/>
                    </a:prstGeom>
                  </pic:spPr>
                </pic:pic>
              </a:graphicData>
            </a:graphic>
          </wp:inline>
        </w:drawing>
      </w:r>
      <w:r w:rsidR="009F688C">
        <w:t>and p</w:t>
      </w:r>
      <w:r w:rsidR="004E26BD">
        <w:t xml:space="preserve">ress the </w:t>
      </w:r>
      <w:r w:rsidR="004E12D1">
        <w:t>L</w:t>
      </w:r>
      <w:r w:rsidR="004E26BD">
        <w:t xml:space="preserve">ine </w:t>
      </w:r>
      <w:r w:rsidR="004E12D1">
        <w:t>I</w:t>
      </w:r>
      <w:r w:rsidR="004E26BD">
        <w:t>tem</w:t>
      </w:r>
      <w:r w:rsidR="00FB085A">
        <w:t>s</w:t>
      </w:r>
    </w:p>
    <w:p w14:paraId="13914196" w14:textId="0FBB634A" w:rsidR="003155EB" w:rsidRDefault="009F688C" w:rsidP="008A7534">
      <w:pPr>
        <w:pStyle w:val="ListParagraph"/>
        <w:numPr>
          <w:ilvl w:val="0"/>
          <w:numId w:val="6"/>
        </w:numPr>
      </w:pPr>
      <w:r>
        <w:t>P</w:t>
      </w:r>
      <w:r w:rsidR="00437161">
        <w:t>ress Select Equipment</w:t>
      </w:r>
      <w:r w:rsidR="003E44B7">
        <w:t xml:space="preserve"> </w:t>
      </w:r>
      <w:r w:rsidR="00BE757A">
        <w:t xml:space="preserve">- </w:t>
      </w:r>
      <w:r w:rsidR="003E44B7">
        <w:t>to select choice</w:t>
      </w:r>
    </w:p>
    <w:p w14:paraId="350F24D3" w14:textId="08960A88" w:rsidR="00D01EBA" w:rsidRDefault="00D01EBA" w:rsidP="008A7534">
      <w:pPr>
        <w:pStyle w:val="ListParagraph"/>
        <w:numPr>
          <w:ilvl w:val="0"/>
          <w:numId w:val="6"/>
        </w:numPr>
      </w:pPr>
      <w:r>
        <w:t>Scan the QR code in the Scan Barcode field, or</w:t>
      </w:r>
    </w:p>
    <w:p w14:paraId="5BB4C6AB" w14:textId="5511AC5E" w:rsidR="003155EB" w:rsidRDefault="003E44B7" w:rsidP="00D01EBA">
      <w:pPr>
        <w:pStyle w:val="ListParagraph"/>
        <w:numPr>
          <w:ilvl w:val="1"/>
          <w:numId w:val="6"/>
        </w:numPr>
      </w:pPr>
      <w:r>
        <w:t>S</w:t>
      </w:r>
      <w:r w:rsidR="003155EB">
        <w:t>elect the barcode of the item being dispatched</w:t>
      </w:r>
    </w:p>
    <w:p w14:paraId="02CFBA7E" w14:textId="0C310E43" w:rsidR="00981C52" w:rsidRDefault="00981C52" w:rsidP="008A7534">
      <w:pPr>
        <w:pStyle w:val="ListParagraph"/>
        <w:numPr>
          <w:ilvl w:val="0"/>
          <w:numId w:val="6"/>
        </w:numPr>
      </w:pPr>
      <w:r>
        <w:t xml:space="preserve">Tap on any additional items and complete steps </w:t>
      </w:r>
      <w:r w:rsidR="0010519E">
        <w:t>4</w:t>
      </w:r>
      <w:r w:rsidR="009F688C">
        <w:t>-5</w:t>
      </w:r>
    </w:p>
    <w:p w14:paraId="0E98233B" w14:textId="77777777" w:rsidR="00EA2647" w:rsidRDefault="00EA2647" w:rsidP="008A7534">
      <w:pPr>
        <w:pStyle w:val="ListParagraph"/>
        <w:numPr>
          <w:ilvl w:val="0"/>
          <w:numId w:val="6"/>
        </w:numPr>
      </w:pPr>
      <w:r>
        <w:t>Press Back (&lt;)</w:t>
      </w:r>
    </w:p>
    <w:p w14:paraId="36E8B85C" w14:textId="5C9CFA9A" w:rsidR="00EA2647" w:rsidRDefault="00EA2647" w:rsidP="008A7534">
      <w:pPr>
        <w:pStyle w:val="ListParagraph"/>
        <w:numPr>
          <w:ilvl w:val="0"/>
          <w:numId w:val="6"/>
        </w:numPr>
      </w:pPr>
      <w:r>
        <w:t>Press Update</w:t>
      </w:r>
    </w:p>
    <w:p w14:paraId="07A99A28" w14:textId="447BC677" w:rsidR="00C339CF" w:rsidRDefault="00C339CF" w:rsidP="008A7534">
      <w:pPr>
        <w:pStyle w:val="ListParagraph"/>
        <w:numPr>
          <w:ilvl w:val="0"/>
          <w:numId w:val="6"/>
        </w:numPr>
      </w:pPr>
      <w:r>
        <w:t>Press the X</w:t>
      </w:r>
      <w:r w:rsidR="00386CFE">
        <w:t xml:space="preserve"> in the Dispatch record</w:t>
      </w:r>
    </w:p>
    <w:p w14:paraId="0493527A" w14:textId="77777777" w:rsidR="00076169" w:rsidRDefault="00FC0E68" w:rsidP="00076169">
      <w:r>
        <w:t xml:space="preserve">Once all items have a barcode assigned, you can mark the record as dispatched. </w:t>
      </w:r>
      <w:r w:rsidR="00076169">
        <w:t>The Dispatch record will go to Ready to Dispatch status and green text.</w:t>
      </w:r>
    </w:p>
    <w:p w14:paraId="22CFB2D7" w14:textId="77777777" w:rsidR="00076169" w:rsidRDefault="00076169" w:rsidP="00D20423">
      <w:pPr>
        <w:pStyle w:val="Heading2"/>
      </w:pPr>
      <w:bookmarkStart w:id="23" w:name="_Toc241759680"/>
      <w:r>
        <w:t>Mark as Dispatched - singular</w:t>
      </w:r>
      <w:bookmarkEnd w:id="23"/>
    </w:p>
    <w:p w14:paraId="150CB581" w14:textId="426A9FDA" w:rsidR="008D2310" w:rsidRDefault="51A3E016" w:rsidP="00BC30F1">
      <w:pPr>
        <w:pStyle w:val="ListParagraph"/>
        <w:numPr>
          <w:ilvl w:val="0"/>
          <w:numId w:val="24"/>
        </w:numPr>
      </w:pPr>
      <w:r>
        <w:t xml:space="preserve">After assigning equipment, </w:t>
      </w:r>
      <w:r w:rsidR="00DF41E0">
        <w:t>press Select</w:t>
      </w:r>
    </w:p>
    <w:p w14:paraId="71DD9FD0" w14:textId="1B3EF3E6" w:rsidR="005273BA" w:rsidRDefault="005273BA" w:rsidP="00BC30F1">
      <w:pPr>
        <w:pStyle w:val="ListParagraph"/>
        <w:numPr>
          <w:ilvl w:val="0"/>
          <w:numId w:val="24"/>
        </w:numPr>
      </w:pPr>
      <w:r>
        <w:t xml:space="preserve">Select the items to dispatch by </w:t>
      </w:r>
      <w:r w:rsidR="003421CD">
        <w:t>pressing the circles against the record</w:t>
      </w:r>
    </w:p>
    <w:p w14:paraId="239BCFB6" w14:textId="44356B4A" w:rsidR="00076169" w:rsidRDefault="003421CD" w:rsidP="00BC30F1">
      <w:pPr>
        <w:pStyle w:val="ListParagraph"/>
        <w:numPr>
          <w:ilvl w:val="0"/>
          <w:numId w:val="24"/>
        </w:numPr>
      </w:pPr>
      <w:r>
        <w:t>Press</w:t>
      </w:r>
      <w:r w:rsidR="00076169">
        <w:t xml:space="preserve"> </w:t>
      </w:r>
      <w:r w:rsidR="00076169" w:rsidRPr="00005BBF">
        <w:rPr>
          <w:color w:val="00B0F0"/>
        </w:rPr>
        <w:t xml:space="preserve">Mark as Dispatched </w:t>
      </w:r>
      <w:r w:rsidR="00272D2D">
        <w:t>and Yes to confirm</w:t>
      </w:r>
    </w:p>
    <w:p w14:paraId="2B7C3549" w14:textId="77777777" w:rsidR="00076169" w:rsidRDefault="00076169" w:rsidP="00D20423">
      <w:pPr>
        <w:pStyle w:val="Heading2"/>
      </w:pPr>
      <w:bookmarkStart w:id="24" w:name="_Toc241759681"/>
      <w:r>
        <w:lastRenderedPageBreak/>
        <w:t>Mark as Dispatched - bulk</w:t>
      </w:r>
      <w:bookmarkEnd w:id="24"/>
    </w:p>
    <w:p w14:paraId="38E690AA" w14:textId="77777777" w:rsidR="00B0037E" w:rsidRDefault="00B0037E" w:rsidP="00B0037E">
      <w:pPr>
        <w:pStyle w:val="ListParagraph"/>
        <w:numPr>
          <w:ilvl w:val="0"/>
          <w:numId w:val="7"/>
        </w:numPr>
      </w:pPr>
      <w:r>
        <w:t>After assigning equipment, press Select</w:t>
      </w:r>
    </w:p>
    <w:p w14:paraId="004889C0" w14:textId="5A5C107A" w:rsidR="00B0037E" w:rsidRDefault="00B0037E" w:rsidP="00B0037E">
      <w:pPr>
        <w:pStyle w:val="ListParagraph"/>
        <w:numPr>
          <w:ilvl w:val="0"/>
          <w:numId w:val="7"/>
        </w:numPr>
      </w:pPr>
      <w:r>
        <w:t xml:space="preserve">Press the Select All circle </w:t>
      </w:r>
      <w:r w:rsidR="001D1D0D">
        <w:t>at the top of the list</w:t>
      </w:r>
    </w:p>
    <w:p w14:paraId="79D942DE" w14:textId="77777777" w:rsidR="00B0037E" w:rsidRDefault="00B0037E" w:rsidP="00B0037E">
      <w:pPr>
        <w:pStyle w:val="ListParagraph"/>
        <w:numPr>
          <w:ilvl w:val="0"/>
          <w:numId w:val="7"/>
        </w:numPr>
      </w:pPr>
      <w:r>
        <w:t xml:space="preserve">Press </w:t>
      </w:r>
      <w:r w:rsidRPr="00005BBF">
        <w:rPr>
          <w:color w:val="00B0F0"/>
        </w:rPr>
        <w:t xml:space="preserve">Mark as Dispatched </w:t>
      </w:r>
      <w:r>
        <w:t>and Yes to confirm</w:t>
      </w:r>
    </w:p>
    <w:p w14:paraId="124D3218" w14:textId="2D1F1888" w:rsidR="00076169" w:rsidRDefault="00076169" w:rsidP="00076169"/>
    <w:p w14:paraId="11855F9C" w14:textId="7C37F2ED" w:rsidR="009A44DE" w:rsidRDefault="009A44DE" w:rsidP="00076169">
      <w:r w:rsidRPr="009A44DE">
        <w:rPr>
          <w:noProof/>
        </w:rPr>
        <w:drawing>
          <wp:inline distT="0" distB="0" distL="0" distR="0" wp14:anchorId="096F75B9" wp14:editId="689A4092">
            <wp:extent cx="5731510" cy="1082040"/>
            <wp:effectExtent l="0" t="0" r="2540" b="3810"/>
            <wp:docPr id="278496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496686" name=""/>
                    <pic:cNvPicPr/>
                  </pic:nvPicPr>
                  <pic:blipFill>
                    <a:blip r:embed="rId28"/>
                    <a:stretch>
                      <a:fillRect/>
                    </a:stretch>
                  </pic:blipFill>
                  <pic:spPr>
                    <a:xfrm>
                      <a:off x="0" y="0"/>
                      <a:ext cx="5731510" cy="1082040"/>
                    </a:xfrm>
                    <a:prstGeom prst="rect">
                      <a:avLst/>
                    </a:prstGeom>
                  </pic:spPr>
                </pic:pic>
              </a:graphicData>
            </a:graphic>
          </wp:inline>
        </w:drawing>
      </w:r>
    </w:p>
    <w:p w14:paraId="66D084C3" w14:textId="4498F483" w:rsidR="009A44DE" w:rsidRDefault="00A402DF" w:rsidP="00076169">
      <w:r w:rsidRPr="00A402DF">
        <w:rPr>
          <w:noProof/>
        </w:rPr>
        <w:drawing>
          <wp:inline distT="0" distB="0" distL="0" distR="0" wp14:anchorId="3AE92F51" wp14:editId="6AC2C1FA">
            <wp:extent cx="5731510" cy="2322830"/>
            <wp:effectExtent l="0" t="0" r="2540" b="1270"/>
            <wp:docPr id="1018535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35064" name=""/>
                    <pic:cNvPicPr/>
                  </pic:nvPicPr>
                  <pic:blipFill>
                    <a:blip r:embed="rId29"/>
                    <a:stretch>
                      <a:fillRect/>
                    </a:stretch>
                  </pic:blipFill>
                  <pic:spPr>
                    <a:xfrm>
                      <a:off x="0" y="0"/>
                      <a:ext cx="5731510" cy="2322830"/>
                    </a:xfrm>
                    <a:prstGeom prst="rect">
                      <a:avLst/>
                    </a:prstGeom>
                  </pic:spPr>
                </pic:pic>
              </a:graphicData>
            </a:graphic>
          </wp:inline>
        </w:drawing>
      </w:r>
    </w:p>
    <w:p w14:paraId="05B72EE0" w14:textId="77777777" w:rsidR="00076169" w:rsidRDefault="00076169" w:rsidP="00076169">
      <w:pPr>
        <w:spacing w:after="0"/>
      </w:pPr>
      <w:r>
        <w:t>This action will display a record in the:</w:t>
      </w:r>
    </w:p>
    <w:p w14:paraId="5F8DF501" w14:textId="77777777" w:rsidR="00963203" w:rsidRDefault="00963203" w:rsidP="00963203">
      <w:pPr>
        <w:pStyle w:val="ListParagraph"/>
        <w:numPr>
          <w:ilvl w:val="0"/>
          <w:numId w:val="5"/>
        </w:numPr>
        <w:spacing w:after="0"/>
      </w:pPr>
      <w:r>
        <w:t>Returns view as Equipment on Loan so they can be returned</w:t>
      </w:r>
    </w:p>
    <w:p w14:paraId="63FD18F4" w14:textId="77777777" w:rsidR="00963203" w:rsidRDefault="00963203" w:rsidP="00963203">
      <w:pPr>
        <w:pStyle w:val="ListParagraph"/>
        <w:numPr>
          <w:ilvl w:val="0"/>
          <w:numId w:val="5"/>
        </w:numPr>
      </w:pPr>
      <w:r>
        <w:t>Recall view to enable a Recall Request (extension, STL-LTL, etc.) and where a recall document can be printed</w:t>
      </w:r>
    </w:p>
    <w:p w14:paraId="7FB33090" w14:textId="77777777" w:rsidR="00963203" w:rsidRDefault="00963203" w:rsidP="00963203">
      <w:pPr>
        <w:pStyle w:val="ListParagraph"/>
        <w:numPr>
          <w:ilvl w:val="0"/>
          <w:numId w:val="5"/>
        </w:numPr>
      </w:pPr>
      <w:r>
        <w:t>Reissue view</w:t>
      </w:r>
    </w:p>
    <w:p w14:paraId="185B020C" w14:textId="77777777" w:rsidR="00963203" w:rsidRDefault="00963203" w:rsidP="00963203">
      <w:pPr>
        <w:pStyle w:val="ListParagraph"/>
        <w:numPr>
          <w:ilvl w:val="0"/>
          <w:numId w:val="5"/>
        </w:numPr>
        <w:rPr>
          <w:lang w:eastAsia="en-NZ"/>
        </w:rPr>
      </w:pPr>
      <w:r>
        <w:t xml:space="preserve">Client History as dispatched to that </w:t>
      </w:r>
      <w:r>
        <w:rPr>
          <w:lang w:eastAsia="en-NZ"/>
        </w:rPr>
        <w:t>Client</w:t>
      </w:r>
    </w:p>
    <w:p w14:paraId="766A320A" w14:textId="77777777" w:rsidR="00963203" w:rsidRDefault="00963203" w:rsidP="00963203">
      <w:pPr>
        <w:pStyle w:val="ListParagraph"/>
        <w:numPr>
          <w:ilvl w:val="0"/>
          <w:numId w:val="5"/>
        </w:numPr>
        <w:rPr>
          <w:lang w:eastAsia="en-NZ"/>
        </w:rPr>
      </w:pPr>
      <w:r>
        <w:rPr>
          <w:lang w:eastAsia="en-NZ"/>
        </w:rPr>
        <w:t>View Inventory and View Equipment as On Loan</w:t>
      </w:r>
    </w:p>
    <w:p w14:paraId="630EA5DD" w14:textId="77777777" w:rsidR="00963203" w:rsidRDefault="00963203" w:rsidP="00963203">
      <w:pPr>
        <w:pStyle w:val="ListParagraph"/>
        <w:numPr>
          <w:ilvl w:val="0"/>
          <w:numId w:val="5"/>
        </w:numPr>
      </w:pPr>
      <w:r>
        <w:rPr>
          <w:lang w:eastAsia="en-NZ"/>
        </w:rPr>
        <w:t>Current Loans &gt; View Loans (where a loan document can be printed)</w:t>
      </w:r>
    </w:p>
    <w:p w14:paraId="43FDEF6B" w14:textId="77777777" w:rsidR="00C06879" w:rsidRDefault="00C06879" w:rsidP="00C06879">
      <w:pPr>
        <w:pStyle w:val="Heading2"/>
      </w:pPr>
      <w:bookmarkStart w:id="25" w:name="_Toc241759682"/>
      <w:bookmarkStart w:id="26" w:name="_Toc6922138"/>
      <w:r>
        <w:t>Printing Loan Document</w:t>
      </w:r>
      <w:bookmarkEnd w:id="25"/>
    </w:p>
    <w:p w14:paraId="7FD6B76E" w14:textId="77777777" w:rsidR="00C06879" w:rsidRDefault="00C06879" w:rsidP="00FA5510">
      <w:pPr>
        <w:pStyle w:val="ListParagraph"/>
        <w:numPr>
          <w:ilvl w:val="0"/>
          <w:numId w:val="18"/>
        </w:numPr>
      </w:pPr>
      <w:r>
        <w:t>Dashboard &gt; Current Loans &gt; View Loans</w:t>
      </w:r>
    </w:p>
    <w:p w14:paraId="6B47F5D0" w14:textId="77777777" w:rsidR="00C06879" w:rsidRDefault="00C06879" w:rsidP="00FA5510">
      <w:pPr>
        <w:pStyle w:val="ListParagraph"/>
        <w:numPr>
          <w:ilvl w:val="0"/>
          <w:numId w:val="18"/>
        </w:numPr>
      </w:pPr>
      <w:r>
        <w:t xml:space="preserve">Click Search </w:t>
      </w:r>
      <w:r>
        <w:rPr>
          <w:noProof/>
          <w:lang w:eastAsia="en-NZ"/>
        </w:rPr>
        <w:drawing>
          <wp:inline distT="0" distB="0" distL="0" distR="0" wp14:anchorId="609923D4" wp14:editId="6E0066C9">
            <wp:extent cx="188827" cy="172642"/>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6836" cy="189107"/>
                    </a:xfrm>
                    <a:prstGeom prst="rect">
                      <a:avLst/>
                    </a:prstGeom>
                  </pic:spPr>
                </pic:pic>
              </a:graphicData>
            </a:graphic>
          </wp:inline>
        </w:drawing>
      </w:r>
    </w:p>
    <w:p w14:paraId="42AE1A55" w14:textId="77777777" w:rsidR="00C06879" w:rsidRDefault="00C06879" w:rsidP="518795FF">
      <w:pPr>
        <w:pStyle w:val="ListParagraph"/>
        <w:numPr>
          <w:ilvl w:val="1"/>
          <w:numId w:val="18"/>
        </w:numPr>
      </w:pPr>
      <w:r>
        <w:t>Click Client and enter the NHI or Name in the blank field below “Contains” and click Search</w:t>
      </w:r>
    </w:p>
    <w:p w14:paraId="3F5E753E" w14:textId="77777777" w:rsidR="00BC6020" w:rsidRDefault="00760E7D" w:rsidP="518795FF">
      <w:pPr>
        <w:pStyle w:val="ListParagraph"/>
        <w:numPr>
          <w:ilvl w:val="1"/>
          <w:numId w:val="24"/>
        </w:numPr>
      </w:pPr>
      <w:r>
        <w:t>Press Select</w:t>
      </w:r>
      <w:r w:rsidR="00BC6020">
        <w:t xml:space="preserve"> </w:t>
      </w:r>
    </w:p>
    <w:p w14:paraId="64803024" w14:textId="1E9A5878" w:rsidR="00BC6020" w:rsidRDefault="00BC6020" w:rsidP="00BC6020">
      <w:pPr>
        <w:pStyle w:val="ListParagraph"/>
        <w:numPr>
          <w:ilvl w:val="0"/>
          <w:numId w:val="24"/>
        </w:numPr>
      </w:pPr>
      <w:r>
        <w:t>Select the record by pressing the circle against the record</w:t>
      </w:r>
    </w:p>
    <w:p w14:paraId="51CD45CE" w14:textId="77C41D59" w:rsidR="00002DE0" w:rsidRDefault="00002DE0" w:rsidP="00BC6020">
      <w:pPr>
        <w:pStyle w:val="ListParagraph"/>
        <w:numPr>
          <w:ilvl w:val="0"/>
          <w:numId w:val="24"/>
        </w:numPr>
      </w:pPr>
      <w:r>
        <w:t>Press Print</w:t>
      </w:r>
      <w:r w:rsidR="007E3162">
        <w:t xml:space="preserve"> the press Print</w:t>
      </w:r>
    </w:p>
    <w:p w14:paraId="0F0A9371" w14:textId="77777777" w:rsidR="00D90DA3" w:rsidRDefault="00D90DA3" w:rsidP="00D90DA3">
      <w:pPr>
        <w:pStyle w:val="Heading2"/>
      </w:pPr>
      <w:bookmarkStart w:id="27" w:name="_Toc15022980"/>
      <w:bookmarkStart w:id="28" w:name="_Toc241759683"/>
      <w:bookmarkStart w:id="29" w:name="_Hlk36536445"/>
      <w:r>
        <w:t>Edit a Dispatch Record</w:t>
      </w:r>
      <w:bookmarkEnd w:id="27"/>
      <w:bookmarkEnd w:id="28"/>
    </w:p>
    <w:p w14:paraId="23C71225" w14:textId="77777777" w:rsidR="00D90DA3" w:rsidRDefault="00D90DA3" w:rsidP="00D90DA3">
      <w:r>
        <w:t>You may be asked to edit a dispatch record for the Therapist if they want to exchange or remove an item or they have forgotten to add an item after they have submitted their Request.</w:t>
      </w:r>
    </w:p>
    <w:p w14:paraId="270FE2D8" w14:textId="77777777" w:rsidR="00D90DA3" w:rsidRDefault="00D90DA3" w:rsidP="00D90DA3">
      <w:pPr>
        <w:pStyle w:val="ListParagraph"/>
        <w:numPr>
          <w:ilvl w:val="0"/>
          <w:numId w:val="37"/>
        </w:numPr>
      </w:pPr>
      <w:r>
        <w:lastRenderedPageBreak/>
        <w:t>Dashboard &gt; Dispatch</w:t>
      </w:r>
    </w:p>
    <w:p w14:paraId="34227BDD" w14:textId="77777777" w:rsidR="007663A3" w:rsidRDefault="007663A3" w:rsidP="007663A3">
      <w:pPr>
        <w:pStyle w:val="ListParagraph"/>
        <w:numPr>
          <w:ilvl w:val="0"/>
          <w:numId w:val="37"/>
        </w:numPr>
      </w:pPr>
      <w:r>
        <w:t>Press Open Dispatches and press the record for dispatching</w:t>
      </w:r>
    </w:p>
    <w:p w14:paraId="29F6A853" w14:textId="08D5078A" w:rsidR="007663A3" w:rsidRDefault="007663A3" w:rsidP="007663A3">
      <w:pPr>
        <w:pStyle w:val="ListParagraph"/>
        <w:numPr>
          <w:ilvl w:val="0"/>
          <w:numId w:val="37"/>
        </w:numPr>
      </w:pPr>
      <w:r>
        <w:t>Press Edit</w:t>
      </w:r>
      <w:r w:rsidR="00BA00DE">
        <w:t xml:space="preserve"> </w:t>
      </w:r>
      <w:r w:rsidR="00BA00DE" w:rsidRPr="00BA00DE">
        <w:rPr>
          <w:noProof/>
        </w:rPr>
        <w:drawing>
          <wp:inline distT="0" distB="0" distL="0" distR="0" wp14:anchorId="6F8EE424" wp14:editId="57D31CF5">
            <wp:extent cx="285790" cy="257211"/>
            <wp:effectExtent l="0" t="0" r="0" b="9525"/>
            <wp:docPr id="361983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83644" name=""/>
                    <pic:cNvPicPr/>
                  </pic:nvPicPr>
                  <pic:blipFill>
                    <a:blip r:embed="rId25"/>
                    <a:stretch>
                      <a:fillRect/>
                    </a:stretch>
                  </pic:blipFill>
                  <pic:spPr>
                    <a:xfrm>
                      <a:off x="0" y="0"/>
                      <a:ext cx="285790" cy="257211"/>
                    </a:xfrm>
                    <a:prstGeom prst="rect">
                      <a:avLst/>
                    </a:prstGeom>
                  </pic:spPr>
                </pic:pic>
              </a:graphicData>
            </a:graphic>
          </wp:inline>
        </w:drawing>
      </w:r>
    </w:p>
    <w:p w14:paraId="25B17615" w14:textId="2EF3B455" w:rsidR="007663A3" w:rsidRDefault="00F54E23" w:rsidP="00D90DA3">
      <w:pPr>
        <w:pStyle w:val="ListParagraph"/>
        <w:numPr>
          <w:ilvl w:val="0"/>
          <w:numId w:val="37"/>
        </w:numPr>
      </w:pPr>
      <w:r>
        <w:t>Press the line item</w:t>
      </w:r>
    </w:p>
    <w:p w14:paraId="320EEA8E" w14:textId="77777777" w:rsidR="00D90DA3" w:rsidRPr="002150F3" w:rsidRDefault="00D90DA3" w:rsidP="00D90DA3">
      <w:pPr>
        <w:rPr>
          <w:u w:val="single"/>
          <w:lang w:val="en-US"/>
        </w:rPr>
      </w:pPr>
      <w:r w:rsidRPr="002150F3">
        <w:rPr>
          <w:u w:val="single"/>
          <w:lang w:val="en-US"/>
        </w:rPr>
        <w:t xml:space="preserve">To change </w:t>
      </w:r>
      <w:r>
        <w:rPr>
          <w:u w:val="single"/>
          <w:lang w:val="en-US"/>
        </w:rPr>
        <w:t>an</w:t>
      </w:r>
      <w:r w:rsidRPr="002150F3">
        <w:rPr>
          <w:u w:val="single"/>
          <w:lang w:val="en-US"/>
        </w:rPr>
        <w:t xml:space="preserve"> existing item:</w:t>
      </w:r>
    </w:p>
    <w:p w14:paraId="0149265A" w14:textId="03713607" w:rsidR="00D90DA3" w:rsidRDefault="0097040D" w:rsidP="00D90DA3">
      <w:pPr>
        <w:pStyle w:val="ListParagraph"/>
        <w:numPr>
          <w:ilvl w:val="0"/>
          <w:numId w:val="37"/>
        </w:numPr>
      </w:pPr>
      <w:r>
        <w:t>Press the</w:t>
      </w:r>
      <w:r w:rsidR="6D97DD49">
        <w:t xml:space="preserve"> Catalogue Item </w:t>
      </w:r>
      <w:r>
        <w:t>and press the correct item from the</w:t>
      </w:r>
      <w:r w:rsidR="6D97DD49">
        <w:t xml:space="preserve"> list</w:t>
      </w:r>
    </w:p>
    <w:p w14:paraId="39C31783" w14:textId="77777777" w:rsidR="003352AA" w:rsidRDefault="003352AA" w:rsidP="003352AA">
      <w:pPr>
        <w:pStyle w:val="ListParagraph"/>
        <w:numPr>
          <w:ilvl w:val="0"/>
          <w:numId w:val="37"/>
        </w:numPr>
      </w:pPr>
      <w:r>
        <w:t>Press the Line Items and press Select Equipment Tap to select choice</w:t>
      </w:r>
    </w:p>
    <w:p w14:paraId="0C69C580" w14:textId="77777777" w:rsidR="003352AA" w:rsidRDefault="003352AA" w:rsidP="003352AA">
      <w:pPr>
        <w:pStyle w:val="ListParagraph"/>
        <w:numPr>
          <w:ilvl w:val="0"/>
          <w:numId w:val="37"/>
        </w:numPr>
      </w:pPr>
      <w:r>
        <w:t>Select the barcode of the item being dispatched</w:t>
      </w:r>
    </w:p>
    <w:p w14:paraId="20734A18" w14:textId="4228F426" w:rsidR="00620360" w:rsidRDefault="003A050E" w:rsidP="00D90DA3">
      <w:pPr>
        <w:pStyle w:val="ListParagraph"/>
        <w:numPr>
          <w:ilvl w:val="0"/>
          <w:numId w:val="37"/>
        </w:numPr>
      </w:pPr>
      <w:r>
        <w:t>Press the Back &gt; icon</w:t>
      </w:r>
    </w:p>
    <w:p w14:paraId="30CB9574" w14:textId="7A5C8245" w:rsidR="003A050E" w:rsidRDefault="003A050E" w:rsidP="00D90DA3">
      <w:pPr>
        <w:pStyle w:val="ListParagraph"/>
        <w:numPr>
          <w:ilvl w:val="0"/>
          <w:numId w:val="37"/>
        </w:numPr>
      </w:pPr>
      <w:r>
        <w:t>Press Update</w:t>
      </w:r>
    </w:p>
    <w:p w14:paraId="6E50F939" w14:textId="77777777" w:rsidR="00D90DA3" w:rsidRPr="002150F3" w:rsidRDefault="00D90DA3" w:rsidP="00D90DA3">
      <w:pPr>
        <w:rPr>
          <w:u w:val="single"/>
        </w:rPr>
      </w:pPr>
      <w:r w:rsidRPr="002150F3">
        <w:rPr>
          <w:u w:val="single"/>
        </w:rPr>
        <w:t>To cancel an existing item:</w:t>
      </w:r>
    </w:p>
    <w:p w14:paraId="3375F832" w14:textId="293264D7" w:rsidR="00D90DA3" w:rsidRPr="0084482D" w:rsidRDefault="00D31E1A" w:rsidP="0084482D">
      <w:pPr>
        <w:pStyle w:val="ListParagraph"/>
        <w:numPr>
          <w:ilvl w:val="0"/>
          <w:numId w:val="60"/>
        </w:numPr>
        <w:rPr>
          <w:lang w:val="en-US"/>
        </w:rPr>
      </w:pPr>
      <w:r>
        <w:t>Press the Delete icon</w:t>
      </w:r>
    </w:p>
    <w:p w14:paraId="1903BA52" w14:textId="45732612" w:rsidR="00CA600C" w:rsidRPr="0084482D" w:rsidRDefault="00CA600C" w:rsidP="0084482D">
      <w:pPr>
        <w:pStyle w:val="ListParagraph"/>
        <w:numPr>
          <w:ilvl w:val="0"/>
          <w:numId w:val="60"/>
        </w:numPr>
        <w:rPr>
          <w:lang w:val="en-US"/>
        </w:rPr>
      </w:pPr>
      <w:r>
        <w:t xml:space="preserve">Press the </w:t>
      </w:r>
      <w:r w:rsidR="0094306D">
        <w:t>red circle</w:t>
      </w:r>
    </w:p>
    <w:p w14:paraId="3C15FA58" w14:textId="3399AFCA" w:rsidR="0094306D" w:rsidRPr="0084482D" w:rsidRDefault="0094306D" w:rsidP="0084482D">
      <w:pPr>
        <w:pStyle w:val="ListParagraph"/>
        <w:numPr>
          <w:ilvl w:val="0"/>
          <w:numId w:val="60"/>
        </w:numPr>
        <w:rPr>
          <w:lang w:val="en-US"/>
        </w:rPr>
      </w:pPr>
      <w:r>
        <w:t>Press Delete</w:t>
      </w:r>
    </w:p>
    <w:p w14:paraId="22ECDCB0" w14:textId="0085DBEC" w:rsidR="0094306D" w:rsidRPr="0084482D" w:rsidRDefault="0094306D" w:rsidP="0084482D">
      <w:pPr>
        <w:pStyle w:val="ListParagraph"/>
        <w:numPr>
          <w:ilvl w:val="0"/>
          <w:numId w:val="60"/>
        </w:numPr>
        <w:rPr>
          <w:lang w:val="en-US"/>
        </w:rPr>
      </w:pPr>
      <w:r>
        <w:t>Press Done</w:t>
      </w:r>
    </w:p>
    <w:p w14:paraId="289F9255" w14:textId="77777777" w:rsidR="0094306D" w:rsidRDefault="0094306D" w:rsidP="0084482D">
      <w:pPr>
        <w:pStyle w:val="ListParagraph"/>
        <w:numPr>
          <w:ilvl w:val="0"/>
          <w:numId w:val="60"/>
        </w:numPr>
      </w:pPr>
      <w:r>
        <w:t>Press the Back &gt; icon</w:t>
      </w:r>
    </w:p>
    <w:p w14:paraId="06ECD34A" w14:textId="7DDA51AC" w:rsidR="0094306D" w:rsidRPr="00DF5BD2" w:rsidRDefault="0094306D" w:rsidP="0084482D">
      <w:pPr>
        <w:pStyle w:val="ListParagraph"/>
        <w:numPr>
          <w:ilvl w:val="0"/>
          <w:numId w:val="60"/>
        </w:numPr>
      </w:pPr>
      <w:r>
        <w:t>Press Update</w:t>
      </w:r>
    </w:p>
    <w:p w14:paraId="631BB16D" w14:textId="77777777" w:rsidR="00D90DA3" w:rsidRPr="002940D1" w:rsidRDefault="00D90DA3" w:rsidP="00D90DA3">
      <w:pPr>
        <w:rPr>
          <w:u w:val="single"/>
        </w:rPr>
      </w:pPr>
      <w:r w:rsidRPr="002940D1">
        <w:rPr>
          <w:u w:val="single"/>
        </w:rPr>
        <w:t>To add an additional item:</w:t>
      </w:r>
    </w:p>
    <w:p w14:paraId="0D523623" w14:textId="77777777" w:rsidR="00C10CD9" w:rsidRDefault="00D90DA3" w:rsidP="0084482D">
      <w:pPr>
        <w:pStyle w:val="ListParagraph"/>
        <w:numPr>
          <w:ilvl w:val="0"/>
          <w:numId w:val="61"/>
        </w:numPr>
      </w:pPr>
      <w:r>
        <w:t xml:space="preserve">Click Add New. </w:t>
      </w:r>
      <w:r w:rsidR="00475065">
        <w:t>Press the +</w:t>
      </w:r>
      <w:r w:rsidR="00C10CD9">
        <w:t xml:space="preserve">. </w:t>
      </w:r>
    </w:p>
    <w:p w14:paraId="7D07A7A0" w14:textId="77777777" w:rsidR="002A2B7A" w:rsidRDefault="00C10CD9" w:rsidP="0084482D">
      <w:pPr>
        <w:pStyle w:val="ListParagraph"/>
        <w:numPr>
          <w:ilvl w:val="0"/>
          <w:numId w:val="61"/>
        </w:numPr>
      </w:pPr>
      <w:r>
        <w:t xml:space="preserve">Select the Catalogue Item and Equipment Barcode number </w:t>
      </w:r>
    </w:p>
    <w:p w14:paraId="2BCEE476" w14:textId="77777777" w:rsidR="002A2B7A" w:rsidRDefault="002A2B7A" w:rsidP="0084482D">
      <w:pPr>
        <w:pStyle w:val="ListParagraph"/>
        <w:numPr>
          <w:ilvl w:val="0"/>
          <w:numId w:val="61"/>
        </w:numPr>
      </w:pPr>
      <w:r>
        <w:t>Press the Back &gt; icon</w:t>
      </w:r>
    </w:p>
    <w:p w14:paraId="1115F840" w14:textId="77777777" w:rsidR="00377E17" w:rsidRDefault="002A2B7A" w:rsidP="0084482D">
      <w:pPr>
        <w:pStyle w:val="ListParagraph"/>
        <w:numPr>
          <w:ilvl w:val="0"/>
          <w:numId w:val="61"/>
        </w:numPr>
      </w:pPr>
      <w:r>
        <w:t xml:space="preserve">Press Update </w:t>
      </w:r>
    </w:p>
    <w:p w14:paraId="28C4AF93" w14:textId="7D8ACFF3" w:rsidR="00D90DA3" w:rsidRDefault="6D97DD49" w:rsidP="0084482D">
      <w:pPr>
        <w:pStyle w:val="ListParagraph"/>
        <w:numPr>
          <w:ilvl w:val="1"/>
          <w:numId w:val="61"/>
        </w:numPr>
      </w:pPr>
      <w:r>
        <w:t xml:space="preserve">Select the Catalogue Item from the </w:t>
      </w:r>
      <w:r w:rsidR="20D40A49">
        <w:t>drop-down</w:t>
      </w:r>
      <w:r>
        <w:t xml:space="preserve"> list</w:t>
      </w:r>
    </w:p>
    <w:p w14:paraId="1C90676E" w14:textId="77777777" w:rsidR="00D90DA3" w:rsidRDefault="00D90DA3" w:rsidP="0084482D">
      <w:pPr>
        <w:pStyle w:val="ListParagraph"/>
        <w:numPr>
          <w:ilvl w:val="0"/>
          <w:numId w:val="61"/>
        </w:numPr>
        <w:spacing w:after="0"/>
      </w:pPr>
      <w:r>
        <w:t>Click Update to save the changes.</w:t>
      </w:r>
    </w:p>
    <w:p w14:paraId="5846D6F5" w14:textId="37A0F985" w:rsidR="00D90DA3" w:rsidRDefault="00D90DA3" w:rsidP="00D90DA3">
      <w:pPr>
        <w:pStyle w:val="Heading2"/>
      </w:pPr>
    </w:p>
    <w:p w14:paraId="624856F5" w14:textId="126713B2" w:rsidR="00D90DA3" w:rsidRDefault="6D97DD49" w:rsidP="518795FF">
      <w:r>
        <w:br w:type="page"/>
      </w:r>
    </w:p>
    <w:p w14:paraId="304ADC40" w14:textId="46052B34" w:rsidR="00D90DA3" w:rsidRDefault="6D97DD49" w:rsidP="00D90DA3">
      <w:pPr>
        <w:pStyle w:val="Heading2"/>
      </w:pPr>
      <w:bookmarkStart w:id="30" w:name="_Toc15022981"/>
      <w:bookmarkStart w:id="31" w:name="_Cancel_Dispatch/Request"/>
      <w:bookmarkStart w:id="32" w:name="_Toc241759684"/>
      <w:bookmarkEnd w:id="29"/>
      <w:r>
        <w:lastRenderedPageBreak/>
        <w:t>Cancel Dispatch/Request</w:t>
      </w:r>
      <w:bookmarkEnd w:id="30"/>
      <w:bookmarkEnd w:id="31"/>
      <w:bookmarkEnd w:id="32"/>
    </w:p>
    <w:p w14:paraId="42F05E4A" w14:textId="182512F0" w:rsidR="00D90DA3" w:rsidRDefault="6D97DD49" w:rsidP="00D90DA3">
      <w:r>
        <w:t xml:space="preserve">This Cancel Request action needs to be treated with a bit of care. This Cancel button not only deletes the Dispatch </w:t>
      </w:r>
      <w:r w:rsidR="0478FCD1">
        <w:t>record,</w:t>
      </w:r>
      <w:r>
        <w:t xml:space="preserve"> but it deletes the whole related Request.</w:t>
      </w:r>
    </w:p>
    <w:p w14:paraId="1A5E0AF6" w14:textId="77777777" w:rsidR="00D90DA3" w:rsidRDefault="00D90DA3" w:rsidP="00D90DA3">
      <w:r>
        <w:t>These are the checks to complete before cancelling the Request and Dispatch record:</w:t>
      </w:r>
    </w:p>
    <w:p w14:paraId="24D73D2F" w14:textId="77777777" w:rsidR="00D90DA3" w:rsidRDefault="00D90DA3" w:rsidP="00D90DA3">
      <w:pPr>
        <w:pStyle w:val="ListParagraph"/>
        <w:numPr>
          <w:ilvl w:val="0"/>
          <w:numId w:val="40"/>
        </w:numPr>
      </w:pPr>
      <w:r>
        <w:t>Check with the Therapist to ensure they want the whole request deleted</w:t>
      </w:r>
    </w:p>
    <w:p w14:paraId="7053084A" w14:textId="77777777" w:rsidR="00D90DA3" w:rsidRDefault="00D90DA3" w:rsidP="00D90DA3">
      <w:pPr>
        <w:pStyle w:val="ListParagraph"/>
        <w:numPr>
          <w:ilvl w:val="0"/>
          <w:numId w:val="40"/>
        </w:numPr>
      </w:pPr>
      <w:r>
        <w:t>If yes, confirm the items and the date requested</w:t>
      </w:r>
    </w:p>
    <w:p w14:paraId="3C720561" w14:textId="77777777" w:rsidR="00D90DA3" w:rsidRDefault="00D90DA3" w:rsidP="00D90DA3"/>
    <w:p w14:paraId="7D4535DF" w14:textId="77777777" w:rsidR="00D90DA3" w:rsidRDefault="00D90DA3" w:rsidP="00D90DA3">
      <w:pPr>
        <w:pStyle w:val="ListParagraph"/>
        <w:numPr>
          <w:ilvl w:val="0"/>
          <w:numId w:val="40"/>
        </w:numPr>
      </w:pPr>
      <w:r>
        <w:t>Check the Dispatch screen to see if all the items requested are displayed</w:t>
      </w:r>
    </w:p>
    <w:p w14:paraId="6330B1D5" w14:textId="77777777" w:rsidR="00D90DA3" w:rsidRDefault="00D90DA3" w:rsidP="00D90DA3">
      <w:pPr>
        <w:pStyle w:val="ListParagraph"/>
        <w:numPr>
          <w:ilvl w:val="1"/>
          <w:numId w:val="40"/>
        </w:numPr>
      </w:pPr>
      <w:r>
        <w:t>If all the items don’t display, click the “Dispatched” number</w:t>
      </w:r>
    </w:p>
    <w:p w14:paraId="5E23221A" w14:textId="77777777" w:rsidR="00D90DA3" w:rsidRDefault="00D90DA3" w:rsidP="00D90DA3">
      <w:pPr>
        <w:pStyle w:val="ListParagraph"/>
        <w:numPr>
          <w:ilvl w:val="1"/>
          <w:numId w:val="40"/>
        </w:numPr>
      </w:pPr>
      <w:r>
        <w:t xml:space="preserve">Search for the </w:t>
      </w:r>
      <w:r>
        <w:rPr>
          <w:lang w:eastAsia="en-NZ"/>
        </w:rPr>
        <w:t>Client</w:t>
      </w:r>
    </w:p>
    <w:p w14:paraId="04E0249A" w14:textId="77777777" w:rsidR="00D90DA3" w:rsidRDefault="00D90DA3" w:rsidP="00D90DA3">
      <w:pPr>
        <w:pStyle w:val="ListParagraph"/>
        <w:numPr>
          <w:ilvl w:val="1"/>
          <w:numId w:val="40"/>
        </w:numPr>
      </w:pPr>
      <w:r>
        <w:rPr>
          <w:lang w:eastAsia="en-NZ"/>
        </w:rPr>
        <w:t>If there are dispatch records with the items and the same Requested Date, complete the “Cancel Request Item” task</w:t>
      </w:r>
    </w:p>
    <w:p w14:paraId="25E8E3AA" w14:textId="77777777" w:rsidR="00D90DA3" w:rsidRDefault="00D90DA3" w:rsidP="00D90DA3">
      <w:pPr>
        <w:pStyle w:val="ListParagraph"/>
        <w:numPr>
          <w:ilvl w:val="1"/>
          <w:numId w:val="40"/>
        </w:numPr>
      </w:pPr>
      <w:r>
        <w:rPr>
          <w:lang w:eastAsia="en-NZ"/>
        </w:rPr>
        <w:t>Click the White X to close this screen</w:t>
      </w:r>
    </w:p>
    <w:p w14:paraId="7272C1AD" w14:textId="77777777" w:rsidR="00D90DA3" w:rsidRDefault="00D90DA3" w:rsidP="00D90DA3">
      <w:pPr>
        <w:pStyle w:val="ListParagraph"/>
        <w:numPr>
          <w:ilvl w:val="0"/>
          <w:numId w:val="40"/>
        </w:numPr>
      </w:pPr>
      <w:r>
        <w:t>If the Dispatch records do display all the items, they can be cancelled</w:t>
      </w:r>
    </w:p>
    <w:p w14:paraId="377D10A5" w14:textId="77777777" w:rsidR="00D90DA3" w:rsidRPr="00D23A90" w:rsidRDefault="00D90DA3" w:rsidP="00D90DA3">
      <w:pPr>
        <w:rPr>
          <w:u w:val="single"/>
        </w:rPr>
      </w:pPr>
      <w:r w:rsidRPr="00D23A90">
        <w:rPr>
          <w:u w:val="single"/>
        </w:rPr>
        <w:t>To cancel the Request and Dispatch</w:t>
      </w:r>
      <w:r>
        <w:rPr>
          <w:u w:val="single"/>
        </w:rPr>
        <w:t xml:space="preserve"> record</w:t>
      </w:r>
      <w:r w:rsidRPr="00D23A90">
        <w:rPr>
          <w:u w:val="single"/>
        </w:rPr>
        <w:t>:</w:t>
      </w:r>
    </w:p>
    <w:p w14:paraId="59CAC9FC" w14:textId="1C93A25C" w:rsidR="0072478F" w:rsidRDefault="00D90DA3" w:rsidP="002F0466">
      <w:pPr>
        <w:pStyle w:val="ListParagraph"/>
        <w:numPr>
          <w:ilvl w:val="0"/>
          <w:numId w:val="41"/>
        </w:numPr>
      </w:pPr>
      <w:r>
        <w:t xml:space="preserve">From the Dispatch screen, </w:t>
      </w:r>
      <w:r w:rsidR="002F0466">
        <w:t xml:space="preserve">press the record to </w:t>
      </w:r>
      <w:proofErr w:type="spellStart"/>
      <w:r w:rsidR="002F0466">
        <w:t>cancel</w:t>
      </w:r>
      <w:r w:rsidR="0072478F">
        <w:t>Press</w:t>
      </w:r>
      <w:proofErr w:type="spellEnd"/>
      <w:r w:rsidR="0072478F">
        <w:t xml:space="preserve"> Select</w:t>
      </w:r>
    </w:p>
    <w:p w14:paraId="32E92B56" w14:textId="77777777" w:rsidR="0072478F" w:rsidRDefault="0072478F" w:rsidP="0072478F">
      <w:pPr>
        <w:pStyle w:val="ListParagraph"/>
        <w:numPr>
          <w:ilvl w:val="0"/>
          <w:numId w:val="41"/>
        </w:numPr>
      </w:pPr>
      <w:r>
        <w:t>Select the items to dispatch by pressing the circles against the record</w:t>
      </w:r>
    </w:p>
    <w:p w14:paraId="4B751CAE" w14:textId="666ABDDD" w:rsidR="0072478F" w:rsidRDefault="00BB0C47" w:rsidP="002F0466">
      <w:pPr>
        <w:pStyle w:val="ListParagraph"/>
        <w:numPr>
          <w:ilvl w:val="0"/>
          <w:numId w:val="41"/>
        </w:numPr>
      </w:pPr>
      <w:r>
        <w:t>Press Cancel</w:t>
      </w:r>
    </w:p>
    <w:p w14:paraId="15124215" w14:textId="5F68E8ED" w:rsidR="00BB0C47" w:rsidRDefault="00BB0C47" w:rsidP="002F0466">
      <w:pPr>
        <w:pStyle w:val="ListParagraph"/>
        <w:numPr>
          <w:ilvl w:val="0"/>
          <w:numId w:val="41"/>
        </w:numPr>
      </w:pPr>
      <w:r>
        <w:t>Press Close</w:t>
      </w:r>
    </w:p>
    <w:p w14:paraId="1B1DA62E" w14:textId="77777777" w:rsidR="00D90DA3" w:rsidRDefault="00D90DA3" w:rsidP="00D90DA3">
      <w:pPr>
        <w:pStyle w:val="ListParagraph"/>
        <w:numPr>
          <w:ilvl w:val="0"/>
          <w:numId w:val="41"/>
        </w:numPr>
      </w:pPr>
      <w:r>
        <w:t>The Dispatch and Request records will be deleted</w:t>
      </w:r>
    </w:p>
    <w:p w14:paraId="5B7CE403" w14:textId="46A1AD59" w:rsidR="00D90DA3" w:rsidRDefault="00D90DA3" w:rsidP="00D90DA3">
      <w:pPr>
        <w:pStyle w:val="ListParagraph"/>
        <w:numPr>
          <w:ilvl w:val="0"/>
          <w:numId w:val="41"/>
        </w:numPr>
      </w:pPr>
      <w:r>
        <w:t xml:space="preserve">An email will be sent to the initiating Therapist </w:t>
      </w:r>
      <w:r w:rsidR="00623068">
        <w:t>advising them of</w:t>
      </w:r>
      <w:r>
        <w:t xml:space="preserve"> the cancellation.</w:t>
      </w:r>
    </w:p>
    <w:p w14:paraId="614434DC" w14:textId="543611DF" w:rsidR="00076169" w:rsidRDefault="00076169" w:rsidP="00D20423">
      <w:pPr>
        <w:pStyle w:val="Heading1"/>
      </w:pPr>
      <w:bookmarkStart w:id="33" w:name="_Toc241759685"/>
      <w:bookmarkStart w:id="34" w:name="_Hlk36469463"/>
      <w:r w:rsidRPr="00CC5331">
        <w:t>Add New Equipment</w:t>
      </w:r>
      <w:bookmarkEnd w:id="26"/>
      <w:r w:rsidR="00A677E8">
        <w:t xml:space="preserve"> - Scan</w:t>
      </w:r>
      <w:bookmarkEnd w:id="33"/>
    </w:p>
    <w:p w14:paraId="10ACB9BC" w14:textId="77777777" w:rsidR="00076169" w:rsidRDefault="00076169" w:rsidP="00076169">
      <w:r>
        <w:t xml:space="preserve">When you get new equipment, you can add it to Inventory. Where there is a Stock Demand dispatch record for the newly created item, a pop-up will display to take you to a screen which will enable you to dispatch the Stock Demand. </w:t>
      </w:r>
    </w:p>
    <w:p w14:paraId="4D5E24A8" w14:textId="77777777" w:rsidR="00076169" w:rsidRDefault="00076169" w:rsidP="00FA5510">
      <w:pPr>
        <w:pStyle w:val="ListParagraph"/>
        <w:numPr>
          <w:ilvl w:val="0"/>
          <w:numId w:val="8"/>
        </w:numPr>
      </w:pPr>
      <w:r>
        <w:t>Inventory &gt; Add New Equipment</w:t>
      </w:r>
    </w:p>
    <w:p w14:paraId="53E18A5C" w14:textId="09D32F2D" w:rsidR="005D2D2F" w:rsidRDefault="005D2D2F" w:rsidP="00FA5510">
      <w:pPr>
        <w:pStyle w:val="ListParagraph"/>
        <w:numPr>
          <w:ilvl w:val="0"/>
          <w:numId w:val="8"/>
        </w:numPr>
      </w:pPr>
      <w:r>
        <w:t xml:space="preserve">Scan the </w:t>
      </w:r>
      <w:r w:rsidR="00CF2E34">
        <w:t xml:space="preserve">first </w:t>
      </w:r>
      <w:r>
        <w:t>QR code in the Scan Barcode</w:t>
      </w:r>
    </w:p>
    <w:p w14:paraId="18F42BA7" w14:textId="77777777" w:rsidR="00B96380" w:rsidRDefault="009643B8" w:rsidP="00FA5510">
      <w:pPr>
        <w:pStyle w:val="ListParagraph"/>
        <w:numPr>
          <w:ilvl w:val="0"/>
          <w:numId w:val="8"/>
        </w:numPr>
      </w:pPr>
      <w:r>
        <w:t xml:space="preserve">From the </w:t>
      </w:r>
      <w:r w:rsidR="00B96380">
        <w:t xml:space="preserve">Catalogue Item, </w:t>
      </w:r>
      <w:r>
        <w:t xml:space="preserve">press Select Equipment Tap to select choice </w:t>
      </w:r>
    </w:p>
    <w:p w14:paraId="2D714893" w14:textId="77777777" w:rsidR="00076169" w:rsidRDefault="00076169" w:rsidP="00FA5510">
      <w:pPr>
        <w:pStyle w:val="ListParagraph"/>
        <w:numPr>
          <w:ilvl w:val="0"/>
          <w:numId w:val="8"/>
        </w:numPr>
      </w:pPr>
      <w:r>
        <w:t xml:space="preserve">Enter </w:t>
      </w:r>
      <w:r w:rsidR="009F3D4D">
        <w:t xml:space="preserve">the </w:t>
      </w:r>
      <w:r>
        <w:t>Quantity</w:t>
      </w:r>
    </w:p>
    <w:p w14:paraId="33732A2D" w14:textId="77777777" w:rsidR="00154FCB" w:rsidRDefault="00843EA2" w:rsidP="00FA5510">
      <w:pPr>
        <w:pStyle w:val="ListParagraph"/>
        <w:numPr>
          <w:ilvl w:val="0"/>
          <w:numId w:val="8"/>
        </w:numPr>
      </w:pPr>
      <w:r>
        <w:t xml:space="preserve">From the Warehouse Location, press Select Equipment Tap to select choice </w:t>
      </w:r>
    </w:p>
    <w:p w14:paraId="6DFA008C" w14:textId="76076A29" w:rsidR="00076169" w:rsidRDefault="00F94F86" w:rsidP="00FA5510">
      <w:pPr>
        <w:pStyle w:val="ListParagraph"/>
        <w:numPr>
          <w:ilvl w:val="0"/>
          <w:numId w:val="8"/>
        </w:numPr>
      </w:pPr>
      <w:r>
        <w:t xml:space="preserve">Press </w:t>
      </w:r>
      <w:r w:rsidR="00480262">
        <w:t xml:space="preserve">a </w:t>
      </w:r>
      <w:r w:rsidR="00076169">
        <w:t xml:space="preserve">Warehouse Location and </w:t>
      </w:r>
      <w:r w:rsidR="00CF2E34">
        <w:t xml:space="preserve">press </w:t>
      </w:r>
      <w:r w:rsidR="00076169">
        <w:t>Submit</w:t>
      </w:r>
    </w:p>
    <w:bookmarkEnd w:id="34"/>
    <w:p w14:paraId="2AF3F033" w14:textId="77777777" w:rsidR="00076169" w:rsidRDefault="00480262" w:rsidP="00076169">
      <w:r>
        <w:t>If</w:t>
      </w:r>
      <w:r w:rsidR="00076169">
        <w:t xml:space="preserve"> there is a Stock Demand record</w:t>
      </w:r>
      <w:r>
        <w:t xml:space="preserve"> for this item,</w:t>
      </w:r>
      <w:r w:rsidR="00076169">
        <w:t xml:space="preserve"> an Available Stock Demands screen displays:</w:t>
      </w:r>
    </w:p>
    <w:p w14:paraId="6B529962" w14:textId="77777777" w:rsidR="00076169" w:rsidRPr="00F97277" w:rsidRDefault="00076169" w:rsidP="00FA5510">
      <w:pPr>
        <w:pStyle w:val="ListParagraph"/>
        <w:numPr>
          <w:ilvl w:val="0"/>
          <w:numId w:val="8"/>
        </w:numPr>
      </w:pPr>
      <w:r>
        <w:t xml:space="preserve">Click </w:t>
      </w:r>
      <w:r w:rsidRPr="00F97277">
        <w:rPr>
          <w:color w:val="00B0F0"/>
        </w:rPr>
        <w:t>Complete</w:t>
      </w:r>
      <w:r>
        <w:t xml:space="preserve"> </w:t>
      </w:r>
      <w:r w:rsidRPr="00F97277">
        <w:rPr>
          <w:color w:val="00B0F0"/>
        </w:rPr>
        <w:t>Stock Demand</w:t>
      </w:r>
    </w:p>
    <w:p w14:paraId="5AD34208" w14:textId="77777777" w:rsidR="00076169" w:rsidRDefault="00076169" w:rsidP="00FA5510">
      <w:pPr>
        <w:pStyle w:val="ListParagraph"/>
        <w:numPr>
          <w:ilvl w:val="0"/>
          <w:numId w:val="8"/>
        </w:numPr>
      </w:pPr>
      <w:r w:rsidRPr="00F97277">
        <w:t xml:space="preserve">Select the equipment number from </w:t>
      </w:r>
      <w:r w:rsidR="009F3D4D">
        <w:t xml:space="preserve">the menu </w:t>
      </w:r>
      <w:r>
        <w:rPr>
          <w:noProof/>
          <w:lang w:eastAsia="en-NZ"/>
        </w:rPr>
        <w:drawing>
          <wp:inline distT="0" distB="0" distL="0" distR="0" wp14:anchorId="3ECC75FE" wp14:editId="44D7699D">
            <wp:extent cx="180783" cy="169119"/>
            <wp:effectExtent l="0" t="0" r="0"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01606" cy="188599"/>
                    </a:xfrm>
                    <a:prstGeom prst="rect">
                      <a:avLst/>
                    </a:prstGeom>
                  </pic:spPr>
                </pic:pic>
              </a:graphicData>
            </a:graphic>
          </wp:inline>
        </w:drawing>
      </w:r>
      <w:r>
        <w:t xml:space="preserve"> and click Update</w:t>
      </w:r>
    </w:p>
    <w:p w14:paraId="75990971" w14:textId="77777777" w:rsidR="00076169" w:rsidRPr="00AC4B97" w:rsidRDefault="00076169" w:rsidP="00076169">
      <w:r>
        <w:t>The item can then be Marked as Dispatched</w:t>
      </w:r>
    </w:p>
    <w:p w14:paraId="4B7E2D04" w14:textId="77777777" w:rsidR="0043438B" w:rsidRDefault="0043438B">
      <w:pPr>
        <w:rPr>
          <w:rFonts w:asciiTheme="majorHAnsi" w:eastAsiaTheme="majorEastAsia" w:hAnsiTheme="majorHAnsi" w:cstheme="majorBidi"/>
          <w:color w:val="2E74B5" w:themeColor="accent1" w:themeShade="BF"/>
          <w:sz w:val="26"/>
          <w:szCs w:val="26"/>
        </w:rPr>
      </w:pPr>
      <w:bookmarkStart w:id="35" w:name="_Toc6922140"/>
      <w:r>
        <w:br w:type="page"/>
      </w:r>
    </w:p>
    <w:p w14:paraId="56A93CAE" w14:textId="2F616E94" w:rsidR="00680DE3" w:rsidRDefault="00680DE3" w:rsidP="00F42CA3">
      <w:pPr>
        <w:pStyle w:val="Heading2"/>
      </w:pPr>
      <w:bookmarkStart w:id="36" w:name="_Toc241759686"/>
      <w:r w:rsidRPr="00CC5331">
        <w:lastRenderedPageBreak/>
        <w:t>Add New Equipment</w:t>
      </w:r>
      <w:r>
        <w:t xml:space="preserve"> – Manual</w:t>
      </w:r>
      <w:bookmarkEnd w:id="36"/>
    </w:p>
    <w:p w14:paraId="7DA81DA5" w14:textId="77777777" w:rsidR="00680DE3" w:rsidRDefault="00680DE3" w:rsidP="00680DE3">
      <w:pPr>
        <w:pStyle w:val="ListParagraph"/>
        <w:numPr>
          <w:ilvl w:val="0"/>
          <w:numId w:val="64"/>
        </w:numPr>
      </w:pPr>
      <w:r>
        <w:t>Inventory &gt; Add New Equipment</w:t>
      </w:r>
    </w:p>
    <w:p w14:paraId="66DF6938" w14:textId="453DD486" w:rsidR="003B6A22" w:rsidRDefault="003B6A22" w:rsidP="00680DE3">
      <w:pPr>
        <w:pStyle w:val="ListParagraph"/>
        <w:numPr>
          <w:ilvl w:val="0"/>
          <w:numId w:val="64"/>
        </w:numPr>
      </w:pPr>
      <w:r>
        <w:t>Select Manual</w:t>
      </w:r>
    </w:p>
    <w:p w14:paraId="0783751D" w14:textId="338AC300" w:rsidR="003B6A22" w:rsidRDefault="003B6A22" w:rsidP="00680DE3">
      <w:pPr>
        <w:pStyle w:val="ListParagraph"/>
        <w:numPr>
          <w:ilvl w:val="0"/>
          <w:numId w:val="64"/>
        </w:numPr>
      </w:pPr>
      <w:r>
        <w:t xml:space="preserve">Select the Prefix Code </w:t>
      </w:r>
      <w:r w:rsidR="00781C22">
        <w:t>9401137</w:t>
      </w:r>
    </w:p>
    <w:p w14:paraId="358643F8" w14:textId="434298E9" w:rsidR="00680DE3" w:rsidRDefault="00781C22" w:rsidP="00680DE3">
      <w:pPr>
        <w:pStyle w:val="ListParagraph"/>
        <w:numPr>
          <w:ilvl w:val="0"/>
          <w:numId w:val="64"/>
        </w:numPr>
      </w:pPr>
      <w:r>
        <w:t>Enter</w:t>
      </w:r>
      <w:r w:rsidR="00680DE3">
        <w:t xml:space="preserve"> the first QR code in the Barcode</w:t>
      </w:r>
      <w:r w:rsidR="56FDBF01">
        <w:t xml:space="preserve"> – 8 digits</w:t>
      </w:r>
    </w:p>
    <w:p w14:paraId="7AEA52D6" w14:textId="77777777" w:rsidR="00680DE3" w:rsidRDefault="00680DE3" w:rsidP="00680DE3">
      <w:pPr>
        <w:pStyle w:val="ListParagraph"/>
        <w:numPr>
          <w:ilvl w:val="0"/>
          <w:numId w:val="64"/>
        </w:numPr>
      </w:pPr>
      <w:r>
        <w:t xml:space="preserve">From the Catalogue Item, press Select Equipment Tap to select choice </w:t>
      </w:r>
    </w:p>
    <w:p w14:paraId="0A78E278" w14:textId="77777777" w:rsidR="00680DE3" w:rsidRDefault="00680DE3" w:rsidP="00680DE3">
      <w:pPr>
        <w:pStyle w:val="ListParagraph"/>
        <w:numPr>
          <w:ilvl w:val="0"/>
          <w:numId w:val="64"/>
        </w:numPr>
      </w:pPr>
      <w:r>
        <w:t>Enter the Quantity</w:t>
      </w:r>
    </w:p>
    <w:p w14:paraId="5A94B97C" w14:textId="77777777" w:rsidR="00680DE3" w:rsidRDefault="00680DE3" w:rsidP="00680DE3">
      <w:pPr>
        <w:pStyle w:val="ListParagraph"/>
        <w:numPr>
          <w:ilvl w:val="0"/>
          <w:numId w:val="64"/>
        </w:numPr>
      </w:pPr>
      <w:r>
        <w:t xml:space="preserve">From the Warehouse Location, press Select Equipment Tap to select choice </w:t>
      </w:r>
    </w:p>
    <w:p w14:paraId="169CA41D" w14:textId="77777777" w:rsidR="00680DE3" w:rsidRDefault="00680DE3" w:rsidP="00680DE3">
      <w:pPr>
        <w:pStyle w:val="ListParagraph"/>
        <w:numPr>
          <w:ilvl w:val="0"/>
          <w:numId w:val="64"/>
        </w:numPr>
      </w:pPr>
      <w:r>
        <w:t>Press a Warehouse Location and press Submit</w:t>
      </w:r>
    </w:p>
    <w:p w14:paraId="5AF0D3C2" w14:textId="1DBDCCB7" w:rsidR="00680DE3" w:rsidRPr="00680DE3" w:rsidRDefault="00680DE3" w:rsidP="00680DE3">
      <w:r>
        <w:t>If there is a Stock Demand record for this item, an Available Stock Demands screen displays as mentioned above.</w:t>
      </w:r>
    </w:p>
    <w:p w14:paraId="08062205" w14:textId="056389C7" w:rsidR="00F42CA3" w:rsidRDefault="00F42CA3" w:rsidP="00F42CA3">
      <w:pPr>
        <w:pStyle w:val="Heading2"/>
      </w:pPr>
      <w:bookmarkStart w:id="37" w:name="_Toc241759687"/>
      <w:r>
        <w:t>Edit Equipment</w:t>
      </w:r>
      <w:bookmarkEnd w:id="37"/>
    </w:p>
    <w:p w14:paraId="1B1C66BC" w14:textId="19959C26" w:rsidR="00F42CA3" w:rsidRDefault="00C631EC" w:rsidP="00F42CA3">
      <w:r>
        <w:t>This can be used to change the Model Number if the incorrect item has been recorded incorrectly against the physical item</w:t>
      </w:r>
      <w:r w:rsidR="00D04551">
        <w:t>, or the Barcode has been recorded incorrectly.</w:t>
      </w:r>
    </w:p>
    <w:p w14:paraId="1CFCEB16" w14:textId="73DE765D" w:rsidR="00D04551" w:rsidRDefault="00D04551" w:rsidP="00D04551">
      <w:pPr>
        <w:pStyle w:val="ListParagraph"/>
        <w:numPr>
          <w:ilvl w:val="0"/>
          <w:numId w:val="54"/>
        </w:numPr>
      </w:pPr>
      <w:r>
        <w:t>Inventory &gt; View Equipment</w:t>
      </w:r>
    </w:p>
    <w:p w14:paraId="4D040792" w14:textId="3EA0E903" w:rsidR="00344B93" w:rsidRDefault="00344B93" w:rsidP="00344B93">
      <w:pPr>
        <w:pStyle w:val="ListParagraph"/>
        <w:numPr>
          <w:ilvl w:val="0"/>
          <w:numId w:val="54"/>
        </w:numPr>
      </w:pPr>
      <w:r>
        <w:t xml:space="preserve">Click the Search icon </w:t>
      </w:r>
      <w:r>
        <w:rPr>
          <w:noProof/>
          <w:lang w:eastAsia="en-NZ"/>
        </w:rPr>
        <w:drawing>
          <wp:inline distT="0" distB="0" distL="0" distR="0" wp14:anchorId="1A3C1ED1" wp14:editId="0F76FAEA">
            <wp:extent cx="333333" cy="304762"/>
            <wp:effectExtent l="0" t="0" r="0" b="635"/>
            <wp:docPr id="1862621187" name="Picture 186262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3333" cy="304762"/>
                    </a:xfrm>
                    <a:prstGeom prst="rect">
                      <a:avLst/>
                    </a:prstGeom>
                  </pic:spPr>
                </pic:pic>
              </a:graphicData>
            </a:graphic>
          </wp:inline>
        </w:drawing>
      </w:r>
      <w:r>
        <w:t xml:space="preserve"> and tick Barcode</w:t>
      </w:r>
      <w:r w:rsidR="002A667B">
        <w:t xml:space="preserve"> Gen</w:t>
      </w:r>
    </w:p>
    <w:p w14:paraId="2EA343A2" w14:textId="5AA8A50D" w:rsidR="00344B93" w:rsidRDefault="00344B93" w:rsidP="518795FF">
      <w:pPr>
        <w:pStyle w:val="ListParagraph"/>
        <w:numPr>
          <w:ilvl w:val="1"/>
          <w:numId w:val="54"/>
        </w:numPr>
      </w:pPr>
      <w:r>
        <w:t xml:space="preserve">In the field under ‘Contains’ enter </w:t>
      </w:r>
      <w:r w:rsidR="00AB23F6">
        <w:t>barcode number</w:t>
      </w:r>
      <w:r>
        <w:t xml:space="preserve"> you are seeking</w:t>
      </w:r>
      <w:r w:rsidR="46F02987">
        <w:t>, OR</w:t>
      </w:r>
    </w:p>
    <w:p w14:paraId="54341E7F" w14:textId="3DC376AC" w:rsidR="46F02987" w:rsidRDefault="46F02987" w:rsidP="518795FF">
      <w:pPr>
        <w:pStyle w:val="ListParagraph"/>
        <w:numPr>
          <w:ilvl w:val="1"/>
          <w:numId w:val="54"/>
        </w:numPr>
      </w:pPr>
      <w:r w:rsidRPr="518795FF">
        <w:rPr>
          <w:rFonts w:ascii="Calibri" w:eastAsia="Calibri" w:hAnsi="Calibri" w:cs="Calibri"/>
          <w:color w:val="000000" w:themeColor="text1"/>
        </w:rPr>
        <w:t>Tick QR URL and scan the QR code</w:t>
      </w:r>
    </w:p>
    <w:p w14:paraId="69709D2E" w14:textId="49E07E81" w:rsidR="004B0EFD" w:rsidRDefault="004B0EFD" w:rsidP="518795FF">
      <w:pPr>
        <w:pStyle w:val="ListParagraph"/>
        <w:numPr>
          <w:ilvl w:val="1"/>
          <w:numId w:val="54"/>
        </w:numPr>
      </w:pPr>
      <w:r>
        <w:t>Press Apply</w:t>
      </w:r>
    </w:p>
    <w:p w14:paraId="172D6321" w14:textId="5AF45D51" w:rsidR="009F5F7E" w:rsidRDefault="009F5F7E" w:rsidP="00344B93">
      <w:pPr>
        <w:pStyle w:val="ListParagraph"/>
        <w:numPr>
          <w:ilvl w:val="0"/>
          <w:numId w:val="54"/>
        </w:numPr>
      </w:pPr>
      <w:r>
        <w:t xml:space="preserve">Tap the record and press Edit </w:t>
      </w:r>
      <w:r>
        <w:rPr>
          <w:noProof/>
        </w:rPr>
        <w:drawing>
          <wp:inline distT="0" distB="0" distL="0" distR="0" wp14:anchorId="6BACD0AD" wp14:editId="5FCE7E66">
            <wp:extent cx="285714" cy="257143"/>
            <wp:effectExtent l="0" t="0" r="635" b="0"/>
            <wp:docPr id="25295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5053" name=""/>
                    <pic:cNvPicPr/>
                  </pic:nvPicPr>
                  <pic:blipFill>
                    <a:blip r:embed="rId31"/>
                    <a:stretch>
                      <a:fillRect/>
                    </a:stretch>
                  </pic:blipFill>
                  <pic:spPr>
                    <a:xfrm>
                      <a:off x="0" y="0"/>
                      <a:ext cx="285714" cy="257143"/>
                    </a:xfrm>
                    <a:prstGeom prst="rect">
                      <a:avLst/>
                    </a:prstGeom>
                  </pic:spPr>
                </pic:pic>
              </a:graphicData>
            </a:graphic>
          </wp:inline>
        </w:drawing>
      </w:r>
    </w:p>
    <w:p w14:paraId="01C9630B" w14:textId="374A14C4" w:rsidR="00A57D79" w:rsidRDefault="00A57D79" w:rsidP="00344B93">
      <w:pPr>
        <w:pStyle w:val="ListParagraph"/>
        <w:numPr>
          <w:ilvl w:val="0"/>
          <w:numId w:val="54"/>
        </w:numPr>
      </w:pPr>
      <w:r>
        <w:t>Tap the Model Number to search and select the correct model</w:t>
      </w:r>
    </w:p>
    <w:p w14:paraId="568C93E3" w14:textId="0CD1D90C" w:rsidR="00A57D79" w:rsidRDefault="00A57D79" w:rsidP="00344B93">
      <w:pPr>
        <w:pStyle w:val="ListParagraph"/>
        <w:numPr>
          <w:ilvl w:val="0"/>
          <w:numId w:val="54"/>
        </w:numPr>
      </w:pPr>
      <w:r>
        <w:t>Press Update</w:t>
      </w:r>
    </w:p>
    <w:p w14:paraId="1B3570B1" w14:textId="46575FB7" w:rsidR="00F73C6D" w:rsidRDefault="00F73C6D" w:rsidP="00F73C6D">
      <w:pPr>
        <w:pStyle w:val="Heading2"/>
      </w:pPr>
      <w:bookmarkStart w:id="38" w:name="_Toc241759688"/>
      <w:r>
        <w:t>View Equipment History</w:t>
      </w:r>
      <w:bookmarkEnd w:id="38"/>
    </w:p>
    <w:p w14:paraId="3957AE17" w14:textId="77777777" w:rsidR="00F73C6D" w:rsidRDefault="00F73C6D" w:rsidP="00F73C6D">
      <w:pPr>
        <w:pStyle w:val="ListParagraph"/>
        <w:numPr>
          <w:ilvl w:val="0"/>
          <w:numId w:val="56"/>
        </w:numPr>
      </w:pPr>
      <w:r>
        <w:t>Inventory &gt; View Equipment</w:t>
      </w:r>
    </w:p>
    <w:p w14:paraId="73BE89AF" w14:textId="18B55592" w:rsidR="00F73C6D" w:rsidRDefault="00142BCB" w:rsidP="00F73C6D">
      <w:pPr>
        <w:pStyle w:val="ListParagraph"/>
        <w:numPr>
          <w:ilvl w:val="0"/>
          <w:numId w:val="56"/>
        </w:numPr>
      </w:pPr>
      <w:r>
        <w:t>Press</w:t>
      </w:r>
      <w:r w:rsidR="00F73C6D">
        <w:t xml:space="preserve"> the Search icon </w:t>
      </w:r>
      <w:r w:rsidR="00F73C6D">
        <w:rPr>
          <w:noProof/>
          <w:lang w:eastAsia="en-NZ"/>
        </w:rPr>
        <w:drawing>
          <wp:inline distT="0" distB="0" distL="0" distR="0" wp14:anchorId="5FA7EAAB" wp14:editId="47E28C12">
            <wp:extent cx="333333" cy="304762"/>
            <wp:effectExtent l="0" t="0" r="0" b="635"/>
            <wp:docPr id="1965253974" name="Picture 196525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3333" cy="304762"/>
                    </a:xfrm>
                    <a:prstGeom prst="rect">
                      <a:avLst/>
                    </a:prstGeom>
                  </pic:spPr>
                </pic:pic>
              </a:graphicData>
            </a:graphic>
          </wp:inline>
        </w:drawing>
      </w:r>
      <w:r w:rsidR="00F73C6D">
        <w:t xml:space="preserve"> and tick Barcode</w:t>
      </w:r>
      <w:r w:rsidR="00156386">
        <w:t>, or</w:t>
      </w:r>
    </w:p>
    <w:p w14:paraId="1BA1E5B1" w14:textId="4FEA74E1" w:rsidR="00156386" w:rsidRDefault="0008255B" w:rsidP="0008255B">
      <w:pPr>
        <w:pStyle w:val="ListParagraph"/>
        <w:numPr>
          <w:ilvl w:val="1"/>
          <w:numId w:val="56"/>
        </w:numPr>
      </w:pPr>
      <w:r>
        <w:t>Scan the QR code in the QR URL field</w:t>
      </w:r>
    </w:p>
    <w:p w14:paraId="6FB4FCE7" w14:textId="77777777" w:rsidR="00F73C6D" w:rsidRDefault="00F73C6D" w:rsidP="518795FF">
      <w:pPr>
        <w:pStyle w:val="ListParagraph"/>
        <w:numPr>
          <w:ilvl w:val="1"/>
          <w:numId w:val="56"/>
        </w:numPr>
      </w:pPr>
      <w:r>
        <w:t>In the field under ‘Contains’ enter barcode number you are seeking</w:t>
      </w:r>
    </w:p>
    <w:p w14:paraId="0D570D5A" w14:textId="7AEC81DD" w:rsidR="00F73C6D" w:rsidRDefault="00F73C6D" w:rsidP="518795FF">
      <w:pPr>
        <w:pStyle w:val="ListParagraph"/>
        <w:numPr>
          <w:ilvl w:val="1"/>
          <w:numId w:val="56"/>
        </w:numPr>
      </w:pPr>
      <w:r>
        <w:t xml:space="preserve">Press </w:t>
      </w:r>
      <w:r w:rsidR="00762598">
        <w:t>Apply</w:t>
      </w:r>
    </w:p>
    <w:p w14:paraId="7D957F90" w14:textId="77777777" w:rsidR="00CA5685" w:rsidRDefault="00CA5685" w:rsidP="00CA5685">
      <w:pPr>
        <w:pStyle w:val="Heading1"/>
      </w:pPr>
      <w:bookmarkStart w:id="39" w:name="_Toc241759689"/>
      <w:bookmarkStart w:id="40" w:name="_Hlk36468838"/>
      <w:r>
        <w:t>Retire an Item</w:t>
      </w:r>
      <w:bookmarkEnd w:id="39"/>
    </w:p>
    <w:p w14:paraId="6B4BA9F3" w14:textId="77777777" w:rsidR="00CA5685" w:rsidRDefault="00CA5685" w:rsidP="00CA5685">
      <w:r>
        <w:t xml:space="preserve">If you realise the item is no longer fit for purpose or has been lost, it can be retired. Retired items, except for those transferred to LTL, can be restored and added to inventory; e.g. item found. </w:t>
      </w:r>
    </w:p>
    <w:p w14:paraId="50C3CC2F" w14:textId="77777777" w:rsidR="00CA5685" w:rsidRDefault="00CA5685" w:rsidP="00CA5685">
      <w:pPr>
        <w:pStyle w:val="ListParagraph"/>
        <w:numPr>
          <w:ilvl w:val="0"/>
          <w:numId w:val="15"/>
        </w:numPr>
      </w:pPr>
      <w:bookmarkStart w:id="41" w:name="_Hlk36538327"/>
      <w:r>
        <w:t>Inventory &gt; View Equipment</w:t>
      </w:r>
    </w:p>
    <w:p w14:paraId="027CF920" w14:textId="77777777" w:rsidR="00CA5685" w:rsidRDefault="00CA5685" w:rsidP="00CA5685">
      <w:pPr>
        <w:pStyle w:val="ListParagraph"/>
        <w:numPr>
          <w:ilvl w:val="0"/>
          <w:numId w:val="15"/>
        </w:numPr>
      </w:pPr>
      <w:r>
        <w:t>Press the Search icon</w:t>
      </w:r>
    </w:p>
    <w:p w14:paraId="0F6DF022" w14:textId="77777777" w:rsidR="00CA5685" w:rsidRDefault="00CA5685" w:rsidP="00CA5685">
      <w:pPr>
        <w:pStyle w:val="ListParagraph"/>
        <w:numPr>
          <w:ilvl w:val="1"/>
          <w:numId w:val="15"/>
        </w:numPr>
      </w:pPr>
      <w:r>
        <w:t>Press the Barcode Gen and type the barcode number in the field under “Contains”, OR</w:t>
      </w:r>
    </w:p>
    <w:p w14:paraId="07A201FA" w14:textId="77777777" w:rsidR="00CA5685" w:rsidRDefault="00CA5685" w:rsidP="00CA5685">
      <w:pPr>
        <w:pStyle w:val="ListParagraph"/>
        <w:numPr>
          <w:ilvl w:val="1"/>
          <w:numId w:val="15"/>
        </w:numPr>
      </w:pPr>
      <w:r>
        <w:t>Press the QR URL and scan the QR code in the field under “Contains”</w:t>
      </w:r>
    </w:p>
    <w:p w14:paraId="6D329215" w14:textId="77777777" w:rsidR="00CA5685" w:rsidRDefault="00CA5685" w:rsidP="00CA5685">
      <w:pPr>
        <w:pStyle w:val="ListParagraph"/>
        <w:numPr>
          <w:ilvl w:val="1"/>
          <w:numId w:val="15"/>
        </w:numPr>
      </w:pPr>
      <w:r>
        <w:t>Press Apply</w:t>
      </w:r>
    </w:p>
    <w:p w14:paraId="481B2DA8" w14:textId="77777777" w:rsidR="00CA5685" w:rsidRDefault="00CA5685" w:rsidP="00CA5685">
      <w:pPr>
        <w:pStyle w:val="ListParagraph"/>
        <w:numPr>
          <w:ilvl w:val="0"/>
          <w:numId w:val="15"/>
        </w:numPr>
      </w:pPr>
      <w:r>
        <w:t>Press Select and press the circle against the required record</w:t>
      </w:r>
    </w:p>
    <w:p w14:paraId="55B373F3" w14:textId="77777777" w:rsidR="00CA5685" w:rsidRDefault="00CA5685" w:rsidP="00CA5685">
      <w:pPr>
        <w:pStyle w:val="ListParagraph"/>
        <w:numPr>
          <w:ilvl w:val="0"/>
          <w:numId w:val="15"/>
        </w:numPr>
      </w:pPr>
      <w:r>
        <w:t xml:space="preserve">Press </w:t>
      </w:r>
      <w:r w:rsidRPr="00C81D2A">
        <w:rPr>
          <w:color w:val="00B0F0"/>
        </w:rPr>
        <w:t>Retire</w:t>
      </w:r>
    </w:p>
    <w:p w14:paraId="60741D06" w14:textId="77777777" w:rsidR="00CA5685" w:rsidRDefault="00CA5685" w:rsidP="00CA5685">
      <w:pPr>
        <w:pStyle w:val="ListParagraph"/>
        <w:numPr>
          <w:ilvl w:val="0"/>
          <w:numId w:val="15"/>
        </w:numPr>
      </w:pPr>
      <w:r>
        <w:t xml:space="preserve">Select a Reason for Retirement – Tap to select choice </w:t>
      </w:r>
    </w:p>
    <w:p w14:paraId="618A50A9" w14:textId="77777777" w:rsidR="00CA5685" w:rsidRDefault="00CA5685" w:rsidP="00CA5685">
      <w:pPr>
        <w:pStyle w:val="ListParagraph"/>
        <w:numPr>
          <w:ilvl w:val="0"/>
          <w:numId w:val="15"/>
        </w:numPr>
      </w:pPr>
      <w:r>
        <w:t>Enter a Reason Note and press Done</w:t>
      </w:r>
    </w:p>
    <w:p w14:paraId="1245494D" w14:textId="77777777" w:rsidR="00CA5685" w:rsidRDefault="00CA5685" w:rsidP="00CA5685">
      <w:pPr>
        <w:pStyle w:val="ListParagraph"/>
        <w:numPr>
          <w:ilvl w:val="0"/>
          <w:numId w:val="15"/>
        </w:numPr>
      </w:pPr>
      <w:r>
        <w:lastRenderedPageBreak/>
        <w:t>Press Submit</w:t>
      </w:r>
      <w:bookmarkEnd w:id="41"/>
    </w:p>
    <w:p w14:paraId="0719C3A7" w14:textId="77777777" w:rsidR="00CA5685" w:rsidRDefault="00CA5685" w:rsidP="00CA5685">
      <w:r>
        <w:rPr>
          <w:noProof/>
          <w:lang w:eastAsia="en-NZ"/>
        </w:rPr>
        <w:drawing>
          <wp:inline distT="0" distB="0" distL="0" distR="0" wp14:anchorId="38410BAB" wp14:editId="32697913">
            <wp:extent cx="333333" cy="304762"/>
            <wp:effectExtent l="0" t="0" r="0" b="63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3333" cy="304762"/>
                    </a:xfrm>
                    <a:prstGeom prst="rect">
                      <a:avLst/>
                    </a:prstGeom>
                  </pic:spPr>
                </pic:pic>
              </a:graphicData>
            </a:graphic>
          </wp:inline>
        </w:drawing>
      </w:r>
      <w:r>
        <w:t xml:space="preserve"> – Search Options: you can set your search options by any of the headings in the grid, e.g. to display by Retired</w:t>
      </w:r>
    </w:p>
    <w:p w14:paraId="02738562" w14:textId="77777777" w:rsidR="00CA5685" w:rsidRPr="004F625F" w:rsidRDefault="00CA5685" w:rsidP="00CA5685">
      <w:pPr>
        <w:pStyle w:val="Heading2"/>
      </w:pPr>
      <w:bookmarkStart w:id="42" w:name="_Return_Retired_Item"/>
      <w:bookmarkStart w:id="43" w:name="_Toc241759690"/>
      <w:bookmarkEnd w:id="42"/>
      <w:r>
        <w:t>Return Retired Item</w:t>
      </w:r>
      <w:bookmarkEnd w:id="43"/>
    </w:p>
    <w:p w14:paraId="24D0BE6B" w14:textId="77777777" w:rsidR="00CA5685" w:rsidRDefault="00CA5685" w:rsidP="00CA5685">
      <w:pPr>
        <w:pStyle w:val="ListParagraph"/>
        <w:numPr>
          <w:ilvl w:val="0"/>
          <w:numId w:val="16"/>
        </w:numPr>
      </w:pPr>
      <w:r>
        <w:t>Inventory &gt; View Equipment</w:t>
      </w:r>
    </w:p>
    <w:p w14:paraId="7725E317" w14:textId="77777777" w:rsidR="00CA5685" w:rsidRDefault="00CA5685" w:rsidP="00CA5685">
      <w:pPr>
        <w:pStyle w:val="ListParagraph"/>
        <w:numPr>
          <w:ilvl w:val="0"/>
          <w:numId w:val="16"/>
        </w:numPr>
      </w:pPr>
      <w:r>
        <w:t>Press the Search icon</w:t>
      </w:r>
    </w:p>
    <w:p w14:paraId="0385E07F" w14:textId="77777777" w:rsidR="00CA5685" w:rsidRDefault="00CA5685" w:rsidP="00CA5685">
      <w:pPr>
        <w:pStyle w:val="ListParagraph"/>
        <w:numPr>
          <w:ilvl w:val="1"/>
          <w:numId w:val="16"/>
        </w:numPr>
      </w:pPr>
      <w:r>
        <w:t>Press the Barcode Gen and type the barcode number in the field under “Contains”, or</w:t>
      </w:r>
    </w:p>
    <w:p w14:paraId="4202146B" w14:textId="77777777" w:rsidR="00CA5685" w:rsidRDefault="00CA5685" w:rsidP="00CA5685">
      <w:pPr>
        <w:pStyle w:val="ListParagraph"/>
        <w:numPr>
          <w:ilvl w:val="1"/>
          <w:numId w:val="16"/>
        </w:numPr>
      </w:pPr>
      <w:r>
        <w:t>Press the QR URL and scan the QR code in the field under “Contains”</w:t>
      </w:r>
    </w:p>
    <w:p w14:paraId="64D6341F" w14:textId="77777777" w:rsidR="00CA5685" w:rsidRDefault="00CA5685" w:rsidP="00CA5685">
      <w:pPr>
        <w:pStyle w:val="ListParagraph"/>
        <w:numPr>
          <w:ilvl w:val="1"/>
          <w:numId w:val="16"/>
        </w:numPr>
      </w:pPr>
      <w:r>
        <w:t>Press Apply</w:t>
      </w:r>
    </w:p>
    <w:p w14:paraId="089A6EA5" w14:textId="77777777" w:rsidR="00CA5685" w:rsidRDefault="00CA5685" w:rsidP="00CA5685">
      <w:pPr>
        <w:pStyle w:val="ListParagraph"/>
        <w:numPr>
          <w:ilvl w:val="0"/>
          <w:numId w:val="16"/>
        </w:numPr>
      </w:pPr>
      <w:r>
        <w:t>Press Select and press the circle against the required record</w:t>
      </w:r>
    </w:p>
    <w:p w14:paraId="27935A34" w14:textId="77777777" w:rsidR="00CA5685" w:rsidRDefault="00CA5685" w:rsidP="00CA5685">
      <w:pPr>
        <w:pStyle w:val="ListParagraph"/>
        <w:numPr>
          <w:ilvl w:val="0"/>
          <w:numId w:val="16"/>
        </w:numPr>
        <w:spacing w:line="256" w:lineRule="auto"/>
      </w:pPr>
      <w:r>
        <w:t xml:space="preserve">Tap the record and press Edit </w:t>
      </w:r>
      <w:r>
        <w:rPr>
          <w:noProof/>
        </w:rPr>
        <w:drawing>
          <wp:inline distT="0" distB="0" distL="0" distR="0" wp14:anchorId="135696E3" wp14:editId="7BE732CA">
            <wp:extent cx="285714" cy="257143"/>
            <wp:effectExtent l="0" t="0" r="635" b="0"/>
            <wp:docPr id="1154128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5053" name=""/>
                    <pic:cNvPicPr/>
                  </pic:nvPicPr>
                  <pic:blipFill>
                    <a:blip r:embed="rId31"/>
                    <a:stretch>
                      <a:fillRect/>
                    </a:stretch>
                  </pic:blipFill>
                  <pic:spPr>
                    <a:xfrm>
                      <a:off x="0" y="0"/>
                      <a:ext cx="285714" cy="257143"/>
                    </a:xfrm>
                    <a:prstGeom prst="rect">
                      <a:avLst/>
                    </a:prstGeom>
                  </pic:spPr>
                </pic:pic>
              </a:graphicData>
            </a:graphic>
          </wp:inline>
        </w:drawing>
      </w:r>
    </w:p>
    <w:p w14:paraId="5AF84173" w14:textId="77777777" w:rsidR="00CA5685" w:rsidRDefault="00CA5685" w:rsidP="00CA5685">
      <w:pPr>
        <w:pStyle w:val="ListParagraph"/>
        <w:numPr>
          <w:ilvl w:val="0"/>
          <w:numId w:val="16"/>
        </w:numPr>
      </w:pPr>
      <w:r>
        <w:t>Remove the tick from the Retired box and press Done</w:t>
      </w:r>
    </w:p>
    <w:p w14:paraId="00F3BA57" w14:textId="77777777" w:rsidR="00CA5685" w:rsidRDefault="00CA5685" w:rsidP="00CA5685">
      <w:pPr>
        <w:pStyle w:val="ListParagraph"/>
        <w:numPr>
          <w:ilvl w:val="0"/>
          <w:numId w:val="16"/>
        </w:numPr>
      </w:pPr>
      <w:r>
        <w:t xml:space="preserve">Add a Note, press Done </w:t>
      </w:r>
    </w:p>
    <w:p w14:paraId="21403BC0" w14:textId="77777777" w:rsidR="00CA5685" w:rsidRDefault="00CA5685" w:rsidP="00CA5685">
      <w:pPr>
        <w:pStyle w:val="ListParagraph"/>
        <w:numPr>
          <w:ilvl w:val="0"/>
          <w:numId w:val="16"/>
        </w:numPr>
      </w:pPr>
      <w:r>
        <w:t>Press Update</w:t>
      </w:r>
    </w:p>
    <w:p w14:paraId="6A5DC00D" w14:textId="77777777" w:rsidR="00D65910" w:rsidRDefault="00D65910" w:rsidP="00D20423">
      <w:pPr>
        <w:pStyle w:val="Heading1"/>
      </w:pPr>
      <w:bookmarkStart w:id="44" w:name="_Toc241759691"/>
      <w:r>
        <w:t>Return</w:t>
      </w:r>
      <w:bookmarkEnd w:id="35"/>
      <w:r w:rsidR="003B18DC">
        <w:t>s</w:t>
      </w:r>
      <w:bookmarkEnd w:id="44"/>
    </w:p>
    <w:p w14:paraId="299D9C60" w14:textId="77777777" w:rsidR="00D65910" w:rsidRDefault="00D65910" w:rsidP="00D65910">
      <w:pPr>
        <w:spacing w:after="0"/>
      </w:pPr>
      <w:r>
        <w:t xml:space="preserve">The return </w:t>
      </w:r>
      <w:proofErr w:type="gramStart"/>
      <w:r>
        <w:t>items</w:t>
      </w:r>
      <w:proofErr w:type="gramEnd"/>
      <w:r>
        <w:t xml:space="preserve"> function</w:t>
      </w:r>
      <w:r w:rsidR="00757190">
        <w:t xml:space="preserve"> does the following</w:t>
      </w:r>
      <w:r>
        <w:t>:</w:t>
      </w:r>
    </w:p>
    <w:p w14:paraId="1E84C6B3" w14:textId="7FA93BA9" w:rsidR="00D65910" w:rsidRDefault="00D65910" w:rsidP="00FA5510">
      <w:pPr>
        <w:pStyle w:val="ListParagraph"/>
        <w:numPr>
          <w:ilvl w:val="0"/>
          <w:numId w:val="9"/>
        </w:numPr>
        <w:spacing w:after="0"/>
      </w:pPr>
      <w:r>
        <w:t>Reissue/Recall/Loan</w:t>
      </w:r>
      <w:r w:rsidR="00847D43">
        <w:t>/Return</w:t>
      </w:r>
      <w:r>
        <w:t xml:space="preserve"> – Removes any records for that item</w:t>
      </w:r>
    </w:p>
    <w:p w14:paraId="66C780DD" w14:textId="77777777" w:rsidR="00D65910" w:rsidRDefault="00D65910" w:rsidP="00FA5510">
      <w:pPr>
        <w:pStyle w:val="ListParagraph"/>
        <w:numPr>
          <w:ilvl w:val="0"/>
          <w:numId w:val="9"/>
        </w:numPr>
      </w:pPr>
      <w:r>
        <w:t>Client History – records the return of an item</w:t>
      </w:r>
    </w:p>
    <w:p w14:paraId="0EA79533" w14:textId="77777777" w:rsidR="00D65910" w:rsidRDefault="00D65910" w:rsidP="00FA5510">
      <w:pPr>
        <w:pStyle w:val="ListParagraph"/>
        <w:numPr>
          <w:ilvl w:val="0"/>
          <w:numId w:val="9"/>
        </w:numPr>
      </w:pPr>
      <w:r>
        <w:t>Inventory – subtracts 1 from On Loan and adds it to In Quarantine</w:t>
      </w:r>
    </w:p>
    <w:p w14:paraId="4E13831E" w14:textId="77777777" w:rsidR="00D65910" w:rsidRDefault="00D65910" w:rsidP="00FA5510">
      <w:pPr>
        <w:pStyle w:val="ListParagraph"/>
        <w:numPr>
          <w:ilvl w:val="0"/>
          <w:numId w:val="9"/>
        </w:numPr>
      </w:pPr>
      <w:r>
        <w:t>View Equipment – changes the Status of the equipment from On Loan to In Quarantine</w:t>
      </w:r>
    </w:p>
    <w:p w14:paraId="5D99FB93" w14:textId="77777777" w:rsidR="00D65910" w:rsidRDefault="00D65910" w:rsidP="00D65910">
      <w:r>
        <w:t xml:space="preserve">In a request, the </w:t>
      </w:r>
      <w:r w:rsidR="009F3D4D">
        <w:t xml:space="preserve">item </w:t>
      </w:r>
      <w:r>
        <w:t xml:space="preserve">won’t display in the count as </w:t>
      </w:r>
      <w:r w:rsidR="009F3D4D">
        <w:t>“</w:t>
      </w:r>
      <w:r>
        <w:t xml:space="preserve">At </w:t>
      </w:r>
      <w:r w:rsidR="009F3D4D">
        <w:t>Main</w:t>
      </w:r>
      <w:r>
        <w:t xml:space="preserve"> Location</w:t>
      </w:r>
      <w:r w:rsidR="009F3D4D">
        <w:t>”</w:t>
      </w:r>
      <w:r>
        <w:t xml:space="preserve"> until it is Moved to an In Stock location.</w:t>
      </w:r>
    </w:p>
    <w:p w14:paraId="5A0FA087" w14:textId="29895010" w:rsidR="00A129E2" w:rsidRDefault="00837983" w:rsidP="00837983">
      <w:pPr>
        <w:pStyle w:val="Heading4"/>
      </w:pPr>
      <w:r>
        <w:t>Returning</w:t>
      </w:r>
      <w:r w:rsidR="0040385C">
        <w:t xml:space="preserve"> equipment Dispatched from other sites</w:t>
      </w:r>
    </w:p>
    <w:p w14:paraId="5E06A111" w14:textId="726C7F72" w:rsidR="0040385C" w:rsidRDefault="0040385C" w:rsidP="0040385C">
      <w:pPr>
        <w:rPr>
          <w:lang w:val="en-GB"/>
        </w:rPr>
      </w:pPr>
      <w:r>
        <w:t xml:space="preserve">There is the ability to return any </w:t>
      </w:r>
      <w:r>
        <w:rPr>
          <w:lang w:val="en-GB"/>
        </w:rPr>
        <w:t>Short-Term Loan equipment which has been returned to your site.</w:t>
      </w:r>
      <w:r w:rsidR="00AB2918">
        <w:rPr>
          <w:lang w:val="en-GB"/>
        </w:rPr>
        <w:t xml:space="preserve"> All equipment returned will continue </w:t>
      </w:r>
      <w:r w:rsidR="00E260E4">
        <w:rPr>
          <w:lang w:val="en-GB"/>
        </w:rPr>
        <w:t>and</w:t>
      </w:r>
      <w:r w:rsidR="00AB2918">
        <w:rPr>
          <w:lang w:val="en-GB"/>
        </w:rPr>
        <w:t xml:space="preserve"> be put to a status of In Quarantine.</w:t>
      </w:r>
      <w:r w:rsidR="00DB52AA">
        <w:rPr>
          <w:lang w:val="en-GB"/>
        </w:rPr>
        <w:t xml:space="preserve"> </w:t>
      </w:r>
    </w:p>
    <w:p w14:paraId="67A6DA7A" w14:textId="24EE7636" w:rsidR="005C7968" w:rsidRPr="0040385C" w:rsidRDefault="0019125D" w:rsidP="0040385C">
      <w:r>
        <w:rPr>
          <w:lang w:val="en-GB"/>
        </w:rPr>
        <w:t>If the item you return from another hospital is also in your catalogue, you will be able to Move them into an available location at your site.</w:t>
      </w:r>
      <w:r w:rsidR="00B31385">
        <w:rPr>
          <w:lang w:val="en-GB"/>
        </w:rPr>
        <w:t xml:space="preserve"> If the item is not in your catalogue, you can either request it to be </w:t>
      </w:r>
      <w:proofErr w:type="gramStart"/>
      <w:r w:rsidR="00B31385">
        <w:rPr>
          <w:lang w:val="en-GB"/>
        </w:rPr>
        <w:t>added, or</w:t>
      </w:r>
      <w:proofErr w:type="gramEnd"/>
      <w:r w:rsidR="00B31385">
        <w:rPr>
          <w:lang w:val="en-GB"/>
        </w:rPr>
        <w:t xml:space="preserve"> transfer the item to the original dispatching hospital.</w:t>
      </w:r>
    </w:p>
    <w:p w14:paraId="775522E5" w14:textId="77777777" w:rsidR="00D65910" w:rsidRDefault="00D65910" w:rsidP="00D65910">
      <w:r>
        <w:t>There are two ways items can be selected for returning:</w:t>
      </w:r>
    </w:p>
    <w:p w14:paraId="1828ABFF" w14:textId="77777777" w:rsidR="00D65910" w:rsidRDefault="00D65910" w:rsidP="00FA5510">
      <w:pPr>
        <w:pStyle w:val="ListParagraph"/>
        <w:numPr>
          <w:ilvl w:val="0"/>
          <w:numId w:val="10"/>
        </w:numPr>
      </w:pPr>
      <w:r>
        <w:t>Dashboard &gt; Return</w:t>
      </w:r>
    </w:p>
    <w:p w14:paraId="5AA4D36A" w14:textId="123EB664" w:rsidR="0089606E" w:rsidRDefault="003B18DC" w:rsidP="00FA5510">
      <w:pPr>
        <w:pStyle w:val="ListParagraph"/>
        <w:numPr>
          <w:ilvl w:val="0"/>
          <w:numId w:val="10"/>
        </w:numPr>
      </w:pPr>
      <w:r>
        <w:t>Ensure the cursor is in the Scan Items box, s</w:t>
      </w:r>
      <w:r w:rsidR="00D65910">
        <w:t xml:space="preserve">can the barcodes of </w:t>
      </w:r>
      <w:r w:rsidR="00EE3ACF">
        <w:t xml:space="preserve">each </w:t>
      </w:r>
      <w:r w:rsidR="00D65910">
        <w:t>item/s</w:t>
      </w:r>
      <w:r w:rsidR="0089606E">
        <w:t>, O</w:t>
      </w:r>
      <w:r w:rsidR="52F7090D">
        <w:t>R</w:t>
      </w:r>
    </w:p>
    <w:p w14:paraId="5014C2B5" w14:textId="2CBAB8B1" w:rsidR="00D65910" w:rsidRDefault="0089606E" w:rsidP="0084482D">
      <w:pPr>
        <w:pStyle w:val="ListParagraph"/>
        <w:numPr>
          <w:ilvl w:val="1"/>
          <w:numId w:val="10"/>
        </w:numPr>
      </w:pPr>
      <w:r>
        <w:t xml:space="preserve">Type the </w:t>
      </w:r>
      <w:r w:rsidR="00B51493">
        <w:t>barcode number</w:t>
      </w:r>
      <w:r w:rsidR="00D65910">
        <w:t xml:space="preserve"> </w:t>
      </w:r>
      <w:r w:rsidR="00B51493">
        <w:t xml:space="preserve">and press </w:t>
      </w:r>
      <w:r w:rsidR="001A7B67">
        <w:t>r</w:t>
      </w:r>
      <w:r w:rsidR="00B51493">
        <w:t>eturn</w:t>
      </w:r>
      <w:r w:rsidR="001A7B67">
        <w:t xml:space="preserve"> on your keyboard to enter any additional items </w:t>
      </w:r>
    </w:p>
    <w:p w14:paraId="6B5B1267" w14:textId="6A666159" w:rsidR="00D65910" w:rsidRDefault="5439D97B" w:rsidP="518795FF">
      <w:pPr>
        <w:pStyle w:val="ListParagraph"/>
        <w:numPr>
          <w:ilvl w:val="0"/>
          <w:numId w:val="10"/>
        </w:numPr>
      </w:pPr>
      <w:r>
        <w:t>P</w:t>
      </w:r>
      <w:r w:rsidR="00DA5939">
        <w:t xml:space="preserve">ress </w:t>
      </w:r>
      <w:r w:rsidR="00D65910">
        <w:t>Return</w:t>
      </w:r>
    </w:p>
    <w:p w14:paraId="1FDDDF2C" w14:textId="616141E2" w:rsidR="00D65910" w:rsidRPr="003B18DC" w:rsidRDefault="00822AFC" w:rsidP="00FA5510">
      <w:pPr>
        <w:pStyle w:val="ListParagraph"/>
        <w:numPr>
          <w:ilvl w:val="0"/>
          <w:numId w:val="10"/>
        </w:numPr>
      </w:pPr>
      <w:r>
        <w:t xml:space="preserve">Press Select, </w:t>
      </w:r>
      <w:r w:rsidR="003227D1">
        <w:t>press the</w:t>
      </w:r>
      <w:r w:rsidR="00D65910">
        <w:t xml:space="preserve"> Select All box and </w:t>
      </w:r>
      <w:r>
        <w:t xml:space="preserve">press </w:t>
      </w:r>
      <w:r w:rsidR="00D65910" w:rsidRPr="00BF1787">
        <w:rPr>
          <w:color w:val="00B0F0"/>
        </w:rPr>
        <w:t>Return Items</w:t>
      </w:r>
    </w:p>
    <w:p w14:paraId="1DC7683D" w14:textId="77777777" w:rsidR="003B18DC" w:rsidRDefault="003B18DC" w:rsidP="00FA5510">
      <w:pPr>
        <w:pStyle w:val="ListParagraph"/>
        <w:numPr>
          <w:ilvl w:val="0"/>
          <w:numId w:val="10"/>
        </w:numPr>
      </w:pPr>
      <w:r>
        <w:t>Ensure the number of items returned match the physical items being returned</w:t>
      </w:r>
    </w:p>
    <w:p w14:paraId="05F6AA0E" w14:textId="1F408EF9" w:rsidR="003B18DC" w:rsidRPr="00BF1787" w:rsidRDefault="003227D1" w:rsidP="00FA5510">
      <w:pPr>
        <w:pStyle w:val="ListParagraph"/>
        <w:numPr>
          <w:ilvl w:val="0"/>
          <w:numId w:val="10"/>
        </w:numPr>
      </w:pPr>
      <w:r>
        <w:t>Press Close</w:t>
      </w:r>
    </w:p>
    <w:p w14:paraId="62E68FE9" w14:textId="77777777" w:rsidR="00D65910" w:rsidRDefault="00D65910" w:rsidP="00D65910">
      <w:r>
        <w:t>Or</w:t>
      </w:r>
    </w:p>
    <w:p w14:paraId="422BB9A8" w14:textId="77777777" w:rsidR="00D65910" w:rsidRDefault="00D65910" w:rsidP="00FA5510">
      <w:pPr>
        <w:pStyle w:val="ListParagraph"/>
        <w:numPr>
          <w:ilvl w:val="0"/>
          <w:numId w:val="11"/>
        </w:numPr>
      </w:pPr>
      <w:r>
        <w:t>Dashboard &gt; Return</w:t>
      </w:r>
    </w:p>
    <w:p w14:paraId="227E3DF8" w14:textId="77777777" w:rsidR="00D65910" w:rsidRPr="003B18DC" w:rsidRDefault="00D65910" w:rsidP="00FA5510">
      <w:pPr>
        <w:pStyle w:val="ListParagraph"/>
        <w:numPr>
          <w:ilvl w:val="0"/>
          <w:numId w:val="11"/>
        </w:numPr>
      </w:pPr>
      <w:r>
        <w:lastRenderedPageBreak/>
        <w:t xml:space="preserve">Tick the Items listed in the “Equipment </w:t>
      </w:r>
      <w:proofErr w:type="gramStart"/>
      <w:r>
        <w:t>On</w:t>
      </w:r>
      <w:proofErr w:type="gramEnd"/>
      <w:r>
        <w:t xml:space="preserve"> Loan” section</w:t>
      </w:r>
      <w:r w:rsidRPr="00BF1787">
        <w:t xml:space="preserve"> </w:t>
      </w:r>
      <w:r>
        <w:t xml:space="preserve">and click </w:t>
      </w:r>
      <w:r w:rsidRPr="00BF1787">
        <w:rPr>
          <w:color w:val="00B0F0"/>
        </w:rPr>
        <w:t>Return Items</w:t>
      </w:r>
    </w:p>
    <w:p w14:paraId="601C2810" w14:textId="77777777" w:rsidR="003B18DC" w:rsidRDefault="003B18DC" w:rsidP="003B18DC">
      <w:pPr>
        <w:pStyle w:val="ListParagraph"/>
        <w:numPr>
          <w:ilvl w:val="0"/>
          <w:numId w:val="11"/>
        </w:numPr>
      </w:pPr>
      <w:r>
        <w:t>Ensure the number of items returned match the physical items being returned</w:t>
      </w:r>
    </w:p>
    <w:p w14:paraId="3339C6E7" w14:textId="77777777" w:rsidR="003B18DC" w:rsidRPr="00BF1787" w:rsidRDefault="003B18DC" w:rsidP="003B18DC">
      <w:pPr>
        <w:pStyle w:val="ListParagraph"/>
        <w:numPr>
          <w:ilvl w:val="0"/>
          <w:numId w:val="11"/>
        </w:numPr>
      </w:pPr>
      <w:r>
        <w:t>Click “Got It” to the confirmation message</w:t>
      </w:r>
    </w:p>
    <w:p w14:paraId="4A9064A2" w14:textId="7B8FE441" w:rsidR="00D65910" w:rsidRDefault="00D65910" w:rsidP="00D20423">
      <w:pPr>
        <w:pStyle w:val="Heading1"/>
      </w:pPr>
      <w:bookmarkStart w:id="45" w:name="_Toc6922142"/>
      <w:bookmarkStart w:id="46" w:name="_Toc241759692"/>
      <w:bookmarkEnd w:id="40"/>
      <w:r>
        <w:t>Move</w:t>
      </w:r>
      <w:bookmarkEnd w:id="45"/>
      <w:bookmarkEnd w:id="46"/>
    </w:p>
    <w:p w14:paraId="20717717" w14:textId="77777777" w:rsidR="00D65910" w:rsidRDefault="00D65910" w:rsidP="00D65910">
      <w:r>
        <w:t>Items can be moved from one location to another within a warehouse. The most common being moving the item from Quarantine, after cleaning, to an In Stock location where it can be seen as available in a request.</w:t>
      </w:r>
    </w:p>
    <w:p w14:paraId="5514AF7F" w14:textId="64D67EBF" w:rsidR="009765B4" w:rsidRDefault="009765B4" w:rsidP="00D65910">
      <w:r>
        <w:t xml:space="preserve">Please note: Only items which have been dispatched from your warehouse are able to be moved from Quarantine. </w:t>
      </w:r>
      <w:r w:rsidR="002711BC">
        <w:t>To progress equipment from another site, you will need to Transfer it back to them.</w:t>
      </w:r>
    </w:p>
    <w:p w14:paraId="6B295610" w14:textId="56BFC275" w:rsidR="00CC3C66" w:rsidRDefault="00CC3C66" w:rsidP="00CC3C66">
      <w:pPr>
        <w:pStyle w:val="ListParagraph"/>
        <w:numPr>
          <w:ilvl w:val="0"/>
          <w:numId w:val="26"/>
        </w:numPr>
      </w:pPr>
      <w:bookmarkStart w:id="47" w:name="_Hlk36469049"/>
      <w:r>
        <w:t>Dashboard &gt; Move and Transfer</w:t>
      </w:r>
    </w:p>
    <w:p w14:paraId="2BD79149" w14:textId="77777777" w:rsidR="00CC3C66" w:rsidRDefault="00CC3C66" w:rsidP="00CC3C66">
      <w:pPr>
        <w:pStyle w:val="ListParagraph"/>
        <w:numPr>
          <w:ilvl w:val="0"/>
          <w:numId w:val="26"/>
        </w:numPr>
      </w:pPr>
      <w:r>
        <w:t>Ensure the cursor is in the Scan Items box, scan the barcodes of each item/s, Or</w:t>
      </w:r>
    </w:p>
    <w:p w14:paraId="07ED5F89" w14:textId="158179F5" w:rsidR="00CC3C66" w:rsidRDefault="00CC3C66" w:rsidP="00CC3C66">
      <w:pPr>
        <w:pStyle w:val="ListParagraph"/>
        <w:numPr>
          <w:ilvl w:val="1"/>
          <w:numId w:val="26"/>
        </w:numPr>
      </w:pPr>
      <w:r>
        <w:t>Type the barcode number and press return on your keyboard to enter any additional items</w:t>
      </w:r>
    </w:p>
    <w:p w14:paraId="5B844275" w14:textId="76861758" w:rsidR="00441749" w:rsidRPr="00441749" w:rsidRDefault="00405B80" w:rsidP="00BC30F1">
      <w:pPr>
        <w:pStyle w:val="ListParagraph"/>
        <w:numPr>
          <w:ilvl w:val="0"/>
          <w:numId w:val="26"/>
        </w:numPr>
        <w:rPr>
          <w:lang w:val="en-US"/>
        </w:rPr>
      </w:pPr>
      <w:r>
        <w:rPr>
          <w:lang w:val="en-US"/>
        </w:rPr>
        <w:t>Press</w:t>
      </w:r>
      <w:r w:rsidR="00441749" w:rsidRPr="00441749">
        <w:rPr>
          <w:lang w:val="en-US"/>
        </w:rPr>
        <w:t xml:space="preserve"> the Move/Transfer button</w:t>
      </w:r>
      <w:r w:rsidR="0010479F">
        <w:rPr>
          <w:lang w:val="en-US"/>
        </w:rPr>
        <w:t xml:space="preserve"> and press Select</w:t>
      </w:r>
    </w:p>
    <w:p w14:paraId="7BF67CB5" w14:textId="5699196F" w:rsidR="00441749" w:rsidRPr="00441749" w:rsidRDefault="00384107" w:rsidP="00BC30F1">
      <w:pPr>
        <w:pStyle w:val="ListParagraph"/>
        <w:numPr>
          <w:ilvl w:val="0"/>
          <w:numId w:val="26"/>
        </w:numPr>
        <w:rPr>
          <w:lang w:val="en-US"/>
        </w:rPr>
      </w:pPr>
      <w:r>
        <w:rPr>
          <w:lang w:val="en-US"/>
        </w:rPr>
        <w:t>Press</w:t>
      </w:r>
      <w:r w:rsidR="00441749" w:rsidRPr="00441749">
        <w:rPr>
          <w:lang w:val="en-US"/>
        </w:rPr>
        <w:t xml:space="preserve"> the Select All box and </w:t>
      </w:r>
      <w:r>
        <w:rPr>
          <w:lang w:val="en-US"/>
        </w:rPr>
        <w:t>press</w:t>
      </w:r>
      <w:r w:rsidR="00441749" w:rsidRPr="00441749">
        <w:rPr>
          <w:lang w:val="en-US"/>
        </w:rPr>
        <w:t xml:space="preserve"> the Move button which displays</w:t>
      </w:r>
    </w:p>
    <w:bookmarkEnd w:id="47"/>
    <w:p w14:paraId="64C1C9B6" w14:textId="77777777" w:rsidR="00CF5F26" w:rsidRDefault="00CF5F26" w:rsidP="00CF5F26">
      <w:r>
        <w:t>If you want to move all the equipment to the same location:</w:t>
      </w:r>
    </w:p>
    <w:p w14:paraId="79644339" w14:textId="11E5B022" w:rsidR="00CF5F26" w:rsidRDefault="00CF5F26" w:rsidP="00CF5F26">
      <w:pPr>
        <w:pStyle w:val="ListParagraph"/>
        <w:numPr>
          <w:ilvl w:val="0"/>
          <w:numId w:val="53"/>
        </w:numPr>
      </w:pPr>
      <w:r>
        <w:t xml:space="preserve">Select the Location from the </w:t>
      </w:r>
      <w:r>
        <w:rPr>
          <w:b/>
          <w:bCs/>
        </w:rPr>
        <w:t>Bulk Destination Location</w:t>
      </w:r>
      <w:r>
        <w:t xml:space="preserve"> menu and </w:t>
      </w:r>
      <w:r w:rsidR="00C350BF">
        <w:t>press</w:t>
      </w:r>
      <w:r>
        <w:t xml:space="preserve"> </w:t>
      </w:r>
      <w:r>
        <w:rPr>
          <w:b/>
          <w:bCs/>
        </w:rPr>
        <w:t>Set All</w:t>
      </w:r>
      <w:r>
        <w:t>. This will apply the location entered in the Bulk Destination Location to the New Location fields for all equipment listed</w:t>
      </w:r>
    </w:p>
    <w:p w14:paraId="1673E86E" w14:textId="77777777" w:rsidR="00CF5F26" w:rsidRDefault="00CF5F26" w:rsidP="00CF5F26">
      <w:r>
        <w:t>If you want to move multiple equipment to multiple locations:</w:t>
      </w:r>
    </w:p>
    <w:p w14:paraId="77A88E36" w14:textId="77777777" w:rsidR="00CF5F26" w:rsidRDefault="00CF5F26" w:rsidP="00CF5F26">
      <w:pPr>
        <w:pStyle w:val="ListParagraph"/>
        <w:numPr>
          <w:ilvl w:val="0"/>
          <w:numId w:val="53"/>
        </w:numPr>
      </w:pPr>
      <w:r>
        <w:t xml:space="preserve">Select the Location from the </w:t>
      </w:r>
      <w:r w:rsidRPr="00FB77B4">
        <w:rPr>
          <w:b/>
          <w:bCs/>
        </w:rPr>
        <w:t>New Location</w:t>
      </w:r>
      <w:r>
        <w:t xml:space="preserve"> field for each equipment item listed</w:t>
      </w:r>
    </w:p>
    <w:p w14:paraId="1864AE0C" w14:textId="69513630" w:rsidR="00CF5F26" w:rsidRPr="005E2107" w:rsidRDefault="00C350BF" w:rsidP="00CF5F26">
      <w:pPr>
        <w:pStyle w:val="ListParagraph"/>
        <w:numPr>
          <w:ilvl w:val="0"/>
          <w:numId w:val="26"/>
        </w:numPr>
      </w:pPr>
      <w:r>
        <w:t>Press</w:t>
      </w:r>
      <w:r w:rsidR="00CF5F26">
        <w:t xml:space="preserve"> </w:t>
      </w:r>
      <w:r w:rsidR="00CF5F26">
        <w:rPr>
          <w:b/>
          <w:bCs/>
        </w:rPr>
        <w:t>Submit</w:t>
      </w:r>
    </w:p>
    <w:p w14:paraId="6975C2B8" w14:textId="77777777" w:rsidR="00CF5F26" w:rsidRDefault="00CF5F26" w:rsidP="00CF5F26">
      <w:r>
        <w:rPr>
          <w:noProof/>
        </w:rPr>
        <w:lastRenderedPageBreak/>
        <w:drawing>
          <wp:inline distT="0" distB="0" distL="0" distR="0" wp14:anchorId="65BC0E2B" wp14:editId="7A787517">
            <wp:extent cx="5731510" cy="379730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3797300"/>
                    </a:xfrm>
                    <a:prstGeom prst="rect">
                      <a:avLst/>
                    </a:prstGeom>
                  </pic:spPr>
                </pic:pic>
              </a:graphicData>
            </a:graphic>
          </wp:inline>
        </w:drawing>
      </w:r>
    </w:p>
    <w:p w14:paraId="40EAB6E2" w14:textId="0B9E1556" w:rsidR="00D90DA3" w:rsidRDefault="00D90DA3" w:rsidP="00D90DA3">
      <w:pPr>
        <w:pStyle w:val="Heading1"/>
      </w:pPr>
      <w:bookmarkStart w:id="48" w:name="_Toc241759693"/>
      <w:r>
        <w:t>Transfer</w:t>
      </w:r>
      <w:bookmarkEnd w:id="48"/>
    </w:p>
    <w:p w14:paraId="0776E0A9" w14:textId="26225911" w:rsidR="00D90DA3" w:rsidRDefault="00D90DA3" w:rsidP="00D90DA3">
      <w:pPr>
        <w:rPr>
          <w:lang w:val="en-US"/>
        </w:rPr>
      </w:pPr>
      <w:bookmarkStart w:id="49" w:name="_Hlk36469239"/>
      <w:r>
        <w:t xml:space="preserve">There is the ability to record the transfer of items between hospitals </w:t>
      </w:r>
      <w:r w:rsidR="00641055">
        <w:t>with the STL system</w:t>
      </w:r>
      <w:r>
        <w:t xml:space="preserve">. </w:t>
      </w:r>
      <w:r>
        <w:rPr>
          <w:lang w:val="en-US"/>
        </w:rPr>
        <w:t xml:space="preserve">Equipment can only be transferred </w:t>
      </w:r>
      <w:r w:rsidRPr="518795FF">
        <w:rPr>
          <w:b/>
          <w:bCs/>
          <w:lang w:val="en-US"/>
        </w:rPr>
        <w:t>to</w:t>
      </w:r>
      <w:r>
        <w:rPr>
          <w:lang w:val="en-US"/>
        </w:rPr>
        <w:t xml:space="preserve"> another hospital; it cannot be taken by another hospital. When you transfer the equipment, it will display in the selected hospital’s Quarantine location</w:t>
      </w:r>
      <w:r w:rsidR="2F10EBE3" w:rsidRPr="518795FF">
        <w:rPr>
          <w:lang w:val="en-US"/>
        </w:rPr>
        <w:t>,</w:t>
      </w:r>
      <w:r w:rsidR="009438CA">
        <w:rPr>
          <w:lang w:val="en-US"/>
        </w:rPr>
        <w:t xml:space="preserve"> and the equipment status will be In Transit</w:t>
      </w:r>
      <w:r>
        <w:rPr>
          <w:lang w:val="en-US"/>
        </w:rPr>
        <w:t>.</w:t>
      </w:r>
    </w:p>
    <w:p w14:paraId="76955DBA" w14:textId="77777777" w:rsidR="00D90DA3" w:rsidRPr="00A50449" w:rsidRDefault="00D90DA3" w:rsidP="00D90DA3">
      <w:pPr>
        <w:pStyle w:val="ListParagraph"/>
        <w:numPr>
          <w:ilvl w:val="0"/>
          <w:numId w:val="31"/>
        </w:numPr>
        <w:rPr>
          <w:lang w:val="en-US"/>
        </w:rPr>
      </w:pPr>
      <w:r w:rsidRPr="00A50449">
        <w:rPr>
          <w:lang w:val="en-US"/>
        </w:rPr>
        <w:t>Dashboard &gt; Move/Transfer</w:t>
      </w:r>
    </w:p>
    <w:p w14:paraId="5BEBD650" w14:textId="77777777" w:rsidR="00180525" w:rsidRDefault="00180525" w:rsidP="00180525">
      <w:pPr>
        <w:pStyle w:val="ListParagraph"/>
        <w:numPr>
          <w:ilvl w:val="0"/>
          <w:numId w:val="31"/>
        </w:numPr>
      </w:pPr>
      <w:r>
        <w:t>Ensure the cursor is in the Scan Items box, scan the barcodes of each item/s, Or</w:t>
      </w:r>
    </w:p>
    <w:p w14:paraId="0189B0A2" w14:textId="77777777" w:rsidR="00180525" w:rsidRDefault="00180525" w:rsidP="00180525">
      <w:pPr>
        <w:pStyle w:val="ListParagraph"/>
        <w:numPr>
          <w:ilvl w:val="1"/>
          <w:numId w:val="31"/>
        </w:numPr>
      </w:pPr>
      <w:r>
        <w:t>Type the barcode number and press return on your keyboard to enter any additional items</w:t>
      </w:r>
    </w:p>
    <w:p w14:paraId="1E598517" w14:textId="7BE8B3AF" w:rsidR="00180525" w:rsidRPr="0071550D" w:rsidRDefault="00180525" w:rsidP="0071550D">
      <w:pPr>
        <w:pStyle w:val="ListParagraph"/>
        <w:numPr>
          <w:ilvl w:val="0"/>
          <w:numId w:val="31"/>
        </w:numPr>
        <w:rPr>
          <w:lang w:val="en-US"/>
        </w:rPr>
      </w:pPr>
      <w:r>
        <w:rPr>
          <w:lang w:val="en-US"/>
        </w:rPr>
        <w:t>Press</w:t>
      </w:r>
      <w:r w:rsidRPr="00441749">
        <w:rPr>
          <w:lang w:val="en-US"/>
        </w:rPr>
        <w:t xml:space="preserve"> the Move/Transfer button</w:t>
      </w:r>
      <w:r w:rsidR="0010479F">
        <w:rPr>
          <w:lang w:val="en-US"/>
        </w:rPr>
        <w:t xml:space="preserve"> and press Select</w:t>
      </w:r>
    </w:p>
    <w:p w14:paraId="0AE53D39" w14:textId="33594A42" w:rsidR="00D90DA3" w:rsidRPr="00A50449" w:rsidRDefault="0071550D" w:rsidP="00D90DA3">
      <w:pPr>
        <w:pStyle w:val="ListParagraph"/>
        <w:numPr>
          <w:ilvl w:val="0"/>
          <w:numId w:val="31"/>
        </w:numPr>
        <w:rPr>
          <w:lang w:val="en-US"/>
        </w:rPr>
      </w:pPr>
      <w:r>
        <w:rPr>
          <w:lang w:val="en-US"/>
        </w:rPr>
        <w:t>Press</w:t>
      </w:r>
      <w:r w:rsidR="00D90DA3" w:rsidRPr="00A50449">
        <w:rPr>
          <w:lang w:val="en-US"/>
        </w:rPr>
        <w:t xml:space="preserve"> the Select All box and click the Transfer button which displays</w:t>
      </w:r>
    </w:p>
    <w:p w14:paraId="176A60BE" w14:textId="758EE68C" w:rsidR="00D90DA3" w:rsidRPr="00A50449" w:rsidRDefault="00D90DA3" w:rsidP="00D90DA3">
      <w:pPr>
        <w:pStyle w:val="ListParagraph"/>
        <w:numPr>
          <w:ilvl w:val="0"/>
          <w:numId w:val="31"/>
        </w:numPr>
        <w:rPr>
          <w:lang w:val="en-US"/>
        </w:rPr>
      </w:pPr>
      <w:r w:rsidRPr="00A50449">
        <w:rPr>
          <w:lang w:val="en-US"/>
        </w:rPr>
        <w:t xml:space="preserve">Select the new Warehouse from </w:t>
      </w:r>
      <w:r w:rsidR="00572D9B">
        <w:rPr>
          <w:lang w:val="en-US"/>
        </w:rPr>
        <w:t>Tap to select choice</w:t>
      </w:r>
      <w:r w:rsidRPr="00A50449">
        <w:rPr>
          <w:lang w:val="en-US"/>
        </w:rPr>
        <w:t xml:space="preserve"> and </w:t>
      </w:r>
      <w:r w:rsidR="0071550D">
        <w:rPr>
          <w:lang w:val="en-US"/>
        </w:rPr>
        <w:t>press</w:t>
      </w:r>
      <w:r w:rsidRPr="00A50449">
        <w:rPr>
          <w:lang w:val="en-US"/>
        </w:rPr>
        <w:t xml:space="preserve"> Submit</w:t>
      </w:r>
    </w:p>
    <w:p w14:paraId="4761537F" w14:textId="79B7FCA4" w:rsidR="005E37EC" w:rsidRDefault="005E37EC" w:rsidP="518795FF">
      <w:r>
        <w:br w:type="page"/>
      </w:r>
    </w:p>
    <w:p w14:paraId="670E12DE" w14:textId="44C43836" w:rsidR="00D65910" w:rsidRDefault="00D65910" w:rsidP="00AC0EE6">
      <w:pPr>
        <w:pStyle w:val="Heading1"/>
      </w:pPr>
      <w:bookmarkStart w:id="50" w:name="_Toc6922144"/>
      <w:bookmarkStart w:id="51" w:name="_Toc241759694"/>
      <w:bookmarkEnd w:id="49"/>
      <w:r w:rsidRPr="00D145B8">
        <w:lastRenderedPageBreak/>
        <w:t>Recalls</w:t>
      </w:r>
      <w:bookmarkEnd w:id="50"/>
      <w:bookmarkEnd w:id="51"/>
    </w:p>
    <w:p w14:paraId="21F6B12E" w14:textId="77777777" w:rsidR="00D65910" w:rsidRDefault="00D65910" w:rsidP="00D65910">
      <w:r>
        <w:rPr>
          <w:noProof/>
          <w:lang w:eastAsia="en-NZ"/>
        </w:rPr>
        <w:drawing>
          <wp:inline distT="0" distB="0" distL="0" distR="0" wp14:anchorId="4E2C30B9" wp14:editId="10560AFE">
            <wp:extent cx="333333" cy="304762"/>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3333" cy="304762"/>
                    </a:xfrm>
                    <a:prstGeom prst="rect">
                      <a:avLst/>
                    </a:prstGeom>
                  </pic:spPr>
                </pic:pic>
              </a:graphicData>
            </a:graphic>
          </wp:inline>
        </w:drawing>
      </w:r>
      <w:r>
        <w:t xml:space="preserve"> – Search Options: you can set your search options by any of the headings in the grid, e.g. to display by Client, Items Due Back date and/or Assessor.</w:t>
      </w:r>
    </w:p>
    <w:p w14:paraId="707221C5" w14:textId="77777777" w:rsidR="00443A70" w:rsidRPr="00443A70" w:rsidRDefault="00443A70" w:rsidP="00CF5F26">
      <w:pPr>
        <w:pStyle w:val="Heading2"/>
      </w:pPr>
      <w:bookmarkStart w:id="52" w:name="_Toc241759695"/>
      <w:r>
        <w:t>Recall Overview</w:t>
      </w:r>
      <w:bookmarkEnd w:id="52"/>
    </w:p>
    <w:p w14:paraId="65866D56" w14:textId="77777777" w:rsidR="00137C99" w:rsidRDefault="00137C99" w:rsidP="00137C99">
      <w:r>
        <w:t>Because the request to Recall may come from a Storeperson or an Assessor, there are two actions to complete a Recall:</w:t>
      </w:r>
    </w:p>
    <w:p w14:paraId="711D764C" w14:textId="77777777" w:rsidR="00137C99" w:rsidRDefault="00137C99" w:rsidP="00FA5510">
      <w:pPr>
        <w:pStyle w:val="ListParagraph"/>
        <w:numPr>
          <w:ilvl w:val="0"/>
          <w:numId w:val="12"/>
        </w:numPr>
      </w:pPr>
      <w:r>
        <w:t>Recall Request</w:t>
      </w:r>
    </w:p>
    <w:p w14:paraId="12503DB2" w14:textId="77777777" w:rsidR="00137C99" w:rsidRDefault="00137C99" w:rsidP="00FA5510">
      <w:pPr>
        <w:pStyle w:val="ListParagraph"/>
        <w:numPr>
          <w:ilvl w:val="0"/>
          <w:numId w:val="12"/>
        </w:numPr>
      </w:pPr>
      <w:r>
        <w:t>Action Recall</w:t>
      </w:r>
    </w:p>
    <w:p w14:paraId="2B5B8159" w14:textId="716B836E" w:rsidR="00137C99" w:rsidRPr="00D20423" w:rsidRDefault="00206D24" w:rsidP="00A24155">
      <w:pPr>
        <w:pStyle w:val="Heading2"/>
      </w:pPr>
      <w:bookmarkStart w:id="53" w:name="_Toc241759696"/>
      <w:r>
        <w:t xml:space="preserve">Recall </w:t>
      </w:r>
      <w:r w:rsidR="00A24155">
        <w:t>Tasks</w:t>
      </w:r>
      <w:bookmarkEnd w:id="53"/>
    </w:p>
    <w:tbl>
      <w:tblPr>
        <w:tblStyle w:val="TableGrid"/>
        <w:tblW w:w="0" w:type="auto"/>
        <w:tblLook w:val="04A0" w:firstRow="1" w:lastRow="0" w:firstColumn="1" w:lastColumn="0" w:noHBand="0" w:noVBand="1"/>
      </w:tblPr>
      <w:tblGrid>
        <w:gridCol w:w="4106"/>
        <w:gridCol w:w="4910"/>
      </w:tblGrid>
      <w:tr w:rsidR="00137C99" w:rsidRPr="00811B58" w14:paraId="13C6744B" w14:textId="77777777" w:rsidTr="00E652F3">
        <w:tc>
          <w:tcPr>
            <w:tcW w:w="4106" w:type="dxa"/>
            <w:shd w:val="clear" w:color="auto" w:fill="BFBFBF" w:themeFill="background1" w:themeFillShade="BF"/>
          </w:tcPr>
          <w:p w14:paraId="707E0932" w14:textId="77777777" w:rsidR="00137C99" w:rsidRPr="00811B58" w:rsidRDefault="00137C99" w:rsidP="00E652F3">
            <w:pPr>
              <w:rPr>
                <w:b/>
              </w:rPr>
            </w:pPr>
            <w:r w:rsidRPr="00811B58">
              <w:rPr>
                <w:b/>
              </w:rPr>
              <w:t>Action selected</w:t>
            </w:r>
          </w:p>
        </w:tc>
        <w:tc>
          <w:tcPr>
            <w:tcW w:w="4910" w:type="dxa"/>
            <w:shd w:val="clear" w:color="auto" w:fill="BFBFBF" w:themeFill="background1" w:themeFillShade="BF"/>
          </w:tcPr>
          <w:p w14:paraId="2E33C983" w14:textId="77777777" w:rsidR="00137C99" w:rsidRPr="00811B58" w:rsidRDefault="00137C99" w:rsidP="00E652F3">
            <w:pPr>
              <w:rPr>
                <w:b/>
              </w:rPr>
            </w:pPr>
            <w:r w:rsidRPr="00811B58">
              <w:rPr>
                <w:b/>
              </w:rPr>
              <w:t>System action</w:t>
            </w:r>
          </w:p>
        </w:tc>
      </w:tr>
      <w:tr w:rsidR="00137C99" w14:paraId="39C2ECE7" w14:textId="77777777" w:rsidTr="00E652F3">
        <w:tc>
          <w:tcPr>
            <w:tcW w:w="4106" w:type="dxa"/>
          </w:tcPr>
          <w:p w14:paraId="49866F08" w14:textId="77777777" w:rsidR="00137C99" w:rsidRDefault="00137C99" w:rsidP="00E652F3">
            <w:r>
              <w:t>Contact Patient Successful/Unsuccessful</w:t>
            </w:r>
          </w:p>
          <w:p w14:paraId="3F682295" w14:textId="1F9E5ABE" w:rsidR="00EF3C75" w:rsidRDefault="00EF3C75" w:rsidP="00E652F3">
            <w:r>
              <w:t>Follow-up</w:t>
            </w:r>
          </w:p>
        </w:tc>
        <w:tc>
          <w:tcPr>
            <w:tcW w:w="4910" w:type="dxa"/>
          </w:tcPr>
          <w:p w14:paraId="79DC09B8" w14:textId="77777777" w:rsidR="00137C99" w:rsidRDefault="00137C99" w:rsidP="00E652F3">
            <w:r>
              <w:t>A Recall note will be added to the Recall record</w:t>
            </w:r>
          </w:p>
          <w:p w14:paraId="190396F5" w14:textId="75423868" w:rsidR="00EF3C75" w:rsidRDefault="00EF3C75" w:rsidP="00E652F3">
            <w:r>
              <w:t>Creates a recall note and enables searching by follow-up</w:t>
            </w:r>
          </w:p>
        </w:tc>
      </w:tr>
      <w:tr w:rsidR="00137C99" w14:paraId="0FEF3AE4" w14:textId="77777777" w:rsidTr="00E652F3">
        <w:tc>
          <w:tcPr>
            <w:tcW w:w="4106" w:type="dxa"/>
          </w:tcPr>
          <w:p w14:paraId="060720BB" w14:textId="3F9F2A8D" w:rsidR="00137C99" w:rsidRDefault="00137C99" w:rsidP="00E652F3">
            <w:r>
              <w:t>Extension, STL-LTL or Contact Patient</w:t>
            </w:r>
          </w:p>
        </w:tc>
        <w:tc>
          <w:tcPr>
            <w:tcW w:w="4910" w:type="dxa"/>
          </w:tcPr>
          <w:p w14:paraId="5A7F4BFF" w14:textId="77777777" w:rsidR="00137C99" w:rsidRDefault="00137C99" w:rsidP="00E652F3">
            <w:r>
              <w:t>A task will go to the Assessor assigned to the Recall record for them to action.</w:t>
            </w:r>
          </w:p>
          <w:p w14:paraId="609359F7" w14:textId="77777777" w:rsidR="00137C99" w:rsidRDefault="00137C99" w:rsidP="00E652F3">
            <w:r>
              <w:t>These are displayed in the Request Dashboard – Open Recall Tasks</w:t>
            </w:r>
          </w:p>
        </w:tc>
      </w:tr>
      <w:tr w:rsidR="00281232" w14:paraId="06E38CB8" w14:textId="77777777" w:rsidTr="00E652F3">
        <w:tc>
          <w:tcPr>
            <w:tcW w:w="4106" w:type="dxa"/>
          </w:tcPr>
          <w:p w14:paraId="40F7A2F4" w14:textId="098F98DF" w:rsidR="00281232" w:rsidRDefault="00281232" w:rsidP="00E652F3">
            <w:r>
              <w:t>Collection</w:t>
            </w:r>
          </w:p>
        </w:tc>
        <w:tc>
          <w:tcPr>
            <w:tcW w:w="4910" w:type="dxa"/>
          </w:tcPr>
          <w:p w14:paraId="77335227" w14:textId="1D9E7765" w:rsidR="00281232" w:rsidRDefault="00281232" w:rsidP="00E652F3">
            <w:r>
              <w:t xml:space="preserve">Creates a Collection </w:t>
            </w:r>
            <w:r w:rsidR="00CB413E">
              <w:t>record</w:t>
            </w:r>
          </w:p>
        </w:tc>
      </w:tr>
    </w:tbl>
    <w:p w14:paraId="67B2EE5B" w14:textId="77777777" w:rsidR="00137C99" w:rsidRDefault="00137C99" w:rsidP="00137C99"/>
    <w:p w14:paraId="566EF55F" w14:textId="5D5A4585" w:rsidR="00137C99" w:rsidRPr="00D20423" w:rsidRDefault="00206D24" w:rsidP="00A24155">
      <w:pPr>
        <w:pStyle w:val="Heading2"/>
      </w:pPr>
      <w:bookmarkStart w:id="54" w:name="_Toc241759697"/>
      <w:r w:rsidRPr="518795FF">
        <w:t>Recall Action</w:t>
      </w:r>
      <w:r w:rsidR="00A24155">
        <w:t xml:space="preserve"> – (incl. STL-LTL replenishment)</w:t>
      </w:r>
      <w:bookmarkEnd w:id="54"/>
    </w:p>
    <w:tbl>
      <w:tblPr>
        <w:tblStyle w:val="TableGrid"/>
        <w:tblW w:w="0" w:type="auto"/>
        <w:tblLook w:val="04A0" w:firstRow="1" w:lastRow="0" w:firstColumn="1" w:lastColumn="0" w:noHBand="0" w:noVBand="1"/>
      </w:tblPr>
      <w:tblGrid>
        <w:gridCol w:w="4106"/>
        <w:gridCol w:w="4910"/>
      </w:tblGrid>
      <w:tr w:rsidR="00137C99" w:rsidRPr="00811B58" w14:paraId="1C8400F0" w14:textId="77777777" w:rsidTr="00E652F3">
        <w:tc>
          <w:tcPr>
            <w:tcW w:w="4106" w:type="dxa"/>
            <w:shd w:val="clear" w:color="auto" w:fill="BFBFBF" w:themeFill="background1" w:themeFillShade="BF"/>
          </w:tcPr>
          <w:p w14:paraId="79C80EF5" w14:textId="77777777" w:rsidR="00137C99" w:rsidRPr="00811B58" w:rsidRDefault="00137C99" w:rsidP="00E652F3">
            <w:pPr>
              <w:rPr>
                <w:b/>
              </w:rPr>
            </w:pPr>
            <w:r w:rsidRPr="00811B58">
              <w:rPr>
                <w:b/>
              </w:rPr>
              <w:t>Action selected</w:t>
            </w:r>
          </w:p>
        </w:tc>
        <w:tc>
          <w:tcPr>
            <w:tcW w:w="4910" w:type="dxa"/>
            <w:shd w:val="clear" w:color="auto" w:fill="BFBFBF" w:themeFill="background1" w:themeFillShade="BF"/>
          </w:tcPr>
          <w:p w14:paraId="0AF2B7DB" w14:textId="77777777" w:rsidR="00137C99" w:rsidRPr="00811B58" w:rsidRDefault="00137C99" w:rsidP="00E652F3">
            <w:pPr>
              <w:rPr>
                <w:b/>
              </w:rPr>
            </w:pPr>
            <w:r w:rsidRPr="00811B58">
              <w:rPr>
                <w:b/>
              </w:rPr>
              <w:t>System action</w:t>
            </w:r>
          </w:p>
        </w:tc>
      </w:tr>
      <w:tr w:rsidR="00137C99" w14:paraId="31460D7A" w14:textId="77777777" w:rsidTr="00E652F3">
        <w:tc>
          <w:tcPr>
            <w:tcW w:w="4106" w:type="dxa"/>
          </w:tcPr>
          <w:p w14:paraId="0F24A965" w14:textId="77777777" w:rsidR="00137C99" w:rsidRDefault="00137C99" w:rsidP="00E652F3">
            <w:r>
              <w:t xml:space="preserve">Extension – Change the Recall Extension Date, add a Note (optional) and </w:t>
            </w:r>
            <w:proofErr w:type="gramStart"/>
            <w:r>
              <w:t>Submit</w:t>
            </w:r>
            <w:proofErr w:type="gramEnd"/>
          </w:p>
        </w:tc>
        <w:tc>
          <w:tcPr>
            <w:tcW w:w="4910" w:type="dxa"/>
          </w:tcPr>
          <w:p w14:paraId="0C832FA2" w14:textId="77777777" w:rsidR="00137C99" w:rsidRDefault="00137C99" w:rsidP="00E652F3">
            <w:r>
              <w:t>The Recall record’s Item Due Back Date will change to the new date entered and any note will be displayed.</w:t>
            </w:r>
          </w:p>
          <w:p w14:paraId="1FC70636" w14:textId="77777777" w:rsidR="00137C99" w:rsidRDefault="00137C99" w:rsidP="00E652F3">
            <w:r>
              <w:t>The Open Recall Task is removed</w:t>
            </w:r>
          </w:p>
        </w:tc>
      </w:tr>
      <w:tr w:rsidR="00137C99" w14:paraId="4759171D" w14:textId="77777777" w:rsidTr="00E652F3">
        <w:tc>
          <w:tcPr>
            <w:tcW w:w="4106" w:type="dxa"/>
          </w:tcPr>
          <w:p w14:paraId="677FBC36" w14:textId="77777777" w:rsidR="00137C99" w:rsidRDefault="00137C99" w:rsidP="00E652F3">
            <w:r>
              <w:t xml:space="preserve">STL-LTL – </w:t>
            </w:r>
            <w:r w:rsidR="00C80CFC">
              <w:t xml:space="preserve">ensure the Request Type = MOH, </w:t>
            </w:r>
            <w:r>
              <w:t xml:space="preserve">enter eligibility details and </w:t>
            </w:r>
            <w:proofErr w:type="gramStart"/>
            <w:r>
              <w:t>Submit</w:t>
            </w:r>
            <w:proofErr w:type="gramEnd"/>
          </w:p>
        </w:tc>
        <w:tc>
          <w:tcPr>
            <w:tcW w:w="4910" w:type="dxa"/>
          </w:tcPr>
          <w:p w14:paraId="2A645AFB" w14:textId="77777777" w:rsidR="00137C99" w:rsidRDefault="00137C99" w:rsidP="00E652F3">
            <w:r>
              <w:t>The Recall record is removed</w:t>
            </w:r>
          </w:p>
          <w:p w14:paraId="67031038" w14:textId="77777777" w:rsidR="00137C99" w:rsidRDefault="00137C99" w:rsidP="00E652F3">
            <w:r>
              <w:t xml:space="preserve">The items are retired with a status of Transferred to LTL. </w:t>
            </w:r>
          </w:p>
          <w:p w14:paraId="7B9227A8" w14:textId="77777777" w:rsidR="00137C99" w:rsidRDefault="00137C99" w:rsidP="00E652F3">
            <w:r>
              <w:t>This item cannot be returned to STL using the same barcode.</w:t>
            </w:r>
          </w:p>
          <w:p w14:paraId="310846C7" w14:textId="77777777" w:rsidR="00137C99" w:rsidRDefault="00137C99" w:rsidP="00E652F3">
            <w:r>
              <w:t xml:space="preserve">The </w:t>
            </w:r>
            <w:r w:rsidR="00001A91">
              <w:t>Equipment H</w:t>
            </w:r>
            <w:r>
              <w:t>istory will display it has been transferred to LTL</w:t>
            </w:r>
          </w:p>
          <w:p w14:paraId="259005C1" w14:textId="160044B0" w:rsidR="00137C99" w:rsidRDefault="00AA4343" w:rsidP="00E652F3">
            <w:r>
              <w:t>The details</w:t>
            </w:r>
            <w:r w:rsidR="00B40D45">
              <w:t xml:space="preserve"> are sent</w:t>
            </w:r>
            <w:r w:rsidR="00137C99">
              <w:t xml:space="preserve"> to Enable NZ to request </w:t>
            </w:r>
            <w:proofErr w:type="gramStart"/>
            <w:r w:rsidR="00137C99">
              <w:t>a</w:t>
            </w:r>
            <w:proofErr w:type="gramEnd"/>
            <w:r w:rsidR="00137C99">
              <w:t xml:space="preserve"> LTL replenishment item</w:t>
            </w:r>
          </w:p>
          <w:p w14:paraId="21397F34" w14:textId="77777777" w:rsidR="00137C99" w:rsidRDefault="00137C99" w:rsidP="00E652F3">
            <w:r>
              <w:t>The Open Recall Task is removed</w:t>
            </w:r>
          </w:p>
          <w:p w14:paraId="35D1A94F" w14:textId="77777777" w:rsidR="00001A91" w:rsidRDefault="00001A91" w:rsidP="00E652F3">
            <w:r>
              <w:t>The STL-LTL details can be viewed via Inventory &gt; View STL-LTL Transfers</w:t>
            </w:r>
          </w:p>
        </w:tc>
      </w:tr>
      <w:tr w:rsidR="00137C99" w14:paraId="51BF0B8E" w14:textId="77777777" w:rsidTr="00E652F3">
        <w:tc>
          <w:tcPr>
            <w:tcW w:w="4106" w:type="dxa"/>
          </w:tcPr>
          <w:p w14:paraId="3FD87E17" w14:textId="77777777" w:rsidR="00137C99" w:rsidRDefault="00137C99" w:rsidP="00E652F3">
            <w:r>
              <w:t>Contact Patient – add a Note and Submit</w:t>
            </w:r>
          </w:p>
        </w:tc>
        <w:tc>
          <w:tcPr>
            <w:tcW w:w="4910" w:type="dxa"/>
          </w:tcPr>
          <w:p w14:paraId="6F6A07ED" w14:textId="77777777" w:rsidR="00137C99" w:rsidRDefault="00137C99" w:rsidP="00E652F3">
            <w:r>
              <w:t>A Recall note will be added to the Recall record</w:t>
            </w:r>
          </w:p>
        </w:tc>
      </w:tr>
    </w:tbl>
    <w:p w14:paraId="292B1530" w14:textId="77777777" w:rsidR="00137C99" w:rsidRDefault="00137C99" w:rsidP="00137C99"/>
    <w:p w14:paraId="74D89AAA" w14:textId="50B323B1" w:rsidR="003E2099" w:rsidRDefault="003E2099" w:rsidP="00F62B13">
      <w:pPr>
        <w:pStyle w:val="Heading2"/>
      </w:pPr>
      <w:bookmarkStart w:id="55" w:name="_Toc241759698"/>
      <w:r w:rsidRPr="00361D95">
        <w:t>Recall</w:t>
      </w:r>
      <w:r>
        <w:t xml:space="preserve"> </w:t>
      </w:r>
      <w:r w:rsidR="00B437E3">
        <w:t>Task</w:t>
      </w:r>
      <w:r w:rsidR="00923E4D">
        <w:t>s</w:t>
      </w:r>
      <w:bookmarkEnd w:id="55"/>
    </w:p>
    <w:p w14:paraId="2A114AEA" w14:textId="135EB194" w:rsidR="00B11395" w:rsidRDefault="00206D24" w:rsidP="00B437E3">
      <w:r w:rsidRPr="00B437E3">
        <w:rPr>
          <w:lang w:val="en-US"/>
        </w:rPr>
        <w:t xml:space="preserve">If you are not the initiating Therapist but you have approval to extend the Recall date, please refer to the </w:t>
      </w:r>
      <w:hyperlink w:anchor="_Edit_a_Recall" w:history="1">
        <w:r w:rsidR="009E1119" w:rsidRPr="009E1119">
          <w:rPr>
            <w:rStyle w:val="Hyperlink"/>
            <w:lang w:val="en-US"/>
          </w:rPr>
          <w:t>Edit a Recall Record</w:t>
        </w:r>
      </w:hyperlink>
      <w:r w:rsidRPr="00B437E3">
        <w:rPr>
          <w:lang w:val="en-US"/>
        </w:rPr>
        <w:t>.</w:t>
      </w:r>
    </w:p>
    <w:p w14:paraId="64A5F587" w14:textId="77777777" w:rsidR="0041380D" w:rsidRDefault="00206D24" w:rsidP="00206D24">
      <w:r>
        <w:t>To request an Extension, STL to LTL replenishment or Contact Patient against the Recall record</w:t>
      </w:r>
      <w:r w:rsidR="0041380D">
        <w:t>:</w:t>
      </w:r>
    </w:p>
    <w:p w14:paraId="7D89653B" w14:textId="32907E19" w:rsidR="00583BE3" w:rsidRDefault="00583BE3" w:rsidP="00BC30F1">
      <w:pPr>
        <w:pStyle w:val="ListParagraph"/>
        <w:numPr>
          <w:ilvl w:val="0"/>
          <w:numId w:val="30"/>
        </w:numPr>
      </w:pPr>
      <w:r>
        <w:lastRenderedPageBreak/>
        <w:t>Dashboard &gt; Recalls</w:t>
      </w:r>
    </w:p>
    <w:p w14:paraId="4DC92D69" w14:textId="28C08A61" w:rsidR="0041380D" w:rsidRDefault="00971E85" w:rsidP="00BC30F1">
      <w:pPr>
        <w:pStyle w:val="ListParagraph"/>
        <w:numPr>
          <w:ilvl w:val="0"/>
          <w:numId w:val="30"/>
        </w:numPr>
      </w:pPr>
      <w:r>
        <w:t xml:space="preserve">Press </w:t>
      </w:r>
      <w:r w:rsidR="00206D24">
        <w:t>the Recall button against the relevant record</w:t>
      </w:r>
    </w:p>
    <w:p w14:paraId="39DFE82A" w14:textId="77777777" w:rsidR="0041380D" w:rsidRDefault="00206D24" w:rsidP="00BC30F1">
      <w:pPr>
        <w:pStyle w:val="ListParagraph"/>
        <w:numPr>
          <w:ilvl w:val="1"/>
          <w:numId w:val="30"/>
        </w:numPr>
      </w:pPr>
      <w:r>
        <w:t>For STL to LTL requests, please ensure the Reque</w:t>
      </w:r>
      <w:r w:rsidR="0041380D">
        <w:t>st Type for the patient is MOH.</w:t>
      </w:r>
    </w:p>
    <w:p w14:paraId="5DDA76FC" w14:textId="6684E449" w:rsidR="0041380D" w:rsidRDefault="00206D24" w:rsidP="00BC30F1">
      <w:pPr>
        <w:pStyle w:val="ListParagraph"/>
        <w:numPr>
          <w:ilvl w:val="1"/>
          <w:numId w:val="30"/>
        </w:numPr>
      </w:pPr>
      <w:r>
        <w:t xml:space="preserve">Only items ticked </w:t>
      </w:r>
      <w:r w:rsidR="0041380D">
        <w:t>“</w:t>
      </w:r>
      <w:r>
        <w:t>Transfer Allowed</w:t>
      </w:r>
      <w:r w:rsidR="0041380D">
        <w:t>”</w:t>
      </w:r>
      <w:r>
        <w:t xml:space="preserve"> </w:t>
      </w:r>
      <w:r w:rsidR="00205C0A">
        <w:t>can</w:t>
      </w:r>
      <w:r>
        <w:t xml:space="preserve"> be trans</w:t>
      </w:r>
      <w:r w:rsidR="0041380D">
        <w:t>ferred from Short to Long Term</w:t>
      </w:r>
    </w:p>
    <w:p w14:paraId="211398AF" w14:textId="168ED5D6" w:rsidR="0041380D" w:rsidRDefault="00A11B80" w:rsidP="00BC30F1">
      <w:pPr>
        <w:pStyle w:val="ListParagraph"/>
        <w:numPr>
          <w:ilvl w:val="0"/>
          <w:numId w:val="30"/>
        </w:numPr>
      </w:pPr>
      <w:r>
        <w:t>Press</w:t>
      </w:r>
      <w:r w:rsidR="00206D24">
        <w:t xml:space="preserve"> the relevant </w:t>
      </w:r>
      <w:r>
        <w:t xml:space="preserve">Recall Action </w:t>
      </w:r>
      <w:r w:rsidR="00206D24">
        <w:t xml:space="preserve">radio button and enter a note in the Notes field, </w:t>
      </w:r>
    </w:p>
    <w:p w14:paraId="46FCBDDC" w14:textId="2BACA31F" w:rsidR="003E2099" w:rsidRDefault="000F44A4" w:rsidP="003E2099">
      <w:pPr>
        <w:pStyle w:val="ListParagraph"/>
        <w:numPr>
          <w:ilvl w:val="0"/>
          <w:numId w:val="30"/>
        </w:numPr>
      </w:pPr>
      <w:r>
        <w:t>Press</w:t>
      </w:r>
      <w:r w:rsidR="00206D24">
        <w:t xml:space="preserve"> Submit. </w:t>
      </w:r>
    </w:p>
    <w:p w14:paraId="1BA13FDB" w14:textId="0223BD57" w:rsidR="003E2099" w:rsidRDefault="003E2099" w:rsidP="518795FF">
      <w:pPr>
        <w:rPr>
          <w:b/>
          <w:bCs/>
        </w:rPr>
      </w:pPr>
      <w:r w:rsidRPr="518795FF">
        <w:rPr>
          <w:b/>
          <w:bCs/>
        </w:rPr>
        <w:t xml:space="preserve">Note: </w:t>
      </w:r>
    </w:p>
    <w:p w14:paraId="141B7BD2" w14:textId="77777777" w:rsidR="003E2099" w:rsidRDefault="738EEDD6" w:rsidP="003E2099">
      <w:r>
        <w:t xml:space="preserve">Extension – if there are multiple items listed and you want to extend only some, hover to the left of the item and click </w:t>
      </w:r>
      <w:r>
        <w:rPr>
          <w:noProof/>
        </w:rPr>
        <w:drawing>
          <wp:inline distT="0" distB="0" distL="0" distR="0" wp14:anchorId="426CBB3D" wp14:editId="0C4F3F7F">
            <wp:extent cx="180952" cy="152381"/>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0952" cy="152381"/>
                    </a:xfrm>
                    <a:prstGeom prst="rect">
                      <a:avLst/>
                    </a:prstGeom>
                  </pic:spPr>
                </pic:pic>
              </a:graphicData>
            </a:graphic>
          </wp:inline>
        </w:drawing>
      </w:r>
      <w:r>
        <w:t xml:space="preserve"> to remove the item from the Extension request.</w:t>
      </w:r>
      <w:r w:rsidR="6D772FD7">
        <w:t xml:space="preserve"> It does not remove the item from the Recall record.</w:t>
      </w:r>
    </w:p>
    <w:p w14:paraId="460CE7C6" w14:textId="2D898D9E" w:rsidR="009638EF" w:rsidRDefault="009638EF" w:rsidP="003E2099">
      <w:r>
        <w:t xml:space="preserve">Collection - if there are multiple items listed and you want to collect only some, hover to the left of the item and click </w:t>
      </w:r>
      <w:r>
        <w:rPr>
          <w:noProof/>
        </w:rPr>
        <w:drawing>
          <wp:inline distT="0" distB="0" distL="0" distR="0" wp14:anchorId="4F216038" wp14:editId="4E75120B">
            <wp:extent cx="180952" cy="152381"/>
            <wp:effectExtent l="0" t="0" r="0" b="635"/>
            <wp:docPr id="23688470" name="Picture 2368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0952" cy="152381"/>
                    </a:xfrm>
                    <a:prstGeom prst="rect">
                      <a:avLst/>
                    </a:prstGeom>
                  </pic:spPr>
                </pic:pic>
              </a:graphicData>
            </a:graphic>
          </wp:inline>
        </w:drawing>
      </w:r>
      <w:r>
        <w:t xml:space="preserve"> to remove the item from the </w:t>
      </w:r>
      <w:r w:rsidR="002E01C1">
        <w:t>Collection</w:t>
      </w:r>
      <w:r>
        <w:t xml:space="preserve"> request. It does not remove the item from the Recall record.</w:t>
      </w:r>
    </w:p>
    <w:p w14:paraId="0A6F4108" w14:textId="129E568C" w:rsidR="00862786" w:rsidRDefault="00862786" w:rsidP="00862786">
      <w:r>
        <w:t xml:space="preserve">STL-LTL – When choosing STL-LTL, and there are items not ticked as “Transferred Allowed”, hover to the left of the item and click </w:t>
      </w:r>
      <w:r>
        <w:rPr>
          <w:noProof/>
        </w:rPr>
        <w:drawing>
          <wp:inline distT="0" distB="0" distL="0" distR="0" wp14:anchorId="691E7452" wp14:editId="50615244">
            <wp:extent cx="180952" cy="152381"/>
            <wp:effectExtent l="0" t="0" r="0" b="635"/>
            <wp:docPr id="1569246326" name="Picture 1569246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0952" cy="152381"/>
                    </a:xfrm>
                    <a:prstGeom prst="rect">
                      <a:avLst/>
                    </a:prstGeom>
                  </pic:spPr>
                </pic:pic>
              </a:graphicData>
            </a:graphic>
          </wp:inline>
        </w:drawing>
      </w:r>
      <w:r>
        <w:t xml:space="preserve"> to remove the item. It does not remove the item from the Recall record.</w:t>
      </w:r>
    </w:p>
    <w:p w14:paraId="5121DCA6" w14:textId="336C6F05" w:rsidR="12555D95" w:rsidRDefault="12555D95" w:rsidP="5B2466BB">
      <w:r>
        <w:t>STL-LTL – When choosing STL-LTL, only Request Type of MOH can be transferred to DSS.</w:t>
      </w:r>
    </w:p>
    <w:p w14:paraId="7D69D0CC" w14:textId="7D2E5250" w:rsidR="003E2099" w:rsidRDefault="003E2099" w:rsidP="003E2099">
      <w:r>
        <w:t>.</w:t>
      </w:r>
    </w:p>
    <w:p w14:paraId="5F7C1413" w14:textId="77777777" w:rsidR="00137C99" w:rsidRDefault="003E2099">
      <w:r>
        <w:rPr>
          <w:noProof/>
          <w:lang w:eastAsia="en-NZ"/>
        </w:rPr>
        <w:drawing>
          <wp:inline distT="0" distB="0" distL="0" distR="0" wp14:anchorId="29739BEE" wp14:editId="5331C969">
            <wp:extent cx="3530504" cy="1584542"/>
            <wp:effectExtent l="19050" t="19050" r="13335" b="158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530504" cy="1584542"/>
                    </a:xfrm>
                    <a:prstGeom prst="rect">
                      <a:avLst/>
                    </a:prstGeom>
                    <a:ln>
                      <a:solidFill>
                        <a:schemeClr val="accent1"/>
                      </a:solidFill>
                    </a:ln>
                  </pic:spPr>
                </pic:pic>
              </a:graphicData>
            </a:graphic>
          </wp:inline>
        </w:drawing>
      </w:r>
    </w:p>
    <w:p w14:paraId="361B0162" w14:textId="77777777" w:rsidR="003E2099" w:rsidRDefault="00E10664" w:rsidP="00F62B13">
      <w:pPr>
        <w:pStyle w:val="Heading2"/>
      </w:pPr>
      <w:bookmarkStart w:id="56" w:name="_Toc241759699"/>
      <w:r>
        <w:t>Recall Action</w:t>
      </w:r>
      <w:r w:rsidR="00443A70">
        <w:t xml:space="preserve"> – (incl. STL-LTL replenishment)</w:t>
      </w:r>
      <w:bookmarkEnd w:id="56"/>
    </w:p>
    <w:p w14:paraId="4510D655" w14:textId="7A4CC7EC" w:rsidR="00E10664" w:rsidRDefault="00E10664" w:rsidP="00FA5510">
      <w:pPr>
        <w:pStyle w:val="ListParagraph"/>
        <w:numPr>
          <w:ilvl w:val="0"/>
          <w:numId w:val="13"/>
        </w:numPr>
      </w:pPr>
      <w:r>
        <w:t xml:space="preserve">Dashboard &gt; Request &gt; </w:t>
      </w:r>
      <w:r w:rsidR="00406F50">
        <w:t>press</w:t>
      </w:r>
      <w:r w:rsidR="0041380D">
        <w:t xml:space="preserve"> the number under “</w:t>
      </w:r>
      <w:r>
        <w:t>Open Recall Tasks</w:t>
      </w:r>
      <w:r w:rsidR="0041380D">
        <w:t>”</w:t>
      </w:r>
    </w:p>
    <w:p w14:paraId="31FB4A87" w14:textId="77777777" w:rsidR="00E10664" w:rsidRDefault="00E10664" w:rsidP="00FA5510">
      <w:pPr>
        <w:pStyle w:val="ListParagraph"/>
        <w:numPr>
          <w:ilvl w:val="0"/>
          <w:numId w:val="13"/>
        </w:numPr>
      </w:pPr>
      <w:r>
        <w:t xml:space="preserve">Click </w:t>
      </w:r>
      <w:r w:rsidRPr="007A354A">
        <w:rPr>
          <w:color w:val="00B0F0"/>
        </w:rPr>
        <w:t xml:space="preserve">Action </w:t>
      </w:r>
      <w:r>
        <w:t>on the record</w:t>
      </w:r>
    </w:p>
    <w:p w14:paraId="645A2D0A" w14:textId="4B36BBFC" w:rsidR="003A6FF6" w:rsidRDefault="00427077" w:rsidP="00FA5510">
      <w:pPr>
        <w:pStyle w:val="ListParagraph"/>
        <w:numPr>
          <w:ilvl w:val="0"/>
          <w:numId w:val="13"/>
        </w:numPr>
      </w:pPr>
      <w:r>
        <w:t>Press the Equipment List records added</w:t>
      </w:r>
      <w:r w:rsidR="00421288">
        <w:t xml:space="preserve"> to view the items</w:t>
      </w:r>
    </w:p>
    <w:p w14:paraId="1066FA1B" w14:textId="77777777" w:rsidR="003C495D" w:rsidRDefault="003C495D" w:rsidP="003C495D">
      <w:pPr>
        <w:pStyle w:val="ListParagraph"/>
        <w:numPr>
          <w:ilvl w:val="0"/>
          <w:numId w:val="13"/>
        </w:numPr>
      </w:pPr>
      <w:r>
        <w:t>Select the Recall Action you wish to complete:</w:t>
      </w:r>
    </w:p>
    <w:tbl>
      <w:tblPr>
        <w:tblStyle w:val="TableGrid"/>
        <w:tblW w:w="0" w:type="auto"/>
        <w:tblInd w:w="720" w:type="dxa"/>
        <w:tblLook w:val="04A0" w:firstRow="1" w:lastRow="0" w:firstColumn="1" w:lastColumn="0" w:noHBand="0" w:noVBand="1"/>
      </w:tblPr>
      <w:tblGrid>
        <w:gridCol w:w="2677"/>
        <w:gridCol w:w="5619"/>
      </w:tblGrid>
      <w:tr w:rsidR="00E10664" w:rsidRPr="0041380D" w14:paraId="3B2816BC" w14:textId="77777777" w:rsidTr="0041380D">
        <w:tc>
          <w:tcPr>
            <w:tcW w:w="2677" w:type="dxa"/>
            <w:shd w:val="clear" w:color="auto" w:fill="D9D9D9" w:themeFill="background1" w:themeFillShade="D9"/>
          </w:tcPr>
          <w:p w14:paraId="5995A836" w14:textId="77777777" w:rsidR="00E10664" w:rsidRPr="0041380D" w:rsidRDefault="00E10664" w:rsidP="00E10664">
            <w:pPr>
              <w:rPr>
                <w:b/>
              </w:rPr>
            </w:pPr>
            <w:bookmarkStart w:id="57" w:name="_Hlk38440616"/>
            <w:r w:rsidRPr="0041380D">
              <w:rPr>
                <w:b/>
              </w:rPr>
              <w:t>Recall Action</w:t>
            </w:r>
          </w:p>
        </w:tc>
        <w:tc>
          <w:tcPr>
            <w:tcW w:w="5619" w:type="dxa"/>
            <w:shd w:val="clear" w:color="auto" w:fill="D9D9D9" w:themeFill="background1" w:themeFillShade="D9"/>
          </w:tcPr>
          <w:p w14:paraId="5D63079E" w14:textId="77777777" w:rsidR="00E10664" w:rsidRPr="0041380D" w:rsidRDefault="00E10664" w:rsidP="00E10664">
            <w:pPr>
              <w:rPr>
                <w:b/>
              </w:rPr>
            </w:pPr>
            <w:r w:rsidRPr="0041380D">
              <w:rPr>
                <w:b/>
              </w:rPr>
              <w:t>Tasks</w:t>
            </w:r>
          </w:p>
        </w:tc>
      </w:tr>
      <w:tr w:rsidR="00E10664" w14:paraId="694768DD" w14:textId="77777777" w:rsidTr="00E10664">
        <w:tc>
          <w:tcPr>
            <w:tcW w:w="2677" w:type="dxa"/>
          </w:tcPr>
          <w:p w14:paraId="0BFCF813" w14:textId="54EA1CD1" w:rsidR="00E10664" w:rsidRDefault="00427077" w:rsidP="00E10664">
            <w:r>
              <w:t>To remove any items from the list of items</w:t>
            </w:r>
          </w:p>
        </w:tc>
        <w:tc>
          <w:tcPr>
            <w:tcW w:w="5619" w:type="dxa"/>
          </w:tcPr>
          <w:p w14:paraId="373437A4" w14:textId="610F08E1" w:rsidR="00E10664" w:rsidRDefault="00427077" w:rsidP="00E10664">
            <w:r>
              <w:t xml:space="preserve">Press the Delete </w:t>
            </w:r>
            <w:r>
              <w:rPr>
                <w:noProof/>
              </w:rPr>
              <w:drawing>
                <wp:inline distT="0" distB="0" distL="0" distR="0" wp14:anchorId="18D499A6" wp14:editId="29672422">
                  <wp:extent cx="236137" cy="241628"/>
                  <wp:effectExtent l="0" t="0" r="0" b="6350"/>
                  <wp:docPr id="330878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78548" name=""/>
                          <pic:cNvPicPr/>
                        </pic:nvPicPr>
                        <pic:blipFill>
                          <a:blip r:embed="rId35"/>
                          <a:stretch>
                            <a:fillRect/>
                          </a:stretch>
                        </pic:blipFill>
                        <pic:spPr>
                          <a:xfrm>
                            <a:off x="0" y="0"/>
                            <a:ext cx="240566" cy="246160"/>
                          </a:xfrm>
                          <a:prstGeom prst="rect">
                            <a:avLst/>
                          </a:prstGeom>
                        </pic:spPr>
                      </pic:pic>
                    </a:graphicData>
                  </a:graphic>
                </wp:inline>
              </w:drawing>
            </w:r>
            <w:r>
              <w:t xml:space="preserve"> icon from the open item</w:t>
            </w:r>
          </w:p>
        </w:tc>
      </w:tr>
      <w:tr w:rsidR="00427077" w14:paraId="4878CAE3" w14:textId="77777777" w:rsidTr="00E10664">
        <w:tc>
          <w:tcPr>
            <w:tcW w:w="2677" w:type="dxa"/>
          </w:tcPr>
          <w:p w14:paraId="5253062E" w14:textId="566DFB2C" w:rsidR="00427077" w:rsidRDefault="00427077" w:rsidP="00427077">
            <w:r>
              <w:t>Extension</w:t>
            </w:r>
          </w:p>
        </w:tc>
        <w:tc>
          <w:tcPr>
            <w:tcW w:w="5619" w:type="dxa"/>
          </w:tcPr>
          <w:p w14:paraId="5620EEDF" w14:textId="155FFA20" w:rsidR="00427077" w:rsidRDefault="00427077" w:rsidP="00427077">
            <w:r>
              <w:t>Enter Recall Extension Date and add a Note</w:t>
            </w:r>
          </w:p>
        </w:tc>
      </w:tr>
      <w:tr w:rsidR="00427077" w14:paraId="2783A818" w14:textId="77777777" w:rsidTr="00E10664">
        <w:tc>
          <w:tcPr>
            <w:tcW w:w="2677" w:type="dxa"/>
          </w:tcPr>
          <w:p w14:paraId="738EE1C4" w14:textId="77777777" w:rsidR="00427077" w:rsidRDefault="00427077" w:rsidP="00427077">
            <w:r>
              <w:t>STL-LTL</w:t>
            </w:r>
          </w:p>
        </w:tc>
        <w:tc>
          <w:tcPr>
            <w:tcW w:w="5619" w:type="dxa"/>
          </w:tcPr>
          <w:p w14:paraId="4B78033B" w14:textId="77777777" w:rsidR="00427077" w:rsidRDefault="00427077" w:rsidP="00427077">
            <w:r>
              <w:t>Ensure the Hire Request Type = MOH</w:t>
            </w:r>
          </w:p>
          <w:p w14:paraId="5620BEFB" w14:textId="77777777" w:rsidR="00427077" w:rsidRDefault="00427077" w:rsidP="00427077"/>
          <w:p w14:paraId="414B8723" w14:textId="6009BBBF" w:rsidR="00427077" w:rsidRDefault="00427077" w:rsidP="00427077">
            <w:r>
              <w:t xml:space="preserve">To remove any items from being transferred to LT, </w:t>
            </w:r>
            <w:r w:rsidR="00421288">
              <w:t>press</w:t>
            </w:r>
            <w:r>
              <w:t xml:space="preserve"> the </w:t>
            </w:r>
            <w:r w:rsidR="00421288">
              <w:t xml:space="preserve">Delete icon </w:t>
            </w:r>
            <w:r w:rsidR="00421288">
              <w:rPr>
                <w:noProof/>
              </w:rPr>
              <w:drawing>
                <wp:inline distT="0" distB="0" distL="0" distR="0" wp14:anchorId="70A5AC60" wp14:editId="263B2B61">
                  <wp:extent cx="207630" cy="212458"/>
                  <wp:effectExtent l="0" t="0" r="2540" b="0"/>
                  <wp:docPr id="526577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77491" name=""/>
                          <pic:cNvPicPr/>
                        </pic:nvPicPr>
                        <pic:blipFill>
                          <a:blip r:embed="rId35"/>
                          <a:stretch>
                            <a:fillRect/>
                          </a:stretch>
                        </pic:blipFill>
                        <pic:spPr>
                          <a:xfrm>
                            <a:off x="0" y="0"/>
                            <a:ext cx="215072" cy="220073"/>
                          </a:xfrm>
                          <a:prstGeom prst="rect">
                            <a:avLst/>
                          </a:prstGeom>
                        </pic:spPr>
                      </pic:pic>
                    </a:graphicData>
                  </a:graphic>
                </wp:inline>
              </w:drawing>
            </w:r>
          </w:p>
          <w:p w14:paraId="098C2F65" w14:textId="77777777" w:rsidR="00427077" w:rsidRDefault="00427077" w:rsidP="00427077"/>
          <w:p w14:paraId="6202FBD3" w14:textId="77777777" w:rsidR="00427077" w:rsidRDefault="00427077" w:rsidP="00427077">
            <w:r>
              <w:t>Enter Eligibility details</w:t>
            </w:r>
          </w:p>
        </w:tc>
      </w:tr>
      <w:tr w:rsidR="00427077" w14:paraId="05D672B0" w14:textId="77777777" w:rsidTr="00E10664">
        <w:tc>
          <w:tcPr>
            <w:tcW w:w="2677" w:type="dxa"/>
          </w:tcPr>
          <w:p w14:paraId="00D45D6A" w14:textId="77777777" w:rsidR="00427077" w:rsidRDefault="00427077" w:rsidP="00427077">
            <w:r>
              <w:lastRenderedPageBreak/>
              <w:t>Contact Patient</w:t>
            </w:r>
          </w:p>
        </w:tc>
        <w:tc>
          <w:tcPr>
            <w:tcW w:w="5619" w:type="dxa"/>
          </w:tcPr>
          <w:p w14:paraId="6E1063ED" w14:textId="77777777" w:rsidR="00427077" w:rsidRDefault="00427077" w:rsidP="00427077">
            <w:r>
              <w:t>Enter a Note</w:t>
            </w:r>
          </w:p>
        </w:tc>
      </w:tr>
    </w:tbl>
    <w:p w14:paraId="0EFA850F" w14:textId="743C0B3C" w:rsidR="00E10664" w:rsidRDefault="00E16332" w:rsidP="00FA5510">
      <w:pPr>
        <w:pStyle w:val="ListParagraph"/>
        <w:numPr>
          <w:ilvl w:val="0"/>
          <w:numId w:val="13"/>
        </w:numPr>
      </w:pPr>
      <w:bookmarkStart w:id="58" w:name="_Hlk38440626"/>
      <w:bookmarkEnd w:id="57"/>
      <w:r>
        <w:t>Press</w:t>
      </w:r>
      <w:r w:rsidR="00E10664">
        <w:t xml:space="preserve"> Submit</w:t>
      </w:r>
    </w:p>
    <w:p w14:paraId="2C5CA27C" w14:textId="77777777" w:rsidR="00CF5F26" w:rsidRDefault="00CF5F26" w:rsidP="00F62B13">
      <w:pPr>
        <w:pStyle w:val="Heading2"/>
      </w:pPr>
      <w:bookmarkStart w:id="59" w:name="_Toc15022993"/>
      <w:bookmarkStart w:id="60" w:name="_Toc241759700"/>
      <w:bookmarkEnd w:id="58"/>
      <w:r>
        <w:t>Reassign Recall records</w:t>
      </w:r>
      <w:bookmarkEnd w:id="59"/>
      <w:bookmarkEnd w:id="60"/>
    </w:p>
    <w:p w14:paraId="78D24489" w14:textId="77777777" w:rsidR="00CF5F26" w:rsidRDefault="00CF5F26" w:rsidP="00CF5F26">
      <w:r>
        <w:t>Reassigning Recall records is to enable transferring caseloads from one Therapist to another.</w:t>
      </w:r>
    </w:p>
    <w:p w14:paraId="359C45A3" w14:textId="77777777" w:rsidR="00CF5F26" w:rsidRDefault="00CF5F26" w:rsidP="00CF5F26">
      <w:pPr>
        <w:pStyle w:val="ListParagraph"/>
        <w:numPr>
          <w:ilvl w:val="0"/>
          <w:numId w:val="36"/>
        </w:numPr>
      </w:pPr>
      <w:r>
        <w:t>Reassigning is completed via the Recall screen.</w:t>
      </w:r>
    </w:p>
    <w:p w14:paraId="47286072" w14:textId="597947AF" w:rsidR="00CF5F26" w:rsidRDefault="00E16332" w:rsidP="00CF5F26">
      <w:pPr>
        <w:pStyle w:val="ListParagraph"/>
        <w:numPr>
          <w:ilvl w:val="0"/>
          <w:numId w:val="36"/>
        </w:numPr>
      </w:pPr>
      <w:r>
        <w:t>Press</w:t>
      </w:r>
      <w:r w:rsidR="00CF5F26">
        <w:t xml:space="preserve"> the Search icon</w:t>
      </w:r>
    </w:p>
    <w:p w14:paraId="7308D445" w14:textId="50F8CC8B" w:rsidR="00CF5F26" w:rsidRDefault="00F87B39" w:rsidP="00CF5F26">
      <w:pPr>
        <w:pStyle w:val="ListParagraph"/>
        <w:numPr>
          <w:ilvl w:val="1"/>
          <w:numId w:val="36"/>
        </w:numPr>
      </w:pPr>
      <w:r>
        <w:t>Se</w:t>
      </w:r>
      <w:r w:rsidR="00B11495">
        <w:t>lect</w:t>
      </w:r>
      <w:r w:rsidR="00CF5F26">
        <w:t xml:space="preserve"> Assessor and enter the original Therapist’s name in the text field under the “Contains” drop down menu</w:t>
      </w:r>
    </w:p>
    <w:p w14:paraId="34C4599F" w14:textId="6BFB2B54" w:rsidR="00CF5F26" w:rsidRDefault="00CF5F26" w:rsidP="00CF5F26">
      <w:pPr>
        <w:pStyle w:val="ListParagraph"/>
        <w:numPr>
          <w:ilvl w:val="1"/>
          <w:numId w:val="36"/>
        </w:numPr>
      </w:pPr>
      <w:r>
        <w:t xml:space="preserve">Press </w:t>
      </w:r>
      <w:r w:rsidR="00B11495">
        <w:t>Apply</w:t>
      </w:r>
    </w:p>
    <w:p w14:paraId="0B70BE8F" w14:textId="77777777" w:rsidR="00E16986" w:rsidRDefault="00E16986" w:rsidP="00E16986">
      <w:pPr>
        <w:pStyle w:val="ListParagraph"/>
        <w:numPr>
          <w:ilvl w:val="0"/>
          <w:numId w:val="36"/>
        </w:numPr>
        <w:rPr>
          <w:highlight w:val="yellow"/>
        </w:rPr>
      </w:pPr>
      <w:r w:rsidRPr="518795FF">
        <w:rPr>
          <w:highlight w:val="yellow"/>
        </w:rPr>
        <w:t xml:space="preserve">Tap the record and press Edit </w:t>
      </w:r>
      <w:r>
        <w:rPr>
          <w:noProof/>
        </w:rPr>
        <w:drawing>
          <wp:inline distT="0" distB="0" distL="0" distR="0" wp14:anchorId="7F4B2C11" wp14:editId="01E68A41">
            <wp:extent cx="285714" cy="257143"/>
            <wp:effectExtent l="0" t="0" r="635" b="0"/>
            <wp:docPr id="576679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5053" name=""/>
                    <pic:cNvPicPr/>
                  </pic:nvPicPr>
                  <pic:blipFill>
                    <a:blip r:embed="rId31"/>
                    <a:stretch>
                      <a:fillRect/>
                    </a:stretch>
                  </pic:blipFill>
                  <pic:spPr>
                    <a:xfrm>
                      <a:off x="0" y="0"/>
                      <a:ext cx="285714" cy="257143"/>
                    </a:xfrm>
                    <a:prstGeom prst="rect">
                      <a:avLst/>
                    </a:prstGeom>
                  </pic:spPr>
                </pic:pic>
              </a:graphicData>
            </a:graphic>
          </wp:inline>
        </w:drawing>
      </w:r>
    </w:p>
    <w:p w14:paraId="32D2ED54" w14:textId="3B56224D" w:rsidR="00CF5F26" w:rsidRDefault="00CF5F26" w:rsidP="00CF5F26">
      <w:pPr>
        <w:pStyle w:val="ListParagraph"/>
        <w:numPr>
          <w:ilvl w:val="0"/>
          <w:numId w:val="36"/>
        </w:numPr>
        <w:rPr>
          <w:highlight w:val="yellow"/>
        </w:rPr>
      </w:pPr>
      <w:r w:rsidRPr="518795FF">
        <w:rPr>
          <w:highlight w:val="yellow"/>
        </w:rPr>
        <w:t xml:space="preserve">From the </w:t>
      </w:r>
      <w:r w:rsidR="00E46502" w:rsidRPr="518795FF">
        <w:rPr>
          <w:highlight w:val="yellow"/>
        </w:rPr>
        <w:t>drop-down</w:t>
      </w:r>
      <w:r w:rsidRPr="518795FF">
        <w:rPr>
          <w:highlight w:val="yellow"/>
        </w:rPr>
        <w:t xml:space="preserve"> menu in the text box, select “Assessor”</w:t>
      </w:r>
    </w:p>
    <w:p w14:paraId="60E77160" w14:textId="55A43186" w:rsidR="00CF5F26" w:rsidRDefault="009E0447" w:rsidP="00CF5F26">
      <w:pPr>
        <w:pStyle w:val="ListParagraph"/>
        <w:numPr>
          <w:ilvl w:val="0"/>
          <w:numId w:val="36"/>
        </w:numPr>
        <w:rPr>
          <w:highlight w:val="yellow"/>
        </w:rPr>
      </w:pPr>
      <w:r w:rsidRPr="518795FF">
        <w:rPr>
          <w:highlight w:val="yellow"/>
        </w:rPr>
        <w:t>Tap</w:t>
      </w:r>
      <w:r w:rsidR="00CF5F26" w:rsidRPr="518795FF">
        <w:rPr>
          <w:highlight w:val="yellow"/>
        </w:rPr>
        <w:t xml:space="preserve"> the Assessor </w:t>
      </w:r>
      <w:r w:rsidRPr="518795FF">
        <w:rPr>
          <w:highlight w:val="yellow"/>
        </w:rPr>
        <w:t>field</w:t>
      </w:r>
      <w:r w:rsidR="00CF5F26" w:rsidRPr="518795FF">
        <w:rPr>
          <w:highlight w:val="yellow"/>
        </w:rPr>
        <w:t>, se</w:t>
      </w:r>
      <w:r w:rsidRPr="518795FF">
        <w:rPr>
          <w:highlight w:val="yellow"/>
        </w:rPr>
        <w:t>arch/select</w:t>
      </w:r>
      <w:r w:rsidR="00CF5F26" w:rsidRPr="518795FF">
        <w:rPr>
          <w:highlight w:val="yellow"/>
        </w:rPr>
        <w:t xml:space="preserve"> the name of the Therapist to reassign the record to</w:t>
      </w:r>
    </w:p>
    <w:p w14:paraId="29F5631E" w14:textId="5BBDB8D2" w:rsidR="00CF5F26" w:rsidRDefault="00E97CAF" w:rsidP="00CF5F26">
      <w:pPr>
        <w:pStyle w:val="ListParagraph"/>
        <w:numPr>
          <w:ilvl w:val="0"/>
          <w:numId w:val="36"/>
        </w:numPr>
        <w:rPr>
          <w:highlight w:val="yellow"/>
        </w:rPr>
      </w:pPr>
      <w:r w:rsidRPr="518795FF">
        <w:rPr>
          <w:highlight w:val="yellow"/>
        </w:rPr>
        <w:t>Press Update</w:t>
      </w:r>
    </w:p>
    <w:p w14:paraId="45E83750" w14:textId="77777777" w:rsidR="00CF5F26" w:rsidRDefault="00CF5F26" w:rsidP="00CF5F26">
      <w:pPr>
        <w:pStyle w:val="ListParagraph"/>
        <w:numPr>
          <w:ilvl w:val="0"/>
          <w:numId w:val="36"/>
        </w:numPr>
        <w:rPr>
          <w:highlight w:val="yellow"/>
        </w:rPr>
      </w:pPr>
      <w:r w:rsidRPr="518795FF">
        <w:rPr>
          <w:highlight w:val="yellow"/>
        </w:rPr>
        <w:t>The selected Recall records will now have the new Therapist name displayed</w:t>
      </w:r>
    </w:p>
    <w:p w14:paraId="3BCF4FFD" w14:textId="0DCEA08A" w:rsidR="00884C60" w:rsidRDefault="00884C60" w:rsidP="0004716E">
      <w:pPr>
        <w:pStyle w:val="Heading2"/>
      </w:pPr>
      <w:bookmarkStart w:id="61" w:name="_Edit_a_Recall"/>
      <w:bookmarkStart w:id="62" w:name="_Toc241759701"/>
      <w:bookmarkEnd w:id="61"/>
      <w:r>
        <w:t xml:space="preserve">Edit a </w:t>
      </w:r>
      <w:r w:rsidR="00DB1370">
        <w:t>Recall Record</w:t>
      </w:r>
      <w:bookmarkEnd w:id="62"/>
    </w:p>
    <w:p w14:paraId="79D27359" w14:textId="77777777" w:rsidR="00884C60" w:rsidRDefault="00884C60" w:rsidP="00FA5510">
      <w:pPr>
        <w:pStyle w:val="ListParagraph"/>
        <w:numPr>
          <w:ilvl w:val="0"/>
          <w:numId w:val="14"/>
        </w:numPr>
      </w:pPr>
      <w:r>
        <w:t>Dashboard &gt; Recall</w:t>
      </w:r>
    </w:p>
    <w:p w14:paraId="19A027E1" w14:textId="77777777" w:rsidR="000D1D42" w:rsidRPr="000D1D42" w:rsidRDefault="000D1D42" w:rsidP="00FA5510">
      <w:pPr>
        <w:pStyle w:val="ListParagraph"/>
        <w:numPr>
          <w:ilvl w:val="0"/>
          <w:numId w:val="14"/>
        </w:numPr>
        <w:rPr>
          <w:lang w:val="en-US"/>
        </w:rPr>
      </w:pPr>
      <w:r>
        <w:rPr>
          <w:lang w:val="en-US"/>
        </w:rPr>
        <w:t>S</w:t>
      </w:r>
      <w:r w:rsidRPr="000D1D42">
        <w:rPr>
          <w:lang w:val="en-US"/>
        </w:rPr>
        <w:t>earch and lo</w:t>
      </w:r>
      <w:r>
        <w:rPr>
          <w:lang w:val="en-US"/>
        </w:rPr>
        <w:t>cate the required Recall record</w:t>
      </w:r>
    </w:p>
    <w:p w14:paraId="302690AC" w14:textId="58C4F063" w:rsidR="000D1D42" w:rsidRPr="000D1D42" w:rsidRDefault="000A5370" w:rsidP="00FA5510">
      <w:pPr>
        <w:pStyle w:val="ListParagraph"/>
        <w:numPr>
          <w:ilvl w:val="1"/>
          <w:numId w:val="14"/>
        </w:numPr>
        <w:rPr>
          <w:lang w:val="en-US"/>
        </w:rPr>
      </w:pPr>
      <w:r>
        <w:rPr>
          <w:lang w:val="en-US"/>
        </w:rPr>
        <w:t>Press</w:t>
      </w:r>
      <w:r w:rsidR="000D1D42" w:rsidRPr="000D1D42">
        <w:rPr>
          <w:lang w:val="en-US"/>
        </w:rPr>
        <w:t xml:space="preserve"> the Search icon</w:t>
      </w:r>
    </w:p>
    <w:p w14:paraId="5288D739" w14:textId="294E9EC9" w:rsidR="000D1D42" w:rsidRPr="000D1D42" w:rsidRDefault="009563B5" w:rsidP="00FA5510">
      <w:pPr>
        <w:pStyle w:val="ListParagraph"/>
        <w:numPr>
          <w:ilvl w:val="1"/>
          <w:numId w:val="14"/>
        </w:numPr>
        <w:rPr>
          <w:lang w:val="en-US"/>
        </w:rPr>
      </w:pPr>
      <w:r>
        <w:rPr>
          <w:lang w:val="en-US"/>
        </w:rPr>
        <w:t>Press</w:t>
      </w:r>
      <w:r w:rsidR="000D1D42" w:rsidRPr="000D1D42">
        <w:rPr>
          <w:lang w:val="en-US"/>
        </w:rPr>
        <w:t xml:space="preserve"> Client</w:t>
      </w:r>
    </w:p>
    <w:p w14:paraId="66B57D25" w14:textId="77777777" w:rsidR="000D1D42" w:rsidRPr="000D1D42" w:rsidRDefault="000D1D42" w:rsidP="00FA5510">
      <w:pPr>
        <w:pStyle w:val="ListParagraph"/>
        <w:numPr>
          <w:ilvl w:val="1"/>
          <w:numId w:val="14"/>
        </w:numPr>
        <w:rPr>
          <w:lang w:val="en-US"/>
        </w:rPr>
      </w:pPr>
      <w:r w:rsidRPr="000D1D42">
        <w:rPr>
          <w:lang w:val="en-US"/>
        </w:rPr>
        <w:t>Enter the patient NHI in the field under the word “Contains”</w:t>
      </w:r>
    </w:p>
    <w:p w14:paraId="5B8EF3AB" w14:textId="1BA26BD8" w:rsidR="000D1D42" w:rsidRPr="000D1D42" w:rsidRDefault="000D1D42" w:rsidP="00FA5510">
      <w:pPr>
        <w:pStyle w:val="ListParagraph"/>
        <w:numPr>
          <w:ilvl w:val="1"/>
          <w:numId w:val="14"/>
        </w:numPr>
        <w:rPr>
          <w:lang w:val="en-US"/>
        </w:rPr>
      </w:pPr>
      <w:r w:rsidRPr="000D1D42">
        <w:rPr>
          <w:lang w:val="en-US"/>
        </w:rPr>
        <w:t xml:space="preserve">Press </w:t>
      </w:r>
      <w:r w:rsidR="009563B5">
        <w:rPr>
          <w:lang w:val="en-US"/>
        </w:rPr>
        <w:t>Apply</w:t>
      </w:r>
    </w:p>
    <w:p w14:paraId="2695711F" w14:textId="77777777" w:rsidR="005E3A54" w:rsidRDefault="005E3A54" w:rsidP="005E3A54">
      <w:pPr>
        <w:pStyle w:val="ListParagraph"/>
        <w:numPr>
          <w:ilvl w:val="0"/>
          <w:numId w:val="14"/>
        </w:numPr>
      </w:pPr>
      <w:r>
        <w:t xml:space="preserve">Tap the record and press Edit </w:t>
      </w:r>
      <w:r>
        <w:rPr>
          <w:noProof/>
        </w:rPr>
        <w:drawing>
          <wp:inline distT="0" distB="0" distL="0" distR="0" wp14:anchorId="4E218116" wp14:editId="76620620">
            <wp:extent cx="285714" cy="257143"/>
            <wp:effectExtent l="0" t="0" r="635" b="0"/>
            <wp:docPr id="2039089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5053" name=""/>
                    <pic:cNvPicPr/>
                  </pic:nvPicPr>
                  <pic:blipFill>
                    <a:blip r:embed="rId31"/>
                    <a:stretch>
                      <a:fillRect/>
                    </a:stretch>
                  </pic:blipFill>
                  <pic:spPr>
                    <a:xfrm>
                      <a:off x="0" y="0"/>
                      <a:ext cx="285714" cy="257143"/>
                    </a:xfrm>
                    <a:prstGeom prst="rect">
                      <a:avLst/>
                    </a:prstGeom>
                  </pic:spPr>
                </pic:pic>
              </a:graphicData>
            </a:graphic>
          </wp:inline>
        </w:drawing>
      </w:r>
    </w:p>
    <w:p w14:paraId="6A3812D8" w14:textId="3D069EE3" w:rsidR="000D1D42" w:rsidRDefault="000D1D42" w:rsidP="00FA5510">
      <w:pPr>
        <w:pStyle w:val="ListParagraph"/>
        <w:numPr>
          <w:ilvl w:val="0"/>
          <w:numId w:val="14"/>
        </w:numPr>
        <w:rPr>
          <w:lang w:val="en-US"/>
        </w:rPr>
      </w:pPr>
      <w:r>
        <w:rPr>
          <w:lang w:val="en-US"/>
        </w:rPr>
        <w:t xml:space="preserve">To edit the </w:t>
      </w:r>
      <w:r w:rsidR="009D67F5">
        <w:t>Req</w:t>
      </w:r>
      <w:r w:rsidR="008702BB">
        <w:t>uest</w:t>
      </w:r>
      <w:r>
        <w:rPr>
          <w:lang w:val="en-US"/>
        </w:rPr>
        <w:t xml:space="preserve"> Type</w:t>
      </w:r>
    </w:p>
    <w:p w14:paraId="0437D831" w14:textId="28837A20" w:rsidR="000D1D42" w:rsidRDefault="000D1D42" w:rsidP="00FA5510">
      <w:pPr>
        <w:pStyle w:val="ListParagraph"/>
        <w:numPr>
          <w:ilvl w:val="1"/>
          <w:numId w:val="14"/>
        </w:numPr>
        <w:spacing w:after="0"/>
      </w:pPr>
      <w:r>
        <w:t xml:space="preserve">Select the option from the menu </w:t>
      </w:r>
      <w:r w:rsidR="00764E80">
        <w:rPr>
          <w:noProof/>
          <w:sz w:val="24"/>
          <w:szCs w:val="24"/>
          <w:lang w:eastAsia="en-NZ"/>
        </w:rPr>
        <w:t>&gt;</w:t>
      </w:r>
      <w:r>
        <w:t xml:space="preserve"> and click Okay to the warning</w:t>
      </w:r>
    </w:p>
    <w:p w14:paraId="6D6D7C9B" w14:textId="77777777" w:rsidR="000D1D42" w:rsidRDefault="000D1D42" w:rsidP="000D1D42">
      <w:pPr>
        <w:spacing w:after="0"/>
      </w:pPr>
    </w:p>
    <w:p w14:paraId="4E43C0C6" w14:textId="77777777" w:rsidR="00480350" w:rsidRDefault="000D1D42" w:rsidP="00FA5510">
      <w:pPr>
        <w:pStyle w:val="ListParagraph"/>
        <w:numPr>
          <w:ilvl w:val="0"/>
          <w:numId w:val="14"/>
        </w:numPr>
        <w:spacing w:after="0"/>
        <w:rPr>
          <w:lang w:val="en-US"/>
        </w:rPr>
      </w:pPr>
      <w:r w:rsidRPr="00B631C9">
        <w:rPr>
          <w:lang w:val="en-US"/>
        </w:rPr>
        <w:t xml:space="preserve">To extend the Recall date, </w:t>
      </w:r>
      <w:r w:rsidR="00480350">
        <w:rPr>
          <w:lang w:val="en-US"/>
        </w:rPr>
        <w:t>press the Loan Items records</w:t>
      </w:r>
    </w:p>
    <w:p w14:paraId="6EA1CB85" w14:textId="77777777" w:rsidR="003B158E" w:rsidRDefault="003B158E" w:rsidP="00480350">
      <w:pPr>
        <w:pStyle w:val="ListParagraph"/>
        <w:numPr>
          <w:ilvl w:val="1"/>
          <w:numId w:val="14"/>
        </w:numPr>
        <w:spacing w:after="0"/>
        <w:rPr>
          <w:lang w:val="en-US"/>
        </w:rPr>
      </w:pPr>
      <w:r>
        <w:rPr>
          <w:lang w:val="en-US"/>
        </w:rPr>
        <w:t>Tap to select the item</w:t>
      </w:r>
    </w:p>
    <w:p w14:paraId="1C5237FA" w14:textId="4A89AB42" w:rsidR="000D1D42" w:rsidRDefault="00AD4CB7" w:rsidP="00480350">
      <w:pPr>
        <w:pStyle w:val="ListParagraph"/>
        <w:numPr>
          <w:ilvl w:val="1"/>
          <w:numId w:val="14"/>
        </w:numPr>
        <w:spacing w:after="0"/>
        <w:rPr>
          <w:lang w:val="en-US"/>
        </w:rPr>
      </w:pPr>
      <w:r>
        <w:rPr>
          <w:lang w:val="en-US"/>
        </w:rPr>
        <w:t xml:space="preserve">Tap </w:t>
      </w:r>
      <w:r w:rsidR="00393330">
        <w:rPr>
          <w:lang w:val="en-US"/>
        </w:rPr>
        <w:t>to</w:t>
      </w:r>
      <w:r>
        <w:rPr>
          <w:lang w:val="en-US"/>
        </w:rPr>
        <w:t xml:space="preserve"> select the new date from </w:t>
      </w:r>
      <w:r w:rsidR="000D1D42" w:rsidRPr="00B631C9">
        <w:rPr>
          <w:lang w:val="en-US"/>
        </w:rPr>
        <w:t>the Date Due</w:t>
      </w:r>
      <w:r w:rsidR="000D1D42">
        <w:rPr>
          <w:lang w:val="en-US"/>
        </w:rPr>
        <w:t xml:space="preserve"> Back</w:t>
      </w:r>
      <w:r w:rsidR="00393330">
        <w:rPr>
          <w:lang w:val="en-US"/>
        </w:rPr>
        <w:t xml:space="preserve"> and press Done</w:t>
      </w:r>
    </w:p>
    <w:p w14:paraId="193A3A6E" w14:textId="77777777" w:rsidR="000D1D42" w:rsidRPr="00B631C9" w:rsidRDefault="000D1D42" w:rsidP="000D1D42">
      <w:pPr>
        <w:pStyle w:val="ListParagraph"/>
        <w:ind w:left="360"/>
        <w:rPr>
          <w:lang w:val="en-US"/>
        </w:rPr>
      </w:pPr>
    </w:p>
    <w:p w14:paraId="69E041CF" w14:textId="61F34B0E" w:rsidR="000D1D42" w:rsidRPr="000A1A7F" w:rsidRDefault="000D1D42" w:rsidP="00FA5510">
      <w:pPr>
        <w:pStyle w:val="ListParagraph"/>
        <w:numPr>
          <w:ilvl w:val="0"/>
          <w:numId w:val="14"/>
        </w:numPr>
        <w:rPr>
          <w:lang w:val="en-US"/>
        </w:rPr>
      </w:pPr>
      <w:r w:rsidRPr="000A1A7F">
        <w:rPr>
          <w:lang w:val="en-US"/>
        </w:rPr>
        <w:t xml:space="preserve">To add a Recall Note, </w:t>
      </w:r>
      <w:r w:rsidR="00C672E5">
        <w:rPr>
          <w:lang w:val="en-US"/>
        </w:rPr>
        <w:t xml:space="preserve">under </w:t>
      </w:r>
      <w:r w:rsidRPr="000A1A7F">
        <w:rPr>
          <w:lang w:val="en-US"/>
        </w:rPr>
        <w:t xml:space="preserve">Recall Notes </w:t>
      </w:r>
      <w:r w:rsidR="00C672E5">
        <w:rPr>
          <w:lang w:val="en-US"/>
        </w:rPr>
        <w:t>press Tap to add records</w:t>
      </w:r>
    </w:p>
    <w:p w14:paraId="504B5777" w14:textId="54948AA1" w:rsidR="00862921" w:rsidRDefault="00862921" w:rsidP="00FA5510">
      <w:pPr>
        <w:pStyle w:val="ListParagraph"/>
        <w:numPr>
          <w:ilvl w:val="1"/>
          <w:numId w:val="14"/>
        </w:numPr>
        <w:rPr>
          <w:lang w:val="en-US"/>
        </w:rPr>
      </w:pPr>
      <w:r>
        <w:rPr>
          <w:lang w:val="en-US"/>
        </w:rPr>
        <w:t>Press Add New</w:t>
      </w:r>
    </w:p>
    <w:p w14:paraId="5B4996B6" w14:textId="7FED345E" w:rsidR="000D1D42" w:rsidRPr="000A1A7F" w:rsidRDefault="000D1D42" w:rsidP="00FA5510">
      <w:pPr>
        <w:pStyle w:val="ListParagraph"/>
        <w:numPr>
          <w:ilvl w:val="1"/>
          <w:numId w:val="14"/>
        </w:numPr>
        <w:rPr>
          <w:lang w:val="en-US"/>
        </w:rPr>
      </w:pPr>
      <w:r w:rsidRPr="000A1A7F">
        <w:rPr>
          <w:lang w:val="en-US"/>
        </w:rPr>
        <w:t xml:space="preserve">Select the </w:t>
      </w:r>
      <w:r w:rsidR="00862921">
        <w:rPr>
          <w:lang w:val="en-US"/>
        </w:rPr>
        <w:t>Recall Note T</w:t>
      </w:r>
      <w:r w:rsidRPr="000A1A7F">
        <w:rPr>
          <w:lang w:val="en-US"/>
        </w:rPr>
        <w:t>ype</w:t>
      </w:r>
    </w:p>
    <w:p w14:paraId="3127AF44" w14:textId="77777777" w:rsidR="000D1D42" w:rsidRDefault="000D1D42" w:rsidP="00FA5510">
      <w:pPr>
        <w:pStyle w:val="ListParagraph"/>
        <w:numPr>
          <w:ilvl w:val="1"/>
          <w:numId w:val="14"/>
        </w:numPr>
        <w:rPr>
          <w:lang w:val="en-US"/>
        </w:rPr>
      </w:pPr>
      <w:r w:rsidRPr="000A1A7F">
        <w:rPr>
          <w:lang w:val="en-US"/>
        </w:rPr>
        <w:t>Record your note</w:t>
      </w:r>
    </w:p>
    <w:p w14:paraId="73DB030C" w14:textId="633A4D6A" w:rsidR="006802CA" w:rsidRPr="000A1A7F" w:rsidRDefault="006802CA" w:rsidP="00FA5510">
      <w:pPr>
        <w:pStyle w:val="ListParagraph"/>
        <w:numPr>
          <w:ilvl w:val="1"/>
          <w:numId w:val="14"/>
        </w:numPr>
        <w:rPr>
          <w:lang w:val="en-US"/>
        </w:rPr>
      </w:pPr>
      <w:r>
        <w:rPr>
          <w:lang w:val="en-US"/>
        </w:rPr>
        <w:t>Press Back &lt;</w:t>
      </w:r>
    </w:p>
    <w:p w14:paraId="5A7B93CD" w14:textId="68B24C3B" w:rsidR="00365320" w:rsidRDefault="000D1D42" w:rsidP="00FA5510">
      <w:pPr>
        <w:pStyle w:val="ListParagraph"/>
        <w:numPr>
          <w:ilvl w:val="0"/>
          <w:numId w:val="14"/>
        </w:numPr>
        <w:rPr>
          <w:lang w:val="en-US"/>
        </w:rPr>
      </w:pPr>
      <w:r>
        <w:rPr>
          <w:lang w:val="en-US"/>
        </w:rPr>
        <w:t xml:space="preserve">Once you have </w:t>
      </w:r>
      <w:r w:rsidR="00365320">
        <w:rPr>
          <w:lang w:val="en-US"/>
        </w:rPr>
        <w:t xml:space="preserve">made </w:t>
      </w:r>
      <w:r w:rsidR="008702BB">
        <w:rPr>
          <w:lang w:val="en-US"/>
        </w:rPr>
        <w:t>changes</w:t>
      </w:r>
      <w:r w:rsidR="00365320">
        <w:rPr>
          <w:lang w:val="en-US"/>
        </w:rPr>
        <w:t xml:space="preserve">, </w:t>
      </w:r>
      <w:r w:rsidR="0019697E">
        <w:rPr>
          <w:lang w:val="en-US"/>
        </w:rPr>
        <w:t>press</w:t>
      </w:r>
      <w:r w:rsidR="00365320">
        <w:rPr>
          <w:lang w:val="en-US"/>
        </w:rPr>
        <w:t xml:space="preserve"> Update</w:t>
      </w:r>
    </w:p>
    <w:p w14:paraId="05035F71" w14:textId="77777777" w:rsidR="00CF5F26" w:rsidRDefault="00CF5F26" w:rsidP="00F62B13">
      <w:pPr>
        <w:pStyle w:val="Heading2"/>
      </w:pPr>
      <w:bookmarkStart w:id="63" w:name="_Toc241759702"/>
      <w:bookmarkStart w:id="64" w:name="_Hlk36470768"/>
      <w:r>
        <w:t>Print Recall Letters</w:t>
      </w:r>
      <w:bookmarkEnd w:id="63"/>
    </w:p>
    <w:p w14:paraId="6D712839" w14:textId="77777777" w:rsidR="00CF5F26" w:rsidRDefault="00CF5F26" w:rsidP="00CF5F26">
      <w:pPr>
        <w:pStyle w:val="ListParagraph"/>
        <w:numPr>
          <w:ilvl w:val="0"/>
          <w:numId w:val="19"/>
        </w:numPr>
      </w:pPr>
      <w:bookmarkStart w:id="65" w:name="_Hlk36469615"/>
      <w:r>
        <w:t>Dashboard &gt; Recall</w:t>
      </w:r>
    </w:p>
    <w:p w14:paraId="2920F910" w14:textId="2E5EA8EF" w:rsidR="00CF5F26" w:rsidRPr="00B63156" w:rsidRDefault="001248AC" w:rsidP="00CF5F26">
      <w:pPr>
        <w:pStyle w:val="ListParagraph"/>
        <w:numPr>
          <w:ilvl w:val="0"/>
          <w:numId w:val="19"/>
        </w:numPr>
      </w:pPr>
      <w:r>
        <w:t>Press</w:t>
      </w:r>
      <w:r w:rsidR="00CF5F26">
        <w:t xml:space="preserve"> Search </w:t>
      </w:r>
      <w:r w:rsidR="00CF5F26">
        <w:rPr>
          <w:noProof/>
          <w:lang w:eastAsia="en-NZ"/>
        </w:rPr>
        <w:drawing>
          <wp:inline distT="0" distB="0" distL="0" distR="0" wp14:anchorId="3951BC1E" wp14:editId="0FAA9DC6">
            <wp:extent cx="188827" cy="172642"/>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6836" cy="189107"/>
                    </a:xfrm>
                    <a:prstGeom prst="rect">
                      <a:avLst/>
                    </a:prstGeom>
                  </pic:spPr>
                </pic:pic>
              </a:graphicData>
            </a:graphic>
          </wp:inline>
        </w:drawing>
      </w:r>
      <w:bookmarkEnd w:id="65"/>
      <w:r w:rsidR="005B4536">
        <w:t xml:space="preserve"> </w:t>
      </w:r>
      <w:r w:rsidR="00CF5F26" w:rsidRPr="00B63156">
        <w:t>to search for any recall record using these headings.</w:t>
      </w:r>
    </w:p>
    <w:p w14:paraId="70FF9315" w14:textId="77777777" w:rsidR="00CF5F26" w:rsidRDefault="00CF5F26" w:rsidP="00CF5F26">
      <w:pPr>
        <w:pStyle w:val="ListParagraph"/>
        <w:numPr>
          <w:ilvl w:val="1"/>
          <w:numId w:val="19"/>
        </w:numPr>
      </w:pPr>
      <w:r>
        <w:t>For example, click Next Date Due Back</w:t>
      </w:r>
    </w:p>
    <w:p w14:paraId="17BA7648" w14:textId="1CD4503B" w:rsidR="00CF5F26" w:rsidRDefault="00266E45" w:rsidP="00CF5F26">
      <w:pPr>
        <w:pStyle w:val="ListParagraph"/>
        <w:numPr>
          <w:ilvl w:val="1"/>
          <w:numId w:val="19"/>
        </w:numPr>
      </w:pPr>
      <w:r>
        <w:t>Press</w:t>
      </w:r>
      <w:r w:rsidR="00CF5F26">
        <w:t xml:space="preserve"> “</w:t>
      </w:r>
      <w:proofErr w:type="gramStart"/>
      <w:r w:rsidR="00CF5F26">
        <w:t>Is ”</w:t>
      </w:r>
      <w:proofErr w:type="gramEnd"/>
      <w:r w:rsidR="00CF5F26">
        <w:t xml:space="preserve"> and select the timeframe to search, e.g. Current or Next Week</w:t>
      </w:r>
    </w:p>
    <w:p w14:paraId="66388086" w14:textId="66DE3162" w:rsidR="00CF5F26" w:rsidRDefault="008122F7" w:rsidP="00CF5F26">
      <w:pPr>
        <w:pStyle w:val="ListParagraph"/>
        <w:numPr>
          <w:ilvl w:val="1"/>
          <w:numId w:val="19"/>
        </w:numPr>
      </w:pPr>
      <w:r>
        <w:t>Press Apply</w:t>
      </w:r>
    </w:p>
    <w:p w14:paraId="74D0C42A" w14:textId="77C3A451" w:rsidR="00AE29DB" w:rsidRDefault="00AE29DB" w:rsidP="518795FF">
      <w:pPr>
        <w:pStyle w:val="ListParagraph"/>
        <w:numPr>
          <w:ilvl w:val="0"/>
          <w:numId w:val="19"/>
        </w:numPr>
      </w:pPr>
      <w:r>
        <w:t xml:space="preserve">Press Select </w:t>
      </w:r>
      <w:r w:rsidR="00DA22E7">
        <w:t>and press the circles against the required records</w:t>
      </w:r>
    </w:p>
    <w:p w14:paraId="4BB6DE14" w14:textId="6CFB93DD" w:rsidR="003F50F0" w:rsidRDefault="003F50F0" w:rsidP="518795FF">
      <w:pPr>
        <w:pStyle w:val="ListParagraph"/>
        <w:numPr>
          <w:ilvl w:val="0"/>
          <w:numId w:val="19"/>
        </w:numPr>
      </w:pPr>
      <w:r>
        <w:t>Press Print &gt; Print</w:t>
      </w:r>
    </w:p>
    <w:p w14:paraId="0F47C619" w14:textId="36B864CF" w:rsidR="00CF5F26" w:rsidRDefault="00CF5F26" w:rsidP="00CF5F26">
      <w:pPr>
        <w:pStyle w:val="ListParagraph"/>
        <w:numPr>
          <w:ilvl w:val="0"/>
          <w:numId w:val="19"/>
        </w:numPr>
        <w:spacing w:line="240" w:lineRule="auto"/>
      </w:pPr>
      <w:r>
        <w:lastRenderedPageBreak/>
        <w:t xml:space="preserve">For one Client, </w:t>
      </w:r>
      <w:r w:rsidR="003F50F0">
        <w:t>press</w:t>
      </w:r>
      <w:r>
        <w:t xml:space="preserve"> the </w:t>
      </w:r>
      <w:proofErr w:type="gramStart"/>
      <w:r>
        <w:t>client</w:t>
      </w:r>
      <w:proofErr w:type="gramEnd"/>
      <w:r>
        <w:t xml:space="preserve"> name, </w:t>
      </w:r>
      <w:r w:rsidR="003F50F0">
        <w:t>press the</w:t>
      </w:r>
      <w:r w:rsidR="006E4B47">
        <w:t xml:space="preserve"> More Info </w:t>
      </w:r>
      <w:r w:rsidR="005D0E2C" w:rsidRPr="005D0E2C">
        <w:rPr>
          <w:noProof/>
        </w:rPr>
        <w:drawing>
          <wp:inline distT="0" distB="0" distL="0" distR="0" wp14:anchorId="57E23E4B" wp14:editId="1D7C9D16">
            <wp:extent cx="171474" cy="314369"/>
            <wp:effectExtent l="0" t="0" r="0" b="9525"/>
            <wp:docPr id="1081428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28117" name=""/>
                    <pic:cNvPicPr/>
                  </pic:nvPicPr>
                  <pic:blipFill>
                    <a:blip r:embed="rId36"/>
                    <a:stretch>
                      <a:fillRect/>
                    </a:stretch>
                  </pic:blipFill>
                  <pic:spPr>
                    <a:xfrm>
                      <a:off x="0" y="0"/>
                      <a:ext cx="171474" cy="314369"/>
                    </a:xfrm>
                    <a:prstGeom prst="rect">
                      <a:avLst/>
                    </a:prstGeom>
                  </pic:spPr>
                </pic:pic>
              </a:graphicData>
            </a:graphic>
          </wp:inline>
        </w:drawing>
      </w:r>
      <w:r w:rsidR="005D0E2C" w:rsidRPr="005D0E2C">
        <w:t xml:space="preserve"> </w:t>
      </w:r>
      <w:r>
        <w:t>Print and Print</w:t>
      </w:r>
    </w:p>
    <w:p w14:paraId="4F87705E" w14:textId="4132C789" w:rsidR="00CF5F26" w:rsidRDefault="00CF5F26" w:rsidP="00F62B13">
      <w:pPr>
        <w:pStyle w:val="Heading2"/>
      </w:pPr>
      <w:bookmarkStart w:id="66" w:name="_Toc6922145"/>
      <w:bookmarkStart w:id="67" w:name="_Toc241759703"/>
      <w:bookmarkEnd w:id="64"/>
      <w:r>
        <w:t>Merge</w:t>
      </w:r>
      <w:bookmarkEnd w:id="66"/>
      <w:r w:rsidR="007C3955">
        <w:t xml:space="preserve"> Recall Records</w:t>
      </w:r>
      <w:bookmarkEnd w:id="67"/>
    </w:p>
    <w:p w14:paraId="19EEA456" w14:textId="77777777" w:rsidR="00CF5F26" w:rsidRDefault="00CF5F26" w:rsidP="00CF5F26">
      <w:r>
        <w:t>Separate Recall records happen when the Request has a mix of available and Stock Demand items. This type of Request creates two separate Dispatch records and therefore two separate Recall records once they are all dispatched.</w:t>
      </w:r>
    </w:p>
    <w:p w14:paraId="73233714" w14:textId="77777777" w:rsidR="00CF5F26" w:rsidRDefault="00CF5F26" w:rsidP="00CF5F26">
      <w:r>
        <w:t>Another example may be where the Occupational Therapist has done a request for a patient and a Physiotherapist has completed a separate request for the same patient within a similar timeframe.</w:t>
      </w:r>
    </w:p>
    <w:p w14:paraId="2904F12E" w14:textId="77777777" w:rsidR="00CF5F26" w:rsidRDefault="00CF5F26" w:rsidP="00CF5F26">
      <w:r>
        <w:rPr>
          <w:b/>
        </w:rPr>
        <w:t>Note: Once Merged they cannot be undone.</w:t>
      </w:r>
    </w:p>
    <w:p w14:paraId="3DA52F61" w14:textId="444BE08F" w:rsidR="00CF5F26" w:rsidRPr="00D85CE1" w:rsidRDefault="00CF5F26" w:rsidP="00CF5F26">
      <w:r>
        <w:t xml:space="preserve">The Merge option </w:t>
      </w:r>
      <w:r w:rsidR="005776A6">
        <w:t>is in</w:t>
      </w:r>
      <w:r>
        <w:t xml:space="preserve"> the </w:t>
      </w:r>
      <w:r w:rsidRPr="00CB6647">
        <w:t>Recall screen</w:t>
      </w:r>
      <w:r>
        <w:rPr>
          <w:lang w:val="en-US"/>
        </w:rPr>
        <w:t>.</w:t>
      </w:r>
    </w:p>
    <w:p w14:paraId="1A9013E4" w14:textId="4991734C" w:rsidR="004E2772" w:rsidRDefault="004E2772" w:rsidP="004E2772">
      <w:pPr>
        <w:pStyle w:val="ListParagraph"/>
        <w:numPr>
          <w:ilvl w:val="0"/>
          <w:numId w:val="27"/>
        </w:numPr>
      </w:pPr>
      <w:r>
        <w:t>Dashboard &gt; Recalls</w:t>
      </w:r>
    </w:p>
    <w:p w14:paraId="658EDF28" w14:textId="78DBFFF6" w:rsidR="004E2772" w:rsidRDefault="004E2772" w:rsidP="004E2772">
      <w:pPr>
        <w:pStyle w:val="ListParagraph"/>
        <w:numPr>
          <w:ilvl w:val="0"/>
          <w:numId w:val="27"/>
        </w:numPr>
      </w:pPr>
      <w:r>
        <w:t>Press Search</w:t>
      </w:r>
    </w:p>
    <w:p w14:paraId="37642601" w14:textId="77777777" w:rsidR="00ED3AA4" w:rsidRDefault="00ED3AA4" w:rsidP="518795FF">
      <w:pPr>
        <w:pStyle w:val="ListParagraph"/>
        <w:numPr>
          <w:ilvl w:val="1"/>
          <w:numId w:val="27"/>
        </w:numPr>
      </w:pPr>
      <w:r>
        <w:t>Press</w:t>
      </w:r>
      <w:r w:rsidR="004E2772">
        <w:t xml:space="preserve"> Client and enter the NHI or Name in the blank field below “Contains” </w:t>
      </w:r>
    </w:p>
    <w:p w14:paraId="05176286" w14:textId="3FEB81E6" w:rsidR="00CF5F26" w:rsidRDefault="00ED3AA4" w:rsidP="518795FF">
      <w:pPr>
        <w:pStyle w:val="ListParagraph"/>
        <w:numPr>
          <w:ilvl w:val="1"/>
          <w:numId w:val="27"/>
        </w:numPr>
      </w:pPr>
      <w:r>
        <w:t>Press Apply</w:t>
      </w:r>
    </w:p>
    <w:p w14:paraId="6D2B70B0" w14:textId="49A40384" w:rsidR="00CF5F26" w:rsidRDefault="00CF5F26" w:rsidP="00CF5F26">
      <w:pPr>
        <w:pStyle w:val="ListParagraph"/>
        <w:numPr>
          <w:ilvl w:val="0"/>
          <w:numId w:val="27"/>
        </w:numPr>
      </w:pPr>
      <w:r>
        <w:t>Check the Client Name, NHI and Type are the same for each record</w:t>
      </w:r>
    </w:p>
    <w:p w14:paraId="368F111D" w14:textId="3427C708" w:rsidR="00CF5F26" w:rsidRDefault="00CF5F26" w:rsidP="00CF5F26">
      <w:pPr>
        <w:pStyle w:val="ListParagraph"/>
        <w:numPr>
          <w:ilvl w:val="0"/>
          <w:numId w:val="27"/>
        </w:numPr>
      </w:pPr>
      <w:r>
        <w:t>Check to ensure the Next Dates Due are within a similar timeframe</w:t>
      </w:r>
    </w:p>
    <w:p w14:paraId="72FA64EF" w14:textId="77777777" w:rsidR="004B2D7D" w:rsidRDefault="004B2D7D" w:rsidP="004B2D7D">
      <w:pPr>
        <w:pStyle w:val="ListParagraph"/>
        <w:numPr>
          <w:ilvl w:val="0"/>
          <w:numId w:val="27"/>
        </w:numPr>
      </w:pPr>
      <w:r>
        <w:t>After assigning equipment, press Select</w:t>
      </w:r>
    </w:p>
    <w:p w14:paraId="0AFF17B1" w14:textId="682D0ADA" w:rsidR="004B2D7D" w:rsidRDefault="004B2D7D" w:rsidP="004B2D7D">
      <w:pPr>
        <w:pStyle w:val="ListParagraph"/>
        <w:numPr>
          <w:ilvl w:val="0"/>
          <w:numId w:val="27"/>
        </w:numPr>
      </w:pPr>
      <w:r>
        <w:t xml:space="preserve">Select the </w:t>
      </w:r>
      <w:r w:rsidR="00C35893">
        <w:t>records</w:t>
      </w:r>
      <w:r>
        <w:t xml:space="preserve"> to </w:t>
      </w:r>
      <w:r w:rsidR="00C35893">
        <w:t>merge</w:t>
      </w:r>
      <w:r>
        <w:t xml:space="preserve"> by pressing the circles against the record</w:t>
      </w:r>
    </w:p>
    <w:p w14:paraId="29906512" w14:textId="750B3CD8" w:rsidR="00CF5F26" w:rsidRDefault="00CF5F26" w:rsidP="00CF5F26">
      <w:pPr>
        <w:pStyle w:val="ListParagraph"/>
        <w:numPr>
          <w:ilvl w:val="0"/>
          <w:numId w:val="27"/>
        </w:numPr>
      </w:pPr>
      <w:r w:rsidRPr="00CB6647">
        <w:t xml:space="preserve">Tick </w:t>
      </w:r>
      <w:r>
        <w:t>the records to merge and click the Merge button which will display</w:t>
      </w:r>
    </w:p>
    <w:p w14:paraId="23822DB8" w14:textId="0F1352E1" w:rsidR="00CF5F26" w:rsidRDefault="00917A22" w:rsidP="00CF5F26">
      <w:pPr>
        <w:pStyle w:val="ListParagraph"/>
        <w:numPr>
          <w:ilvl w:val="0"/>
          <w:numId w:val="27"/>
        </w:numPr>
      </w:pPr>
      <w:r>
        <w:t>Press</w:t>
      </w:r>
      <w:r w:rsidR="00CF5F26" w:rsidRPr="00CB6647">
        <w:t xml:space="preserve"> one of </w:t>
      </w:r>
      <w:r w:rsidR="00CF5F26">
        <w:t>the names</w:t>
      </w:r>
      <w:r w:rsidR="00CF5F26" w:rsidRPr="00CB6647">
        <w:t xml:space="preserve"> </w:t>
      </w:r>
      <w:r w:rsidR="00CF5F26">
        <w:t>from the “Select Loan to Merge Into”</w:t>
      </w:r>
    </w:p>
    <w:p w14:paraId="5420BEF0" w14:textId="2946F62B" w:rsidR="00CF5F26" w:rsidRDefault="00CF5F26" w:rsidP="00CF5F26">
      <w:pPr>
        <w:pStyle w:val="ListParagraph"/>
        <w:numPr>
          <w:ilvl w:val="0"/>
          <w:numId w:val="27"/>
        </w:numPr>
      </w:pPr>
      <w:r>
        <w:t>Double-check the Name details</w:t>
      </w:r>
    </w:p>
    <w:p w14:paraId="0749E7E4" w14:textId="7BB902F6" w:rsidR="00CF5F26" w:rsidRPr="00CB6647" w:rsidRDefault="00917A22" w:rsidP="00CF5F26">
      <w:pPr>
        <w:pStyle w:val="ListParagraph"/>
        <w:numPr>
          <w:ilvl w:val="0"/>
          <w:numId w:val="27"/>
        </w:numPr>
      </w:pPr>
      <w:r>
        <w:t>Press</w:t>
      </w:r>
      <w:r w:rsidR="00CF5F26">
        <w:t xml:space="preserve"> Submit</w:t>
      </w:r>
    </w:p>
    <w:p w14:paraId="00307557" w14:textId="77777777" w:rsidR="00624280" w:rsidRDefault="00624280" w:rsidP="00624280">
      <w:pPr>
        <w:pStyle w:val="Heading1"/>
      </w:pPr>
      <w:bookmarkStart w:id="68" w:name="_Toc241759548"/>
      <w:bookmarkStart w:id="69" w:name="_Toc241759704"/>
      <w:bookmarkStart w:id="70" w:name="_Hlk36470708"/>
      <w:r>
        <w:t>Collections</w:t>
      </w:r>
      <w:bookmarkEnd w:id="68"/>
      <w:bookmarkEnd w:id="69"/>
    </w:p>
    <w:p w14:paraId="5E123F34" w14:textId="77777777" w:rsidR="00624280" w:rsidRDefault="00624280" w:rsidP="00624280">
      <w:r>
        <w:t>When a Collection task is created, the user is taken directly to the Collections screen.</w:t>
      </w:r>
    </w:p>
    <w:p w14:paraId="5AC80F1B" w14:textId="77777777" w:rsidR="00624280" w:rsidRDefault="00624280" w:rsidP="00624280">
      <w:pPr>
        <w:pStyle w:val="Heading2"/>
      </w:pPr>
      <w:bookmarkStart w:id="71" w:name="_Toc241759549"/>
      <w:bookmarkStart w:id="72" w:name="_Toc241759705"/>
      <w:r>
        <w:t>Edit a Collection</w:t>
      </w:r>
      <w:bookmarkEnd w:id="71"/>
      <w:bookmarkEnd w:id="72"/>
    </w:p>
    <w:p w14:paraId="47F87439" w14:textId="77777777" w:rsidR="00624280" w:rsidRDefault="00624280" w:rsidP="00624280">
      <w:pPr>
        <w:pStyle w:val="ListParagraph"/>
        <w:numPr>
          <w:ilvl w:val="0"/>
          <w:numId w:val="55"/>
        </w:numPr>
      </w:pPr>
      <w:r>
        <w:t>Reports &gt; Collections</w:t>
      </w:r>
    </w:p>
    <w:p w14:paraId="218F7A63" w14:textId="77777777" w:rsidR="00624280" w:rsidRPr="001709D2" w:rsidRDefault="00624280" w:rsidP="00624280">
      <w:pPr>
        <w:pStyle w:val="ListParagraph"/>
        <w:numPr>
          <w:ilvl w:val="0"/>
          <w:numId w:val="55"/>
        </w:numPr>
      </w:pPr>
      <w:r w:rsidRPr="001709D2">
        <w:t xml:space="preserve">Click the Search </w:t>
      </w:r>
      <w:r>
        <w:rPr>
          <w:noProof/>
        </w:rPr>
        <w:drawing>
          <wp:inline distT="0" distB="0" distL="0" distR="0" wp14:anchorId="3F2CC94C" wp14:editId="343340BA">
            <wp:extent cx="323850" cy="304800"/>
            <wp:effectExtent l="0" t="0" r="0" b="0"/>
            <wp:docPr id="1808486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8686" name="Picture 180848686"/>
                    <pic:cNvPicPr/>
                  </pic:nvPicPr>
                  <pic:blipFill>
                    <a:blip r:embed="rId37">
                      <a:extLst>
                        <a:ext uri="{28A0092B-C50C-407E-A947-70E740481C1C}">
                          <a14:useLocalDpi xmlns:a14="http://schemas.microsoft.com/office/drawing/2010/main"/>
                        </a:ext>
                      </a:extLst>
                    </a:blip>
                    <a:stretch>
                      <a:fillRect/>
                    </a:stretch>
                  </pic:blipFill>
                  <pic:spPr>
                    <a:xfrm>
                      <a:off x="0" y="0"/>
                      <a:ext cx="323850" cy="304800"/>
                    </a:xfrm>
                    <a:prstGeom prst="rect">
                      <a:avLst/>
                    </a:prstGeom>
                  </pic:spPr>
                </pic:pic>
              </a:graphicData>
            </a:graphic>
          </wp:inline>
        </w:drawing>
      </w:r>
      <w:r>
        <w:t xml:space="preserve"> </w:t>
      </w:r>
      <w:r w:rsidRPr="001709D2">
        <w:t xml:space="preserve">icon and tick </w:t>
      </w:r>
      <w:r>
        <w:t>Full Name or Equipment to Collect</w:t>
      </w:r>
    </w:p>
    <w:p w14:paraId="1856ECFA" w14:textId="77777777" w:rsidR="00624280" w:rsidRPr="001709D2" w:rsidRDefault="00624280" w:rsidP="00624280">
      <w:pPr>
        <w:pStyle w:val="ListParagraph"/>
        <w:numPr>
          <w:ilvl w:val="1"/>
          <w:numId w:val="55"/>
        </w:numPr>
      </w:pPr>
      <w:r w:rsidRPr="001709D2">
        <w:t xml:space="preserve">In the field under ‘Contains’ enter part of </w:t>
      </w:r>
      <w:r>
        <w:t>the patient’s name or the barcode</w:t>
      </w:r>
      <w:r w:rsidRPr="001709D2">
        <w:t xml:space="preserve"> of the item</w:t>
      </w:r>
    </w:p>
    <w:p w14:paraId="59CDF176" w14:textId="77777777" w:rsidR="00624280" w:rsidRDefault="00624280" w:rsidP="00624280">
      <w:pPr>
        <w:pStyle w:val="ListParagraph"/>
        <w:numPr>
          <w:ilvl w:val="1"/>
          <w:numId w:val="55"/>
        </w:numPr>
        <w:rPr>
          <w:lang w:val="en-US"/>
        </w:rPr>
      </w:pPr>
      <w:r w:rsidRPr="4509FE16">
        <w:rPr>
          <w:lang w:val="en-US"/>
        </w:rPr>
        <w:t>Press the Enter key twice</w:t>
      </w:r>
    </w:p>
    <w:p w14:paraId="4CB51003" w14:textId="77777777" w:rsidR="00624280" w:rsidRDefault="00624280" w:rsidP="00624280">
      <w:pPr>
        <w:pStyle w:val="ListParagraph"/>
        <w:numPr>
          <w:ilvl w:val="0"/>
          <w:numId w:val="55"/>
        </w:numPr>
      </w:pPr>
      <w:r>
        <w:t>Hover to the left of the record and click the blue dots and Edit</w:t>
      </w:r>
    </w:p>
    <w:p w14:paraId="59341C41" w14:textId="77777777" w:rsidR="00624280" w:rsidRDefault="00624280" w:rsidP="00624280">
      <w:pPr>
        <w:pStyle w:val="ListParagraph"/>
        <w:numPr>
          <w:ilvl w:val="0"/>
          <w:numId w:val="55"/>
        </w:numPr>
      </w:pPr>
      <w:r>
        <w:t>Update the required fields and click Update</w:t>
      </w:r>
    </w:p>
    <w:p w14:paraId="13B27376" w14:textId="77777777" w:rsidR="00D972A2" w:rsidRDefault="00D972A2">
      <w:pPr>
        <w:rPr>
          <w:rFonts w:asciiTheme="majorHAnsi" w:eastAsiaTheme="majorEastAsia" w:hAnsiTheme="majorHAnsi" w:cstheme="majorBidi"/>
          <w:color w:val="2E74B5" w:themeColor="accent1" w:themeShade="BF"/>
          <w:sz w:val="32"/>
          <w:szCs w:val="32"/>
        </w:rPr>
      </w:pPr>
      <w:r>
        <w:br w:type="page"/>
      </w:r>
    </w:p>
    <w:p w14:paraId="0BE048DA" w14:textId="76FAEF12" w:rsidR="004152E0" w:rsidRDefault="004152E0" w:rsidP="004152E0">
      <w:pPr>
        <w:pStyle w:val="Heading1"/>
      </w:pPr>
      <w:bookmarkStart w:id="73" w:name="_Toc241759706"/>
      <w:r>
        <w:lastRenderedPageBreak/>
        <w:t>Generating an ACC4249</w:t>
      </w:r>
      <w:bookmarkEnd w:id="73"/>
    </w:p>
    <w:p w14:paraId="365793B6" w14:textId="77777777" w:rsidR="004152E0" w:rsidRPr="00390BFD" w:rsidRDefault="004152E0" w:rsidP="004152E0">
      <w:r>
        <w:t>For hospitals who claim from ACC post-6-week issue of STL equipment</w:t>
      </w:r>
    </w:p>
    <w:p w14:paraId="58CA6FA7" w14:textId="77777777" w:rsidR="004152E0" w:rsidRDefault="004152E0" w:rsidP="004152E0">
      <w:pPr>
        <w:pStyle w:val="ListParagraph"/>
        <w:numPr>
          <w:ilvl w:val="0"/>
          <w:numId w:val="42"/>
        </w:numPr>
      </w:pPr>
      <w:r>
        <w:t>Dashboard &gt; Recall</w:t>
      </w:r>
    </w:p>
    <w:p w14:paraId="692A3EE5" w14:textId="77777777" w:rsidR="004152E0" w:rsidRDefault="004152E0" w:rsidP="004152E0">
      <w:pPr>
        <w:pStyle w:val="ListParagraph"/>
        <w:numPr>
          <w:ilvl w:val="0"/>
          <w:numId w:val="42"/>
        </w:numPr>
      </w:pPr>
      <w:r>
        <w:t>Press the Search icon</w:t>
      </w:r>
    </w:p>
    <w:p w14:paraId="14BBC03E" w14:textId="77777777" w:rsidR="004152E0" w:rsidRDefault="004152E0" w:rsidP="004152E0">
      <w:pPr>
        <w:pStyle w:val="ListParagraph"/>
        <w:numPr>
          <w:ilvl w:val="1"/>
          <w:numId w:val="42"/>
        </w:numPr>
      </w:pPr>
      <w:r>
        <w:t>Search for your patient, or</w:t>
      </w:r>
    </w:p>
    <w:p w14:paraId="01CAD754" w14:textId="77777777" w:rsidR="004152E0" w:rsidRDefault="004152E0" w:rsidP="004152E0">
      <w:pPr>
        <w:pStyle w:val="ListParagraph"/>
        <w:numPr>
          <w:ilvl w:val="2"/>
          <w:numId w:val="42"/>
        </w:numPr>
      </w:pPr>
      <w:r>
        <w:t>Press Type and enter ACC in the text box under “Contains”</w:t>
      </w:r>
    </w:p>
    <w:p w14:paraId="5DB36BF5" w14:textId="77777777" w:rsidR="004152E0" w:rsidRDefault="004152E0" w:rsidP="004152E0">
      <w:pPr>
        <w:pStyle w:val="ListParagraph"/>
        <w:numPr>
          <w:ilvl w:val="1"/>
          <w:numId w:val="42"/>
        </w:numPr>
      </w:pPr>
      <w:r>
        <w:t>Tick the Next Date Due Back</w:t>
      </w:r>
    </w:p>
    <w:p w14:paraId="474189EC" w14:textId="77777777" w:rsidR="004152E0" w:rsidRDefault="004152E0" w:rsidP="004152E0">
      <w:pPr>
        <w:pStyle w:val="ListParagraph"/>
        <w:numPr>
          <w:ilvl w:val="1"/>
          <w:numId w:val="42"/>
        </w:numPr>
      </w:pPr>
      <w:r>
        <w:t>Select your date range option from the “Is” menu and press Apply</w:t>
      </w:r>
    </w:p>
    <w:p w14:paraId="3854ED24" w14:textId="77777777" w:rsidR="004152E0" w:rsidRDefault="004152E0" w:rsidP="004152E0">
      <w:pPr>
        <w:pStyle w:val="ListParagraph"/>
        <w:numPr>
          <w:ilvl w:val="1"/>
          <w:numId w:val="42"/>
        </w:numPr>
        <w:spacing w:line="256" w:lineRule="auto"/>
      </w:pPr>
      <w:r>
        <w:t>Press Select and press the circles against the required records</w:t>
      </w:r>
    </w:p>
    <w:p w14:paraId="2D1A3FB7" w14:textId="77777777" w:rsidR="004152E0" w:rsidRDefault="004152E0" w:rsidP="004152E0">
      <w:pPr>
        <w:pStyle w:val="ListParagraph"/>
        <w:numPr>
          <w:ilvl w:val="0"/>
          <w:numId w:val="42"/>
        </w:numPr>
      </w:pPr>
      <w:r>
        <w:t>Press the Process ACC4249 button which displays</w:t>
      </w:r>
    </w:p>
    <w:p w14:paraId="630B2DD0" w14:textId="77777777" w:rsidR="004152E0" w:rsidRDefault="004152E0" w:rsidP="004152E0">
      <w:r>
        <w:t>From the ACC4249 Reports screen:</w:t>
      </w:r>
    </w:p>
    <w:p w14:paraId="3EE978B4" w14:textId="77777777" w:rsidR="004152E0" w:rsidRDefault="004152E0" w:rsidP="004152E0">
      <w:pPr>
        <w:pStyle w:val="ListParagraph"/>
        <w:numPr>
          <w:ilvl w:val="0"/>
          <w:numId w:val="43"/>
        </w:numPr>
        <w:spacing w:line="256" w:lineRule="auto"/>
      </w:pPr>
      <w:r>
        <w:t xml:space="preserve">Tap the record and press Edit </w:t>
      </w:r>
      <w:r>
        <w:rPr>
          <w:noProof/>
        </w:rPr>
        <w:drawing>
          <wp:inline distT="0" distB="0" distL="0" distR="0" wp14:anchorId="35E254E4" wp14:editId="46DF76FC">
            <wp:extent cx="285714" cy="257143"/>
            <wp:effectExtent l="0" t="0" r="635" b="0"/>
            <wp:docPr id="1289036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36521" name=""/>
                    <pic:cNvPicPr/>
                  </pic:nvPicPr>
                  <pic:blipFill>
                    <a:blip r:embed="rId31"/>
                    <a:stretch>
                      <a:fillRect/>
                    </a:stretch>
                  </pic:blipFill>
                  <pic:spPr>
                    <a:xfrm>
                      <a:off x="0" y="0"/>
                      <a:ext cx="285714" cy="257143"/>
                    </a:xfrm>
                    <a:prstGeom prst="rect">
                      <a:avLst/>
                    </a:prstGeom>
                  </pic:spPr>
                </pic:pic>
              </a:graphicData>
            </a:graphic>
          </wp:inline>
        </w:drawing>
      </w:r>
    </w:p>
    <w:p w14:paraId="1DC859B3" w14:textId="77777777" w:rsidR="004152E0" w:rsidRDefault="004152E0" w:rsidP="004152E0">
      <w:pPr>
        <w:pStyle w:val="ListParagraph"/>
        <w:numPr>
          <w:ilvl w:val="0"/>
          <w:numId w:val="43"/>
        </w:numPr>
      </w:pPr>
      <w:r>
        <w:t>Update the 4249 Status to Printed</w:t>
      </w:r>
    </w:p>
    <w:p w14:paraId="2A25E65F" w14:textId="77777777" w:rsidR="004152E0" w:rsidRDefault="004152E0" w:rsidP="004152E0">
      <w:pPr>
        <w:pStyle w:val="ListParagraph"/>
        <w:numPr>
          <w:ilvl w:val="0"/>
          <w:numId w:val="43"/>
        </w:numPr>
      </w:pPr>
      <w:r>
        <w:t>Enter the Sent to ACC date</w:t>
      </w:r>
    </w:p>
    <w:p w14:paraId="0B0382C9" w14:textId="77777777" w:rsidR="004152E0" w:rsidRDefault="004152E0" w:rsidP="004152E0">
      <w:pPr>
        <w:pStyle w:val="ListParagraph"/>
        <w:numPr>
          <w:ilvl w:val="0"/>
          <w:numId w:val="43"/>
        </w:numPr>
      </w:pPr>
      <w:r>
        <w:t>Enter the Clients Acute Discharge D</w:t>
      </w:r>
      <w:r w:rsidRPr="00D04921">
        <w:t>at</w:t>
      </w:r>
      <w:r>
        <w:t>e</w:t>
      </w:r>
    </w:p>
    <w:p w14:paraId="20BD1C4F" w14:textId="77777777" w:rsidR="004152E0" w:rsidRDefault="004152E0" w:rsidP="004152E0">
      <w:pPr>
        <w:pStyle w:val="ListParagraph"/>
        <w:numPr>
          <w:ilvl w:val="0"/>
          <w:numId w:val="43"/>
        </w:numPr>
      </w:pPr>
      <w:r>
        <w:t>Complete the Equipment Details fields for each item</w:t>
      </w:r>
    </w:p>
    <w:p w14:paraId="11F3BA86" w14:textId="77777777" w:rsidR="004152E0" w:rsidRDefault="004152E0" w:rsidP="004152E0">
      <w:pPr>
        <w:pStyle w:val="ListParagraph"/>
        <w:numPr>
          <w:ilvl w:val="0"/>
          <w:numId w:val="43"/>
        </w:numPr>
      </w:pPr>
      <w:r>
        <w:t>Press Back &lt;</w:t>
      </w:r>
    </w:p>
    <w:p w14:paraId="4E476685" w14:textId="77777777" w:rsidR="004152E0" w:rsidRDefault="004152E0" w:rsidP="004152E0">
      <w:pPr>
        <w:pStyle w:val="ListParagraph"/>
        <w:numPr>
          <w:ilvl w:val="0"/>
          <w:numId w:val="43"/>
        </w:numPr>
      </w:pPr>
      <w:r>
        <w:t xml:space="preserve">Press the More Info </w:t>
      </w:r>
      <w:r>
        <w:rPr>
          <w:noProof/>
        </w:rPr>
        <w:drawing>
          <wp:inline distT="0" distB="0" distL="0" distR="0" wp14:anchorId="05E47851" wp14:editId="28E87BF1">
            <wp:extent cx="171429" cy="314286"/>
            <wp:effectExtent l="0" t="0" r="635" b="0"/>
            <wp:docPr id="398065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65742" name=""/>
                    <pic:cNvPicPr/>
                  </pic:nvPicPr>
                  <pic:blipFill>
                    <a:blip r:embed="rId38"/>
                    <a:stretch>
                      <a:fillRect/>
                    </a:stretch>
                  </pic:blipFill>
                  <pic:spPr>
                    <a:xfrm>
                      <a:off x="0" y="0"/>
                      <a:ext cx="171429" cy="314286"/>
                    </a:xfrm>
                    <a:prstGeom prst="rect">
                      <a:avLst/>
                    </a:prstGeom>
                  </pic:spPr>
                </pic:pic>
              </a:graphicData>
            </a:graphic>
          </wp:inline>
        </w:drawing>
      </w:r>
      <w:r>
        <w:t xml:space="preserve"> icon and press Print/PDF</w:t>
      </w:r>
    </w:p>
    <w:p w14:paraId="2434CCDE" w14:textId="77777777" w:rsidR="004152E0" w:rsidRDefault="004152E0" w:rsidP="004152E0">
      <w:pPr>
        <w:pStyle w:val="Heading2"/>
      </w:pPr>
      <w:bookmarkStart w:id="74" w:name="_Toc241759707"/>
      <w:r>
        <w:t>Editing an ACC4249</w:t>
      </w:r>
      <w:bookmarkEnd w:id="74"/>
    </w:p>
    <w:p w14:paraId="18A41E3E" w14:textId="77777777" w:rsidR="004152E0" w:rsidRDefault="004152E0" w:rsidP="004152E0">
      <w:r>
        <w:t xml:space="preserve">Using the 4249 Status, </w:t>
      </w:r>
      <w:proofErr w:type="gramStart"/>
      <w:r>
        <w:t>Followed</w:t>
      </w:r>
      <w:proofErr w:type="gramEnd"/>
      <w:r>
        <w:t xml:space="preserve"> up with ACC and Notes section can assist you to track where in the process the ACC4249 is at.</w:t>
      </w:r>
    </w:p>
    <w:p w14:paraId="6B28EFD6" w14:textId="77777777" w:rsidR="004152E0" w:rsidRPr="006B29F6" w:rsidRDefault="004152E0" w:rsidP="004152E0">
      <w:r>
        <w:t>Text recorded in the Comments section will display on the ACC4249 form.</w:t>
      </w:r>
    </w:p>
    <w:p w14:paraId="1C85D13E" w14:textId="77777777" w:rsidR="004152E0" w:rsidRDefault="004152E0" w:rsidP="004152E0">
      <w:pPr>
        <w:pStyle w:val="Heading1"/>
      </w:pPr>
      <w:bookmarkStart w:id="75" w:name="_Toc241759708"/>
      <w:bookmarkStart w:id="76" w:name="_Hlk36537288"/>
      <w:r>
        <w:t>STL-LTL Records</w:t>
      </w:r>
      <w:bookmarkEnd w:id="75"/>
    </w:p>
    <w:p w14:paraId="54B8EB99" w14:textId="77777777" w:rsidR="004152E0" w:rsidRDefault="004152E0" w:rsidP="004152E0">
      <w:r>
        <w:t>There is a screen which you can use to identify items which have been requested to be transferred to long-term and which items you have received a replenishment item for.</w:t>
      </w:r>
    </w:p>
    <w:p w14:paraId="55332FA3" w14:textId="77777777" w:rsidR="004152E0" w:rsidRDefault="004152E0" w:rsidP="004152E0">
      <w:pPr>
        <w:pStyle w:val="ListParagraph"/>
        <w:numPr>
          <w:ilvl w:val="0"/>
          <w:numId w:val="44"/>
        </w:numPr>
      </w:pPr>
      <w:r>
        <w:t>From the Inventory menu &gt; View STL to LTL Transfers</w:t>
      </w:r>
    </w:p>
    <w:p w14:paraId="27B75F00" w14:textId="77777777" w:rsidR="004152E0" w:rsidRDefault="004152E0" w:rsidP="004152E0">
      <w:pPr>
        <w:pStyle w:val="ListParagraph"/>
        <w:numPr>
          <w:ilvl w:val="1"/>
          <w:numId w:val="44"/>
        </w:numPr>
      </w:pPr>
      <w:r>
        <w:t>When a STL-LTL request is completed by the Therapist, a record is created here and displayed in red text</w:t>
      </w:r>
    </w:p>
    <w:p w14:paraId="40C45439" w14:textId="77777777" w:rsidR="004152E0" w:rsidRDefault="004152E0" w:rsidP="004152E0">
      <w:pPr>
        <w:pStyle w:val="ListParagraph"/>
        <w:numPr>
          <w:ilvl w:val="0"/>
          <w:numId w:val="44"/>
        </w:numPr>
      </w:pPr>
      <w:r>
        <w:t>When the replenishment item is received search for the client named on the packing slip</w:t>
      </w:r>
    </w:p>
    <w:p w14:paraId="46DFE4A6" w14:textId="77777777" w:rsidR="004152E0" w:rsidRDefault="004152E0" w:rsidP="004152E0">
      <w:pPr>
        <w:pStyle w:val="ListParagraph"/>
        <w:numPr>
          <w:ilvl w:val="1"/>
          <w:numId w:val="44"/>
        </w:numPr>
      </w:pPr>
      <w:r>
        <w:t>Press Search</w:t>
      </w:r>
    </w:p>
    <w:p w14:paraId="16539B42" w14:textId="77777777" w:rsidR="004152E0" w:rsidRDefault="004152E0" w:rsidP="004152E0">
      <w:pPr>
        <w:pStyle w:val="ListParagraph"/>
        <w:numPr>
          <w:ilvl w:val="1"/>
          <w:numId w:val="44"/>
        </w:numPr>
      </w:pPr>
      <w:r>
        <w:t>Press the Client box and enter their NHI in the text field under “Contains”</w:t>
      </w:r>
    </w:p>
    <w:p w14:paraId="2077FC7C" w14:textId="77777777" w:rsidR="004152E0" w:rsidRDefault="004152E0" w:rsidP="004152E0">
      <w:pPr>
        <w:pStyle w:val="ListParagraph"/>
        <w:numPr>
          <w:ilvl w:val="1"/>
          <w:numId w:val="44"/>
        </w:numPr>
      </w:pPr>
      <w:r>
        <w:t>Press Apply</w:t>
      </w:r>
    </w:p>
    <w:p w14:paraId="361DDBCB" w14:textId="77777777" w:rsidR="004152E0" w:rsidRDefault="004152E0" w:rsidP="004152E0">
      <w:pPr>
        <w:pStyle w:val="ListParagraph"/>
        <w:numPr>
          <w:ilvl w:val="1"/>
          <w:numId w:val="44"/>
        </w:numPr>
        <w:spacing w:line="256" w:lineRule="auto"/>
      </w:pPr>
      <w:r>
        <w:t>Press Select and press the circles against the required records</w:t>
      </w:r>
    </w:p>
    <w:p w14:paraId="3285BDCF" w14:textId="77777777" w:rsidR="004152E0" w:rsidRDefault="004152E0" w:rsidP="004152E0">
      <w:pPr>
        <w:pStyle w:val="ListParagraph"/>
        <w:numPr>
          <w:ilvl w:val="0"/>
          <w:numId w:val="44"/>
        </w:numPr>
      </w:pPr>
      <w:r>
        <w:t>Press the Mark as Completed button which displays</w:t>
      </w:r>
    </w:p>
    <w:bookmarkEnd w:id="76"/>
    <w:p w14:paraId="4FCF777A" w14:textId="77777777" w:rsidR="004152E0" w:rsidRDefault="004152E0" w:rsidP="004152E0">
      <w:r>
        <w:t>This action will remove the record from the list, indicating you have received the replenishment item.</w:t>
      </w:r>
    </w:p>
    <w:p w14:paraId="652775E2" w14:textId="77777777" w:rsidR="004152E0" w:rsidRPr="00A43BFA" w:rsidRDefault="004152E0" w:rsidP="004152E0">
      <w:r>
        <w:t>To view replenished STL-LTL records, go to Inventory menu &gt; Closed STL to LTL Transfers.</w:t>
      </w:r>
    </w:p>
    <w:p w14:paraId="377A730E" w14:textId="77777777" w:rsidR="00F62B13" w:rsidRDefault="00F62B13">
      <w:pPr>
        <w:rPr>
          <w:rFonts w:asciiTheme="majorHAnsi" w:eastAsiaTheme="majorEastAsia" w:hAnsiTheme="majorHAnsi" w:cstheme="majorBidi"/>
          <w:color w:val="2E74B5" w:themeColor="accent1" w:themeShade="BF"/>
          <w:sz w:val="32"/>
          <w:szCs w:val="32"/>
        </w:rPr>
      </w:pPr>
      <w:r>
        <w:br w:type="page"/>
      </w:r>
    </w:p>
    <w:p w14:paraId="7F1AC4EF" w14:textId="77777777" w:rsidR="00B36FB0" w:rsidRDefault="00B36FB0" w:rsidP="002F50F6">
      <w:pPr>
        <w:pStyle w:val="Heading1"/>
      </w:pPr>
      <w:bookmarkStart w:id="77" w:name="_Retire_an_Item"/>
      <w:bookmarkStart w:id="78" w:name="_Toc241759709"/>
      <w:bookmarkEnd w:id="70"/>
      <w:bookmarkEnd w:id="77"/>
      <w:r>
        <w:lastRenderedPageBreak/>
        <w:t>Clients</w:t>
      </w:r>
      <w:bookmarkEnd w:id="78"/>
    </w:p>
    <w:p w14:paraId="41020567" w14:textId="77777777" w:rsidR="00B36FB0" w:rsidRDefault="00B36FB0" w:rsidP="00B36FB0">
      <w:r>
        <w:t>As well as adding new clients from within a request, this can also be done separate to a request.</w:t>
      </w:r>
    </w:p>
    <w:p w14:paraId="05960E92" w14:textId="77777777" w:rsidR="00B36FB0" w:rsidRDefault="00B36FB0" w:rsidP="00B36FB0">
      <w:r>
        <w:t>View Clients is where you view their contact details and edit if required. It also provides a link to the client’s equipment history.</w:t>
      </w:r>
    </w:p>
    <w:p w14:paraId="68B9BBD2" w14:textId="77777777" w:rsidR="00B36FB0" w:rsidRDefault="00B36FB0" w:rsidP="00B36FB0">
      <w:r>
        <w:t>View Client History is a direct view of client’s equipment history.</w:t>
      </w:r>
    </w:p>
    <w:p w14:paraId="70846F41" w14:textId="77777777" w:rsidR="009C2642" w:rsidRDefault="07426C7C" w:rsidP="002F50F6">
      <w:pPr>
        <w:pStyle w:val="Heading2"/>
      </w:pPr>
      <w:bookmarkStart w:id="79" w:name="_Add_New_Client"/>
      <w:bookmarkStart w:id="80" w:name="_Toc241759710"/>
      <w:r>
        <w:t>Add New Client</w:t>
      </w:r>
      <w:bookmarkEnd w:id="79"/>
      <w:bookmarkEnd w:id="80"/>
    </w:p>
    <w:p w14:paraId="23AD0F05" w14:textId="77777777" w:rsidR="009C2642" w:rsidRDefault="009C2642" w:rsidP="00BC30F1">
      <w:pPr>
        <w:pStyle w:val="ListParagraph"/>
        <w:numPr>
          <w:ilvl w:val="0"/>
          <w:numId w:val="51"/>
        </w:numPr>
      </w:pPr>
      <w:r>
        <w:t xml:space="preserve">Clients &gt; Add a </w:t>
      </w:r>
      <w:proofErr w:type="gramStart"/>
      <w:r>
        <w:t>Client</w:t>
      </w:r>
      <w:proofErr w:type="gramEnd"/>
    </w:p>
    <w:p w14:paraId="4125F6C7" w14:textId="77777777" w:rsidR="009C2642" w:rsidRDefault="009C2642" w:rsidP="00BC30F1">
      <w:pPr>
        <w:pStyle w:val="ListParagraph"/>
        <w:numPr>
          <w:ilvl w:val="0"/>
          <w:numId w:val="51"/>
        </w:numPr>
      </w:pPr>
      <w:r>
        <w:t>Enter Name and Email (if provided)</w:t>
      </w:r>
    </w:p>
    <w:p w14:paraId="68790077" w14:textId="77777777" w:rsidR="009C2642" w:rsidRDefault="009C2642" w:rsidP="00BC30F1">
      <w:pPr>
        <w:pStyle w:val="ListParagraph"/>
        <w:numPr>
          <w:ilvl w:val="0"/>
          <w:numId w:val="51"/>
        </w:numPr>
      </w:pPr>
      <w:r>
        <w:t>Enter NHI</w:t>
      </w:r>
      <w:r w:rsidR="00BC30F1">
        <w:t xml:space="preserve"> and Client </w:t>
      </w:r>
      <w:proofErr w:type="spellStart"/>
      <w:r>
        <w:t>DoB</w:t>
      </w:r>
      <w:proofErr w:type="spellEnd"/>
    </w:p>
    <w:p w14:paraId="0513BCB6" w14:textId="77777777" w:rsidR="009C2642" w:rsidRDefault="009C2642" w:rsidP="00BC30F1">
      <w:pPr>
        <w:pStyle w:val="ListParagraph"/>
        <w:numPr>
          <w:ilvl w:val="0"/>
          <w:numId w:val="51"/>
        </w:numPr>
      </w:pPr>
      <w:r>
        <w:t>Select Gender and Client Ethnicity</w:t>
      </w:r>
    </w:p>
    <w:p w14:paraId="613B3FAC" w14:textId="77777777" w:rsidR="00D90DA3" w:rsidRDefault="00D90DA3" w:rsidP="00BC30F1">
      <w:pPr>
        <w:pStyle w:val="ListParagraph"/>
        <w:numPr>
          <w:ilvl w:val="0"/>
          <w:numId w:val="51"/>
        </w:numPr>
      </w:pPr>
      <w:bookmarkStart w:id="81" w:name="_Hlk38611140"/>
      <w:r>
        <w:t>Record Client Alert if required (this info will display in Request, Dispatch, Recall and Collection records)</w:t>
      </w:r>
    </w:p>
    <w:bookmarkEnd w:id="81"/>
    <w:p w14:paraId="3906941C" w14:textId="0AB99A89" w:rsidR="009C2642" w:rsidRDefault="00FD1DFB" w:rsidP="00BC30F1">
      <w:pPr>
        <w:pStyle w:val="ListParagraph"/>
        <w:numPr>
          <w:ilvl w:val="0"/>
          <w:numId w:val="51"/>
        </w:numPr>
      </w:pPr>
      <w:r>
        <w:t xml:space="preserve"> </w:t>
      </w:r>
      <w:r w:rsidR="00DF389B">
        <w:t>Press Tap to add record</w:t>
      </w:r>
      <w:r>
        <w:t>s</w:t>
      </w:r>
      <w:r w:rsidR="009C2642">
        <w:t xml:space="preserve"> </w:t>
      </w:r>
      <w:r w:rsidR="00572DFE">
        <w:t xml:space="preserve">and Add New </w:t>
      </w:r>
      <w:r>
        <w:t xml:space="preserve">to record </w:t>
      </w:r>
      <w:r w:rsidR="009C2642">
        <w:t>the client’s address</w:t>
      </w:r>
      <w:r w:rsidR="00BC30F1">
        <w:t xml:space="preserve"> (the delivery address will default to this address)</w:t>
      </w:r>
    </w:p>
    <w:p w14:paraId="4C6CBBDB" w14:textId="0D6A3677" w:rsidR="00BC30F1" w:rsidRDefault="00617293" w:rsidP="00BC30F1">
      <w:pPr>
        <w:pStyle w:val="ListParagraph"/>
        <w:numPr>
          <w:ilvl w:val="0"/>
          <w:numId w:val="51"/>
        </w:numPr>
      </w:pPr>
      <w:r>
        <w:t xml:space="preserve">Press Tap to add records and Add New to record </w:t>
      </w:r>
      <w:r w:rsidR="009C2642">
        <w:t>to record the client’s phone</w:t>
      </w:r>
      <w:r w:rsidR="00BC30F1">
        <w:t xml:space="preserve"> (the Default Phone Number will default to this) </w:t>
      </w:r>
    </w:p>
    <w:p w14:paraId="026F978E" w14:textId="77777777" w:rsidR="009C2642" w:rsidRDefault="00BC30F1" w:rsidP="00BC30F1">
      <w:pPr>
        <w:pStyle w:val="ListParagraph"/>
        <w:numPr>
          <w:ilvl w:val="0"/>
          <w:numId w:val="51"/>
        </w:numPr>
      </w:pPr>
      <w:r>
        <w:t>Click Submit</w:t>
      </w:r>
    </w:p>
    <w:p w14:paraId="0E15D1A5" w14:textId="77777777" w:rsidR="006705BD" w:rsidRPr="009C2642" w:rsidRDefault="006705BD" w:rsidP="006705BD">
      <w:r>
        <w:t>Having the Client’s address and phone details is vital for being able to Recall the equipment.</w:t>
      </w:r>
    </w:p>
    <w:p w14:paraId="76185D1D" w14:textId="77777777" w:rsidR="004D50BF" w:rsidRDefault="004D50BF" w:rsidP="002F50F6">
      <w:pPr>
        <w:pStyle w:val="Heading2"/>
      </w:pPr>
      <w:bookmarkStart w:id="82" w:name="_Toc241759711"/>
      <w:r>
        <w:t>View/Edit Client Record</w:t>
      </w:r>
      <w:bookmarkEnd w:id="82"/>
    </w:p>
    <w:p w14:paraId="1FB91EE4" w14:textId="77777777" w:rsidR="004D50BF" w:rsidRDefault="004D50BF" w:rsidP="00BC30F1">
      <w:pPr>
        <w:pStyle w:val="ListParagraph"/>
        <w:numPr>
          <w:ilvl w:val="0"/>
          <w:numId w:val="50"/>
        </w:numPr>
      </w:pPr>
      <w:r>
        <w:t>Clients &gt; View Clients</w:t>
      </w:r>
    </w:p>
    <w:p w14:paraId="1BE2E653" w14:textId="6130DEC5" w:rsidR="004D50BF" w:rsidRDefault="008E397B" w:rsidP="00BC30F1">
      <w:pPr>
        <w:pStyle w:val="ListParagraph"/>
        <w:numPr>
          <w:ilvl w:val="0"/>
          <w:numId w:val="50"/>
        </w:numPr>
      </w:pPr>
      <w:r>
        <w:t>Enter the client’s NHI and press Search</w:t>
      </w:r>
    </w:p>
    <w:p w14:paraId="28907902" w14:textId="000D939F" w:rsidR="00291E75" w:rsidRDefault="00B65B19" w:rsidP="00BC30F1">
      <w:pPr>
        <w:pStyle w:val="ListParagraph"/>
        <w:numPr>
          <w:ilvl w:val="0"/>
          <w:numId w:val="50"/>
        </w:numPr>
      </w:pPr>
      <w:r>
        <w:t>Press</w:t>
      </w:r>
      <w:r w:rsidR="00291E75">
        <w:t xml:space="preserve"> View Clients to see the results</w:t>
      </w:r>
    </w:p>
    <w:p w14:paraId="6AAABB4B" w14:textId="6BC7D554" w:rsidR="009C2642" w:rsidRDefault="00E6673D" w:rsidP="00BC30F1">
      <w:pPr>
        <w:pStyle w:val="ListParagraph"/>
        <w:numPr>
          <w:ilvl w:val="0"/>
          <w:numId w:val="50"/>
        </w:numPr>
        <w:spacing w:line="256" w:lineRule="auto"/>
      </w:pPr>
      <w:r>
        <w:t xml:space="preserve">Tap the record and press Edit </w:t>
      </w:r>
      <w:r>
        <w:rPr>
          <w:noProof/>
        </w:rPr>
        <w:drawing>
          <wp:inline distT="0" distB="0" distL="0" distR="0" wp14:anchorId="4F3C9FB3" wp14:editId="63C77D5A">
            <wp:extent cx="285714" cy="257143"/>
            <wp:effectExtent l="0" t="0" r="635" b="0"/>
            <wp:docPr id="9344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488046" name=""/>
                    <pic:cNvPicPr/>
                  </pic:nvPicPr>
                  <pic:blipFill>
                    <a:blip r:embed="rId31"/>
                    <a:stretch>
                      <a:fillRect/>
                    </a:stretch>
                  </pic:blipFill>
                  <pic:spPr>
                    <a:xfrm>
                      <a:off x="0" y="0"/>
                      <a:ext cx="285714" cy="257143"/>
                    </a:xfrm>
                    <a:prstGeom prst="rect">
                      <a:avLst/>
                    </a:prstGeom>
                  </pic:spPr>
                </pic:pic>
              </a:graphicData>
            </a:graphic>
          </wp:inline>
        </w:drawing>
      </w:r>
    </w:p>
    <w:p w14:paraId="6A171075" w14:textId="1B87EB40" w:rsidR="00F62B13" w:rsidRPr="00CD6B3A" w:rsidRDefault="009C2642" w:rsidP="00CD6B3A">
      <w:pPr>
        <w:pStyle w:val="ListParagraph"/>
        <w:numPr>
          <w:ilvl w:val="0"/>
          <w:numId w:val="50"/>
        </w:numPr>
      </w:pPr>
      <w:r>
        <w:t xml:space="preserve">Edit changes as required and </w:t>
      </w:r>
      <w:r w:rsidR="00CD6B3A">
        <w:t>press</w:t>
      </w:r>
      <w:r>
        <w:t xml:space="preserve"> Update</w:t>
      </w:r>
    </w:p>
    <w:p w14:paraId="636FE5E6" w14:textId="6F9CB6A0" w:rsidR="00D20423" w:rsidRDefault="006F3B7B" w:rsidP="002F50F6">
      <w:pPr>
        <w:pStyle w:val="Heading2"/>
      </w:pPr>
      <w:bookmarkStart w:id="83" w:name="_Toc241759712"/>
      <w:r>
        <w:t>View Client History</w:t>
      </w:r>
      <w:bookmarkEnd w:id="83"/>
    </w:p>
    <w:p w14:paraId="56D3A0BD" w14:textId="77777777" w:rsidR="009C2642" w:rsidRDefault="009C2642" w:rsidP="00FA5510">
      <w:pPr>
        <w:pStyle w:val="ListParagraph"/>
        <w:numPr>
          <w:ilvl w:val="0"/>
          <w:numId w:val="20"/>
        </w:numPr>
      </w:pPr>
      <w:r>
        <w:t>Clients &gt; View Client History</w:t>
      </w:r>
    </w:p>
    <w:p w14:paraId="16F6DCD9" w14:textId="77777777" w:rsidR="00DA4A77" w:rsidRDefault="00DA4A77" w:rsidP="00DA4A77">
      <w:pPr>
        <w:pStyle w:val="ListParagraph"/>
        <w:numPr>
          <w:ilvl w:val="0"/>
          <w:numId w:val="20"/>
        </w:numPr>
      </w:pPr>
      <w:r>
        <w:t>Enter the client’s NHI and press Search</w:t>
      </w:r>
    </w:p>
    <w:p w14:paraId="17832B6E" w14:textId="77777777" w:rsidR="00DA4A77" w:rsidRDefault="00DA4A77" w:rsidP="00DA4A77">
      <w:pPr>
        <w:pStyle w:val="ListParagraph"/>
        <w:numPr>
          <w:ilvl w:val="0"/>
          <w:numId w:val="20"/>
        </w:numPr>
      </w:pPr>
      <w:r>
        <w:t>Click View Clients to see the results</w:t>
      </w:r>
    </w:p>
    <w:p w14:paraId="7D64C799" w14:textId="77777777" w:rsidR="00D972A2" w:rsidRDefault="00D972A2">
      <w:pPr>
        <w:rPr>
          <w:rFonts w:asciiTheme="majorHAnsi" w:eastAsiaTheme="majorEastAsia" w:hAnsiTheme="majorHAnsi" w:cstheme="majorBidi"/>
          <w:color w:val="2E74B5" w:themeColor="accent1" w:themeShade="BF"/>
          <w:sz w:val="32"/>
          <w:szCs w:val="32"/>
        </w:rPr>
      </w:pPr>
      <w:r>
        <w:br w:type="page"/>
      </w:r>
    </w:p>
    <w:p w14:paraId="100D1E9A" w14:textId="40043B53" w:rsidR="002F50F6" w:rsidRDefault="002F50F6" w:rsidP="002F50F6">
      <w:pPr>
        <w:pStyle w:val="Heading1"/>
      </w:pPr>
      <w:bookmarkStart w:id="84" w:name="_Toc241759713"/>
      <w:r>
        <w:lastRenderedPageBreak/>
        <w:t>Stock-Take</w:t>
      </w:r>
      <w:bookmarkEnd w:id="84"/>
    </w:p>
    <w:p w14:paraId="625BB19E" w14:textId="77777777" w:rsidR="002F50F6" w:rsidRDefault="002F50F6" w:rsidP="002F50F6">
      <w:r>
        <w:t>When you want to do a stock-take you can set a filter on the items to check and export the i</w:t>
      </w:r>
      <w:r w:rsidR="000A164D">
        <w:t>tems listed into a spreadsheet.</w:t>
      </w:r>
    </w:p>
    <w:p w14:paraId="72B9D2A9" w14:textId="77777777" w:rsidR="000A164D" w:rsidRDefault="000A164D" w:rsidP="518795FF">
      <w:pPr>
        <w:pStyle w:val="ListParagraph"/>
        <w:numPr>
          <w:ilvl w:val="0"/>
          <w:numId w:val="33"/>
        </w:numPr>
      </w:pPr>
      <w:r>
        <w:t>To obtain a list for stock-taking, go to the View Equipment screen.</w:t>
      </w:r>
    </w:p>
    <w:p w14:paraId="5DD39C8C" w14:textId="3E666810" w:rsidR="000A164D" w:rsidRDefault="00121FAE" w:rsidP="00BC30F1">
      <w:pPr>
        <w:pStyle w:val="ListParagraph"/>
        <w:numPr>
          <w:ilvl w:val="0"/>
          <w:numId w:val="33"/>
        </w:numPr>
      </w:pPr>
      <w:r>
        <w:t>Press</w:t>
      </w:r>
      <w:r w:rsidR="000A164D">
        <w:t xml:space="preserve"> the Search icon</w:t>
      </w:r>
    </w:p>
    <w:p w14:paraId="1A298A24" w14:textId="05467F55" w:rsidR="000A164D" w:rsidRDefault="0041659B" w:rsidP="00BC30F1">
      <w:pPr>
        <w:pStyle w:val="ListParagraph"/>
        <w:numPr>
          <w:ilvl w:val="1"/>
          <w:numId w:val="33"/>
        </w:numPr>
      </w:pPr>
      <w:r>
        <w:t>Press</w:t>
      </w:r>
      <w:r w:rsidR="000A164D">
        <w:t xml:space="preserve"> the Status box and select In Stock from the menu</w:t>
      </w:r>
    </w:p>
    <w:p w14:paraId="46A55467" w14:textId="77777777" w:rsidR="000A164D" w:rsidRDefault="000A164D" w:rsidP="00BC30F1">
      <w:pPr>
        <w:pStyle w:val="ListParagraph"/>
        <w:numPr>
          <w:ilvl w:val="1"/>
          <w:numId w:val="33"/>
        </w:numPr>
      </w:pPr>
      <w:r>
        <w:t>Click outside the menu box</w:t>
      </w:r>
    </w:p>
    <w:p w14:paraId="4FA3DEA4" w14:textId="77777777" w:rsidR="000A164D" w:rsidRDefault="000A164D" w:rsidP="00BC30F1">
      <w:pPr>
        <w:pStyle w:val="ListParagraph"/>
        <w:numPr>
          <w:ilvl w:val="1"/>
          <w:numId w:val="33"/>
        </w:numPr>
      </w:pPr>
      <w:r>
        <w:t>Using the other headings listed, select your options</w:t>
      </w:r>
    </w:p>
    <w:p w14:paraId="7C210122" w14:textId="58EA188D" w:rsidR="06A588FD" w:rsidRDefault="06A588FD" w:rsidP="518795FF">
      <w:pPr>
        <w:pStyle w:val="ListParagraph"/>
        <w:numPr>
          <w:ilvl w:val="1"/>
          <w:numId w:val="33"/>
        </w:numPr>
      </w:pPr>
      <w:r w:rsidRPr="518795FF">
        <w:rPr>
          <w:rFonts w:ascii="Calibri" w:eastAsia="Calibri" w:hAnsi="Calibri" w:cs="Calibri"/>
          <w:color w:val="000000" w:themeColor="text1"/>
        </w:rPr>
        <w:t>If you want to stock-take a specific item, tick the Model Number box and enter the model in the text field under the “Contains” menu</w:t>
      </w:r>
    </w:p>
    <w:p w14:paraId="2A086654" w14:textId="748281AA" w:rsidR="000A164D" w:rsidRDefault="000A164D" w:rsidP="00BC30F1">
      <w:pPr>
        <w:pStyle w:val="ListParagraph"/>
        <w:numPr>
          <w:ilvl w:val="0"/>
          <w:numId w:val="33"/>
        </w:numPr>
      </w:pPr>
      <w:r>
        <w:t xml:space="preserve">When you have completed your search options, press </w:t>
      </w:r>
      <w:r w:rsidR="00E506AD">
        <w:t>Apply</w:t>
      </w:r>
      <w:r>
        <w:t>.</w:t>
      </w:r>
    </w:p>
    <w:p w14:paraId="1F4A7CEF" w14:textId="10230CB6" w:rsidR="000A164D" w:rsidRDefault="00296E3A" w:rsidP="00BC30F1">
      <w:pPr>
        <w:pStyle w:val="ListParagraph"/>
        <w:numPr>
          <w:ilvl w:val="0"/>
          <w:numId w:val="33"/>
        </w:numPr>
      </w:pPr>
      <w:r>
        <w:t>Press</w:t>
      </w:r>
      <w:r w:rsidR="000A164D">
        <w:t xml:space="preserve"> the More Options</w:t>
      </w:r>
      <w:r w:rsidR="00E506AD">
        <w:t xml:space="preserve"> </w:t>
      </w:r>
      <w:r w:rsidR="00E506AD">
        <w:rPr>
          <w:noProof/>
        </w:rPr>
        <w:drawing>
          <wp:inline distT="0" distB="0" distL="0" distR="0" wp14:anchorId="7A32B29E" wp14:editId="05FB5BBA">
            <wp:extent cx="171429" cy="314286"/>
            <wp:effectExtent l="0" t="0" r="635" b="0"/>
            <wp:docPr id="712294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94657" name=""/>
                    <pic:cNvPicPr/>
                  </pic:nvPicPr>
                  <pic:blipFill>
                    <a:blip r:embed="rId38"/>
                    <a:stretch>
                      <a:fillRect/>
                    </a:stretch>
                  </pic:blipFill>
                  <pic:spPr>
                    <a:xfrm>
                      <a:off x="0" y="0"/>
                      <a:ext cx="171429" cy="314286"/>
                    </a:xfrm>
                    <a:prstGeom prst="rect">
                      <a:avLst/>
                    </a:prstGeom>
                  </pic:spPr>
                </pic:pic>
              </a:graphicData>
            </a:graphic>
          </wp:inline>
        </w:drawing>
      </w:r>
      <w:r w:rsidR="000A164D">
        <w:t xml:space="preserve"> icon, then Export, </w:t>
      </w:r>
      <w:r w:rsidR="00F22F7B">
        <w:t>&gt; Export As</w:t>
      </w:r>
      <w:r w:rsidR="00C626F0">
        <w:t xml:space="preserve"> and press CSV</w:t>
      </w:r>
    </w:p>
    <w:p w14:paraId="6C5AE3B3" w14:textId="72E0C689" w:rsidR="00031683" w:rsidRDefault="00031683" w:rsidP="00BC30F1">
      <w:pPr>
        <w:pStyle w:val="ListParagraph"/>
        <w:numPr>
          <w:ilvl w:val="0"/>
          <w:numId w:val="33"/>
        </w:numPr>
      </w:pPr>
      <w:r>
        <w:t>Press Export</w:t>
      </w:r>
    </w:p>
    <w:p w14:paraId="18034027" w14:textId="19EE82B2" w:rsidR="007F6E00" w:rsidRDefault="007F6E00" w:rsidP="00BC30F1">
      <w:pPr>
        <w:pStyle w:val="ListParagraph"/>
        <w:numPr>
          <w:ilvl w:val="0"/>
          <w:numId w:val="33"/>
        </w:numPr>
      </w:pPr>
      <w:r>
        <w:t>Press Upload</w:t>
      </w:r>
      <w:r w:rsidR="00FF56D7">
        <w:t xml:space="preserve"> </w:t>
      </w:r>
      <w:r w:rsidR="00632015" w:rsidRPr="00632015">
        <w:rPr>
          <w:noProof/>
        </w:rPr>
        <w:drawing>
          <wp:inline distT="0" distB="0" distL="0" distR="0" wp14:anchorId="6E18A500" wp14:editId="685737F6">
            <wp:extent cx="211015" cy="223072"/>
            <wp:effectExtent l="0" t="0" r="0" b="5715"/>
            <wp:docPr id="84708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8631" name=""/>
                    <pic:cNvPicPr/>
                  </pic:nvPicPr>
                  <pic:blipFill>
                    <a:blip r:embed="rId39"/>
                    <a:stretch>
                      <a:fillRect/>
                    </a:stretch>
                  </pic:blipFill>
                  <pic:spPr>
                    <a:xfrm>
                      <a:off x="0" y="0"/>
                      <a:ext cx="214131" cy="226366"/>
                    </a:xfrm>
                    <a:prstGeom prst="rect">
                      <a:avLst/>
                    </a:prstGeom>
                  </pic:spPr>
                </pic:pic>
              </a:graphicData>
            </a:graphic>
          </wp:inline>
        </w:drawing>
      </w:r>
      <w:r w:rsidR="00FF56D7">
        <w:t>and select your option</w:t>
      </w:r>
    </w:p>
    <w:p w14:paraId="44461567" w14:textId="6C3AF4EB" w:rsidR="00D145B8" w:rsidRDefault="00D145B8" w:rsidP="00D145B8">
      <w:r w:rsidRPr="00976B38">
        <w:t>If you have found items which are not on your “In Stock” list</w:t>
      </w:r>
      <w:r>
        <w:t xml:space="preserve"> or are missing items</w:t>
      </w:r>
      <w:r w:rsidRPr="00976B38">
        <w:t>, search for them via the View Equipment screen</w:t>
      </w:r>
      <w:r w:rsidR="241BE11E">
        <w:t>:</w:t>
      </w:r>
    </w:p>
    <w:p w14:paraId="4FAFD786" w14:textId="77777777" w:rsidR="00D145B8" w:rsidRDefault="00D145B8" w:rsidP="00BC30F1">
      <w:pPr>
        <w:pStyle w:val="ListParagraph"/>
        <w:numPr>
          <w:ilvl w:val="0"/>
          <w:numId w:val="45"/>
        </w:numPr>
        <w:spacing w:after="0"/>
      </w:pPr>
      <w:r w:rsidRPr="00976B38">
        <w:t xml:space="preserve">If </w:t>
      </w:r>
      <w:r>
        <w:t>the found item</w:t>
      </w:r>
      <w:r w:rsidRPr="00976B38">
        <w:t xml:space="preserve"> ha</w:t>
      </w:r>
      <w:r>
        <w:t>s</w:t>
      </w:r>
      <w:r w:rsidRPr="00976B38">
        <w:t xml:space="preserve"> a Status of “On Loan”, complete the Return and Move tasks to record them in your Store</w:t>
      </w:r>
    </w:p>
    <w:p w14:paraId="27EC17FB" w14:textId="77777777" w:rsidR="00F703C4" w:rsidRDefault="00F703C4" w:rsidP="009639D7">
      <w:pPr>
        <w:spacing w:after="0"/>
      </w:pPr>
    </w:p>
    <w:p w14:paraId="2760CC08" w14:textId="7CD544FF" w:rsidR="00D145B8" w:rsidRPr="00976B38" w:rsidRDefault="00D145B8" w:rsidP="00BC30F1">
      <w:pPr>
        <w:pStyle w:val="ListParagraph"/>
        <w:numPr>
          <w:ilvl w:val="0"/>
          <w:numId w:val="46"/>
        </w:numPr>
        <w:spacing w:after="0"/>
      </w:pPr>
      <w:r w:rsidRPr="00976B38">
        <w:t xml:space="preserve">If </w:t>
      </w:r>
      <w:r>
        <w:t>the found item has</w:t>
      </w:r>
      <w:r w:rsidRPr="00976B38">
        <w:t xml:space="preserve"> a Status of “Retired”, </w:t>
      </w:r>
      <w:r w:rsidR="0077614E">
        <w:t xml:space="preserve">refer to </w:t>
      </w:r>
      <w:hyperlink w:anchor="_Return_Retired_Item" w:history="1">
        <w:r w:rsidR="0077614E" w:rsidRPr="0077614E">
          <w:rPr>
            <w:rStyle w:val="Hyperlink"/>
          </w:rPr>
          <w:t>Return Retired Item</w:t>
        </w:r>
      </w:hyperlink>
    </w:p>
    <w:p w14:paraId="1A3EF580" w14:textId="77777777" w:rsidR="00F703C4" w:rsidRDefault="00F703C4" w:rsidP="009639D7">
      <w:pPr>
        <w:spacing w:after="0"/>
      </w:pPr>
    </w:p>
    <w:p w14:paraId="7C5CE213" w14:textId="15E5211A" w:rsidR="00D145B8" w:rsidRDefault="00D145B8" w:rsidP="00BC30F1">
      <w:pPr>
        <w:pStyle w:val="ListParagraph"/>
        <w:numPr>
          <w:ilvl w:val="0"/>
          <w:numId w:val="47"/>
        </w:numPr>
        <w:spacing w:after="0"/>
      </w:pPr>
      <w:r w:rsidRPr="00976B38">
        <w:t xml:space="preserve">If </w:t>
      </w:r>
      <w:r>
        <w:t>the found item has</w:t>
      </w:r>
      <w:r w:rsidRPr="00976B38">
        <w:t xml:space="preserve"> a Status of </w:t>
      </w:r>
      <w:r w:rsidRPr="518795FF">
        <w:rPr>
          <w:i/>
          <w:iCs/>
        </w:rPr>
        <w:t xml:space="preserve">“Transferred to LTL”, </w:t>
      </w:r>
      <w:r w:rsidRPr="00976B38">
        <w:t xml:space="preserve">please return it to your closest Enable NZ Warehouse as this is now a </w:t>
      </w:r>
      <w:r w:rsidR="525A8CCB">
        <w:t>DSS</w:t>
      </w:r>
      <w:r w:rsidRPr="00976B38">
        <w:t xml:space="preserve"> item</w:t>
      </w:r>
    </w:p>
    <w:p w14:paraId="1259E40C" w14:textId="77777777" w:rsidR="00F703C4" w:rsidRDefault="00F703C4" w:rsidP="009639D7">
      <w:pPr>
        <w:spacing w:after="0"/>
      </w:pPr>
    </w:p>
    <w:p w14:paraId="17C32C0E" w14:textId="0B0190F7" w:rsidR="00D145B8" w:rsidRPr="00976B38" w:rsidRDefault="00D145B8" w:rsidP="00352B62">
      <w:pPr>
        <w:pStyle w:val="ListParagraph"/>
        <w:numPr>
          <w:ilvl w:val="0"/>
          <w:numId w:val="48"/>
        </w:numPr>
        <w:spacing w:after="0"/>
      </w:pPr>
      <w:r w:rsidRPr="00976B38">
        <w:t xml:space="preserve">If you have </w:t>
      </w:r>
      <w:r>
        <w:t>identified</w:t>
      </w:r>
      <w:r w:rsidRPr="00976B38">
        <w:t xml:space="preserve"> items missing from your “In Stock” list</w:t>
      </w:r>
      <w:r w:rsidR="00352B62">
        <w:t xml:space="preserve">, refer to </w:t>
      </w:r>
      <w:hyperlink w:anchor="_Retire_an_Item" w:history="1">
        <w:r w:rsidR="00352B62" w:rsidRPr="00352B62">
          <w:rPr>
            <w:rStyle w:val="Hyperlink"/>
          </w:rPr>
          <w:t>Retire an Item</w:t>
        </w:r>
      </w:hyperlink>
    </w:p>
    <w:p w14:paraId="6910656D" w14:textId="75A4B44B" w:rsidR="518795FF" w:rsidRDefault="518795FF"/>
    <w:p w14:paraId="3EBCFC0D" w14:textId="6F87FEE8" w:rsidR="00F62B13" w:rsidRPr="00D972A2" w:rsidRDefault="00D145B8">
      <w:pPr>
        <w:rPr>
          <w:highlight w:val="yellow"/>
        </w:rPr>
      </w:pPr>
      <w:r w:rsidRPr="00976B38">
        <w:t>Th</w:t>
      </w:r>
      <w:r>
        <w:t>ese</w:t>
      </w:r>
      <w:r w:rsidRPr="00976B38">
        <w:t xml:space="preserve"> action</w:t>
      </w:r>
      <w:r>
        <w:t>s</w:t>
      </w:r>
      <w:r w:rsidRPr="00976B38">
        <w:t xml:space="preserve"> will update the Inventory count</w:t>
      </w:r>
      <w:r>
        <w:t>s.</w:t>
      </w:r>
    </w:p>
    <w:sectPr w:rsidR="00F62B13" w:rsidRPr="00D972A2">
      <w:headerReference w:type="default" r:id="rId40"/>
      <w:footerReference w:type="default" r:id="rId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4E675" w14:textId="77777777" w:rsidR="00244610" w:rsidRDefault="00244610" w:rsidP="00E652F3">
      <w:pPr>
        <w:spacing w:after="0" w:line="240" w:lineRule="auto"/>
      </w:pPr>
      <w:r>
        <w:separator/>
      </w:r>
    </w:p>
  </w:endnote>
  <w:endnote w:type="continuationSeparator" w:id="0">
    <w:p w14:paraId="6EBEEB85" w14:textId="77777777" w:rsidR="00244610" w:rsidRDefault="00244610" w:rsidP="00E65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759D055" w14:paraId="2A92ECED" w14:textId="77777777" w:rsidTr="3759D055">
      <w:trPr>
        <w:trHeight w:val="300"/>
      </w:trPr>
      <w:tc>
        <w:tcPr>
          <w:tcW w:w="3005" w:type="dxa"/>
        </w:tcPr>
        <w:p w14:paraId="64BFBFA5" w14:textId="54AA98DC" w:rsidR="3759D055" w:rsidRDefault="3759D055" w:rsidP="3759D055">
          <w:pPr>
            <w:pStyle w:val="Header"/>
            <w:ind w:left="-115"/>
          </w:pPr>
        </w:p>
      </w:tc>
      <w:tc>
        <w:tcPr>
          <w:tcW w:w="3005" w:type="dxa"/>
        </w:tcPr>
        <w:p w14:paraId="406CD22C" w14:textId="240222A6" w:rsidR="3759D055" w:rsidRDefault="3759D055" w:rsidP="3759D055">
          <w:pPr>
            <w:pStyle w:val="Header"/>
            <w:jc w:val="center"/>
          </w:pPr>
        </w:p>
      </w:tc>
      <w:tc>
        <w:tcPr>
          <w:tcW w:w="3005" w:type="dxa"/>
        </w:tcPr>
        <w:p w14:paraId="1AF07ADC" w14:textId="72000C2A" w:rsidR="3759D055" w:rsidRDefault="3759D055" w:rsidP="3759D055">
          <w:pPr>
            <w:pStyle w:val="Header"/>
            <w:ind w:right="-115"/>
            <w:jc w:val="right"/>
          </w:pPr>
        </w:p>
      </w:tc>
    </w:tr>
  </w:tbl>
  <w:p w14:paraId="744AD3C4" w14:textId="5C0F3D23" w:rsidR="3759D055" w:rsidRDefault="3759D055" w:rsidP="3759D0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17424"/>
      <w:docPartObj>
        <w:docPartGallery w:val="Page Numbers (Bottom of Page)"/>
        <w:docPartUnique/>
      </w:docPartObj>
    </w:sdtPr>
    <w:sdtEndPr>
      <w:rPr>
        <w:color w:val="7F7F7F" w:themeColor="background1" w:themeShade="7F"/>
        <w:spacing w:val="60"/>
      </w:rPr>
    </w:sdtEndPr>
    <w:sdtContent>
      <w:p w14:paraId="3A1F4C00" w14:textId="77777777" w:rsidR="00F703C4" w:rsidRDefault="00F703C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15</w:t>
        </w:r>
        <w:r>
          <w:rPr>
            <w:noProof/>
          </w:rPr>
          <w:fldChar w:fldCharType="end"/>
        </w:r>
        <w:r>
          <w:t xml:space="preserve"> | </w:t>
        </w:r>
        <w:r>
          <w:rPr>
            <w:color w:val="7F7F7F" w:themeColor="background1" w:themeShade="7F"/>
            <w:spacing w:val="60"/>
          </w:rPr>
          <w:t>Page</w:t>
        </w:r>
      </w:p>
    </w:sdtContent>
  </w:sdt>
  <w:p w14:paraId="12B43391" w14:textId="0D696656" w:rsidR="3759D055" w:rsidRDefault="3759D055" w:rsidP="3759D055">
    <w:pPr>
      <w:pStyle w:val="Footer"/>
    </w:pPr>
    <w:r>
      <w:t xml:space="preserve">©Enable New Zealand – </w:t>
    </w:r>
    <w:r w:rsidR="006572DD">
      <w:t>September</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53931" w14:textId="77777777" w:rsidR="00244610" w:rsidRDefault="00244610" w:rsidP="00E652F3">
      <w:pPr>
        <w:spacing w:after="0" w:line="240" w:lineRule="auto"/>
      </w:pPr>
      <w:r>
        <w:separator/>
      </w:r>
    </w:p>
  </w:footnote>
  <w:footnote w:type="continuationSeparator" w:id="0">
    <w:p w14:paraId="3CED95E9" w14:textId="77777777" w:rsidR="00244610" w:rsidRDefault="00244610" w:rsidP="00E65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759D055" w14:paraId="46AAF97D" w14:textId="77777777" w:rsidTr="3759D055">
      <w:trPr>
        <w:trHeight w:val="300"/>
      </w:trPr>
      <w:tc>
        <w:tcPr>
          <w:tcW w:w="3005" w:type="dxa"/>
        </w:tcPr>
        <w:p w14:paraId="2346E5D6" w14:textId="1F752E5B" w:rsidR="3759D055" w:rsidRDefault="3759D055" w:rsidP="3759D055">
          <w:pPr>
            <w:pStyle w:val="Header"/>
            <w:ind w:left="-115"/>
          </w:pPr>
        </w:p>
      </w:tc>
      <w:tc>
        <w:tcPr>
          <w:tcW w:w="3005" w:type="dxa"/>
        </w:tcPr>
        <w:p w14:paraId="6048D8B3" w14:textId="5AD16262" w:rsidR="3759D055" w:rsidRDefault="3759D055" w:rsidP="3759D055">
          <w:pPr>
            <w:pStyle w:val="Header"/>
            <w:jc w:val="center"/>
          </w:pPr>
        </w:p>
      </w:tc>
      <w:tc>
        <w:tcPr>
          <w:tcW w:w="3005" w:type="dxa"/>
        </w:tcPr>
        <w:p w14:paraId="509B33D3" w14:textId="3849B1E1" w:rsidR="3759D055" w:rsidRDefault="3759D055" w:rsidP="3759D055">
          <w:pPr>
            <w:pStyle w:val="Header"/>
            <w:ind w:right="-115"/>
            <w:jc w:val="right"/>
          </w:pPr>
        </w:p>
      </w:tc>
    </w:tr>
  </w:tbl>
  <w:p w14:paraId="47E2C85A" w14:textId="5357FC17" w:rsidR="3759D055" w:rsidRDefault="3759D055" w:rsidP="3759D0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9A55" w14:textId="76C0D52A" w:rsidR="00F703C4" w:rsidRDefault="00F703C4">
    <w:pPr>
      <w:pStyle w:val="Header"/>
    </w:pPr>
    <w:r>
      <w:rPr>
        <w:lang w:val="en-US"/>
      </w:rPr>
      <w:t xml:space="preserve">Short Term Loan – </w:t>
    </w:r>
    <w:r w:rsidR="002D4A05">
      <w:rPr>
        <w:lang w:val="en-US"/>
      </w:rPr>
      <w:t xml:space="preserve">Detailed </w:t>
    </w:r>
    <w:r>
      <w:rPr>
        <w:lang w:val="en-US"/>
      </w:rPr>
      <w:t>User Notes</w:t>
    </w:r>
    <w:r w:rsidR="006B11BC">
      <w:rPr>
        <w:lang w:val="en-US"/>
      </w:rPr>
      <w:t xml:space="preserve"> </w:t>
    </w:r>
    <w:r w:rsidR="00BF236D">
      <w:rPr>
        <w:lang w:val="en-US"/>
      </w:rPr>
      <w:t>- iPads</w:t>
    </w:r>
  </w:p>
</w:hdr>
</file>

<file path=word/intelligence2.xml><?xml version="1.0" encoding="utf-8"?>
<int2:intelligence xmlns:int2="http://schemas.microsoft.com/office/intelligence/2020/intelligence" xmlns:oel="http://schemas.microsoft.com/office/2019/extlst">
  <int2:observations>
    <int2:bookmark int2:bookmarkName="_Int_PtU5fWzN" int2:invalidationBookmarkName="" int2:hashCode="vr9spELvCQh+0u" int2:id="5QDVYjm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866"/>
    <w:multiLevelType w:val="hybridMultilevel"/>
    <w:tmpl w:val="D56AD9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42C2B35"/>
    <w:multiLevelType w:val="hybridMultilevel"/>
    <w:tmpl w:val="8BA4928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45449AB"/>
    <w:multiLevelType w:val="hybridMultilevel"/>
    <w:tmpl w:val="CBD0732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45C5AD8"/>
    <w:multiLevelType w:val="hybridMultilevel"/>
    <w:tmpl w:val="A1083DC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4B675C9"/>
    <w:multiLevelType w:val="hybridMultilevel"/>
    <w:tmpl w:val="FD96F9D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9621EE5"/>
    <w:multiLevelType w:val="hybridMultilevel"/>
    <w:tmpl w:val="3740E2B2"/>
    <w:lvl w:ilvl="0" w:tplc="1409000F">
      <w:start w:val="4"/>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09E95534"/>
    <w:multiLevelType w:val="hybridMultilevel"/>
    <w:tmpl w:val="F520581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0A5646F2"/>
    <w:multiLevelType w:val="hybridMultilevel"/>
    <w:tmpl w:val="0D3AB6D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A8F379D"/>
    <w:multiLevelType w:val="hybridMultilevel"/>
    <w:tmpl w:val="B94E6E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0BE04E90"/>
    <w:multiLevelType w:val="hybridMultilevel"/>
    <w:tmpl w:val="3482DBC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F957E3D"/>
    <w:multiLevelType w:val="hybridMultilevel"/>
    <w:tmpl w:val="A230849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11784B6A"/>
    <w:multiLevelType w:val="hybridMultilevel"/>
    <w:tmpl w:val="AB56836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17747B61"/>
    <w:multiLevelType w:val="hybridMultilevel"/>
    <w:tmpl w:val="1BD07A4A"/>
    <w:lvl w:ilvl="0" w:tplc="14090019">
      <w:start w:val="1"/>
      <w:numFmt w:val="lowerLetter"/>
      <w:lvlText w:val="%1."/>
      <w:lvlJc w:val="left"/>
      <w:pPr>
        <w:ind w:left="1080" w:hanging="360"/>
      </w:pPr>
      <w:rPr>
        <w:rFonts w:hint="default"/>
      </w:rPr>
    </w:lvl>
    <w:lvl w:ilvl="1" w:tplc="1409000F">
      <w:start w:val="1"/>
      <w:numFmt w:val="decimal"/>
      <w:lvlText w:val="%2."/>
      <w:lvlJc w:val="left"/>
      <w:pPr>
        <w:ind w:left="1800" w:hanging="360"/>
      </w:pPr>
      <w:rPr>
        <w:rFonts w:hint="default"/>
      </w:rPr>
    </w:lvl>
    <w:lvl w:ilvl="2" w:tplc="14090005">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1861642E"/>
    <w:multiLevelType w:val="hybridMultilevel"/>
    <w:tmpl w:val="E8E8AC5C"/>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3AC44E8"/>
    <w:multiLevelType w:val="hybridMultilevel"/>
    <w:tmpl w:val="1EFADA0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5EC7F0A"/>
    <w:multiLevelType w:val="hybridMultilevel"/>
    <w:tmpl w:val="CE567420"/>
    <w:lvl w:ilvl="0" w:tplc="14090019">
      <w:start w:val="1"/>
      <w:numFmt w:val="lowerLetter"/>
      <w:lvlText w:val="%1."/>
      <w:lvlJc w:val="left"/>
      <w:pPr>
        <w:ind w:left="1080" w:hanging="360"/>
      </w:pPr>
      <w:rPr>
        <w:rFonts w:hint="default"/>
      </w:rPr>
    </w:lvl>
    <w:lvl w:ilvl="1" w:tplc="1409000F">
      <w:start w:val="1"/>
      <w:numFmt w:val="decimal"/>
      <w:lvlText w:val="%2."/>
      <w:lvlJc w:val="left"/>
      <w:pPr>
        <w:ind w:left="1800" w:hanging="360"/>
      </w:pPr>
      <w:rPr>
        <w:rFonts w:hint="default"/>
      </w:rPr>
    </w:lvl>
    <w:lvl w:ilvl="2" w:tplc="14090005">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6" w15:restartNumberingAfterBreak="0">
    <w:nsid w:val="29027919"/>
    <w:multiLevelType w:val="hybridMultilevel"/>
    <w:tmpl w:val="190EB74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2E040A31"/>
    <w:multiLevelType w:val="hybridMultilevel"/>
    <w:tmpl w:val="3678FA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0DE796B"/>
    <w:multiLevelType w:val="hybridMultilevel"/>
    <w:tmpl w:val="8BA4928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310F4C05"/>
    <w:multiLevelType w:val="hybridMultilevel"/>
    <w:tmpl w:val="46429E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12C26D3"/>
    <w:multiLevelType w:val="hybridMultilevel"/>
    <w:tmpl w:val="56205D86"/>
    <w:lvl w:ilvl="0" w:tplc="E3A0F26A">
      <w:start w:val="5"/>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323554F6"/>
    <w:multiLevelType w:val="hybridMultilevel"/>
    <w:tmpl w:val="3572BD7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34C64F2A"/>
    <w:multiLevelType w:val="hybridMultilevel"/>
    <w:tmpl w:val="7D7A31A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38071EEC"/>
    <w:multiLevelType w:val="hybridMultilevel"/>
    <w:tmpl w:val="B614AF16"/>
    <w:lvl w:ilvl="0" w:tplc="1409000F">
      <w:start w:val="1"/>
      <w:numFmt w:val="decimal"/>
      <w:lvlText w:val="%1."/>
      <w:lvlJc w:val="left"/>
      <w:pPr>
        <w:ind w:left="720" w:hanging="360"/>
      </w:pPr>
    </w:lvl>
    <w:lvl w:ilvl="1" w:tplc="FFFFFFFF">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39540D5C"/>
    <w:multiLevelType w:val="hybridMultilevel"/>
    <w:tmpl w:val="3FD67DA6"/>
    <w:lvl w:ilvl="0" w:tplc="FA24EED0">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3DAA58D2"/>
    <w:multiLevelType w:val="hybridMultilevel"/>
    <w:tmpl w:val="66600BA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3EEF140C"/>
    <w:multiLevelType w:val="hybridMultilevel"/>
    <w:tmpl w:val="26B66F22"/>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42574911"/>
    <w:multiLevelType w:val="hybridMultilevel"/>
    <w:tmpl w:val="BCE2E45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29C23E7"/>
    <w:multiLevelType w:val="hybridMultilevel"/>
    <w:tmpl w:val="FBBC0FA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45C303BE"/>
    <w:multiLevelType w:val="hybridMultilevel"/>
    <w:tmpl w:val="E5A6A8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465E38FC"/>
    <w:multiLevelType w:val="hybridMultilevel"/>
    <w:tmpl w:val="D5DAA8F8"/>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7886D1B"/>
    <w:multiLevelType w:val="hybridMultilevel"/>
    <w:tmpl w:val="09405590"/>
    <w:lvl w:ilvl="0" w:tplc="39CCCC48">
      <w:start w:val="3"/>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4822763A"/>
    <w:multiLevelType w:val="hybridMultilevel"/>
    <w:tmpl w:val="CA582ED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48356F49"/>
    <w:multiLevelType w:val="hybridMultilevel"/>
    <w:tmpl w:val="30BA9EA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48965D6C"/>
    <w:multiLevelType w:val="hybridMultilevel"/>
    <w:tmpl w:val="61CAECD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4D6B4A14"/>
    <w:multiLevelType w:val="hybridMultilevel"/>
    <w:tmpl w:val="2890A15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4EEA3864"/>
    <w:multiLevelType w:val="hybridMultilevel"/>
    <w:tmpl w:val="27BA654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4EF00200"/>
    <w:multiLevelType w:val="hybridMultilevel"/>
    <w:tmpl w:val="B94E6E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4F036DBD"/>
    <w:multiLevelType w:val="multilevel"/>
    <w:tmpl w:val="CA582ED8"/>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0AF1AAA"/>
    <w:multiLevelType w:val="hybridMultilevel"/>
    <w:tmpl w:val="4CF85D82"/>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0" w15:restartNumberingAfterBreak="0">
    <w:nsid w:val="538A1223"/>
    <w:multiLevelType w:val="hybridMultilevel"/>
    <w:tmpl w:val="B706E60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55974D63"/>
    <w:multiLevelType w:val="hybridMultilevel"/>
    <w:tmpl w:val="BFC6821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57D95D50"/>
    <w:multiLevelType w:val="hybridMultilevel"/>
    <w:tmpl w:val="BFC682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9264E47"/>
    <w:multiLevelType w:val="hybridMultilevel"/>
    <w:tmpl w:val="70F00A9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4" w15:restartNumberingAfterBreak="0">
    <w:nsid w:val="592E701F"/>
    <w:multiLevelType w:val="hybridMultilevel"/>
    <w:tmpl w:val="71542FC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5" w15:restartNumberingAfterBreak="0">
    <w:nsid w:val="5B342C2B"/>
    <w:multiLevelType w:val="hybridMultilevel"/>
    <w:tmpl w:val="70F00A9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6" w15:restartNumberingAfterBreak="0">
    <w:nsid w:val="5B4244FE"/>
    <w:multiLevelType w:val="hybridMultilevel"/>
    <w:tmpl w:val="FB688BF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7" w15:restartNumberingAfterBreak="0">
    <w:nsid w:val="5C6D0F2F"/>
    <w:multiLevelType w:val="hybridMultilevel"/>
    <w:tmpl w:val="BF9A020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8" w15:restartNumberingAfterBreak="0">
    <w:nsid w:val="5D9025A0"/>
    <w:multiLevelType w:val="hybridMultilevel"/>
    <w:tmpl w:val="5DF61BF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9" w15:restartNumberingAfterBreak="0">
    <w:nsid w:val="6054362C"/>
    <w:multiLevelType w:val="hybridMultilevel"/>
    <w:tmpl w:val="E700782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0" w15:restartNumberingAfterBreak="0">
    <w:nsid w:val="6330629C"/>
    <w:multiLevelType w:val="hybridMultilevel"/>
    <w:tmpl w:val="8BE8C1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1" w15:restartNumberingAfterBreak="0">
    <w:nsid w:val="6777115E"/>
    <w:multiLevelType w:val="hybridMultilevel"/>
    <w:tmpl w:val="E70078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8A42A2E"/>
    <w:multiLevelType w:val="hybridMultilevel"/>
    <w:tmpl w:val="CAE68FEC"/>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3" w15:restartNumberingAfterBreak="0">
    <w:nsid w:val="6ABA2D2C"/>
    <w:multiLevelType w:val="hybridMultilevel"/>
    <w:tmpl w:val="364A30F8"/>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4" w15:restartNumberingAfterBreak="0">
    <w:nsid w:val="6DAA5983"/>
    <w:multiLevelType w:val="hybridMultilevel"/>
    <w:tmpl w:val="10F8483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5" w15:restartNumberingAfterBreak="0">
    <w:nsid w:val="70B23CD5"/>
    <w:multiLevelType w:val="hybridMultilevel"/>
    <w:tmpl w:val="B64615F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6" w15:restartNumberingAfterBreak="0">
    <w:nsid w:val="735549F7"/>
    <w:multiLevelType w:val="hybridMultilevel"/>
    <w:tmpl w:val="8890614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7" w15:restartNumberingAfterBreak="0">
    <w:nsid w:val="73CF3470"/>
    <w:multiLevelType w:val="hybridMultilevel"/>
    <w:tmpl w:val="7F402D18"/>
    <w:lvl w:ilvl="0" w:tplc="5A68D320">
      <w:start w:val="1"/>
      <w:numFmt w:val="decimal"/>
      <w:lvlText w:val="%1."/>
      <w:lvlJc w:val="left"/>
      <w:pPr>
        <w:ind w:left="720" w:hanging="360"/>
      </w:pPr>
    </w:lvl>
    <w:lvl w:ilvl="1" w:tplc="2F0642FC">
      <w:start w:val="1"/>
      <w:numFmt w:val="lowerLetter"/>
      <w:lvlText w:val="%2."/>
      <w:lvlJc w:val="left"/>
      <w:pPr>
        <w:ind w:left="1440" w:hanging="360"/>
      </w:pPr>
    </w:lvl>
    <w:lvl w:ilvl="2" w:tplc="3B629138">
      <w:start w:val="1"/>
      <w:numFmt w:val="lowerRoman"/>
      <w:lvlText w:val="%3."/>
      <w:lvlJc w:val="right"/>
      <w:pPr>
        <w:ind w:left="2160" w:hanging="180"/>
      </w:pPr>
    </w:lvl>
    <w:lvl w:ilvl="3" w:tplc="BD642076">
      <w:start w:val="1"/>
      <w:numFmt w:val="decimal"/>
      <w:lvlText w:val="%4."/>
      <w:lvlJc w:val="left"/>
      <w:pPr>
        <w:ind w:left="2880" w:hanging="360"/>
      </w:pPr>
    </w:lvl>
    <w:lvl w:ilvl="4" w:tplc="C4EAF074">
      <w:start w:val="1"/>
      <w:numFmt w:val="lowerLetter"/>
      <w:lvlText w:val="%5."/>
      <w:lvlJc w:val="left"/>
      <w:pPr>
        <w:ind w:left="3600" w:hanging="360"/>
      </w:pPr>
    </w:lvl>
    <w:lvl w:ilvl="5" w:tplc="412ED9C4">
      <w:start w:val="1"/>
      <w:numFmt w:val="lowerRoman"/>
      <w:lvlText w:val="%6."/>
      <w:lvlJc w:val="right"/>
      <w:pPr>
        <w:ind w:left="4320" w:hanging="180"/>
      </w:pPr>
    </w:lvl>
    <w:lvl w:ilvl="6" w:tplc="BC2A216A">
      <w:start w:val="1"/>
      <w:numFmt w:val="decimal"/>
      <w:lvlText w:val="%7."/>
      <w:lvlJc w:val="left"/>
      <w:pPr>
        <w:ind w:left="5040" w:hanging="360"/>
      </w:pPr>
    </w:lvl>
    <w:lvl w:ilvl="7" w:tplc="583ECF54">
      <w:start w:val="1"/>
      <w:numFmt w:val="lowerLetter"/>
      <w:lvlText w:val="%8."/>
      <w:lvlJc w:val="left"/>
      <w:pPr>
        <w:ind w:left="5760" w:hanging="360"/>
      </w:pPr>
    </w:lvl>
    <w:lvl w:ilvl="8" w:tplc="614C28C0">
      <w:start w:val="1"/>
      <w:numFmt w:val="lowerRoman"/>
      <w:lvlText w:val="%9."/>
      <w:lvlJc w:val="right"/>
      <w:pPr>
        <w:ind w:left="6480" w:hanging="180"/>
      </w:pPr>
    </w:lvl>
  </w:abstractNum>
  <w:abstractNum w:abstractNumId="58" w15:restartNumberingAfterBreak="0">
    <w:nsid w:val="749425D2"/>
    <w:multiLevelType w:val="hybridMultilevel"/>
    <w:tmpl w:val="FC0CF49A"/>
    <w:lvl w:ilvl="0" w:tplc="39CCCC48">
      <w:start w:val="3"/>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9" w15:restartNumberingAfterBreak="0">
    <w:nsid w:val="74F120CA"/>
    <w:multiLevelType w:val="hybridMultilevel"/>
    <w:tmpl w:val="5336B10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0" w15:restartNumberingAfterBreak="0">
    <w:nsid w:val="77001379"/>
    <w:multiLevelType w:val="hybridMultilevel"/>
    <w:tmpl w:val="68CA9F8E"/>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1" w15:restartNumberingAfterBreak="0">
    <w:nsid w:val="794409CC"/>
    <w:multiLevelType w:val="hybridMultilevel"/>
    <w:tmpl w:val="2E143D42"/>
    <w:lvl w:ilvl="0" w:tplc="28D27224">
      <w:start w:val="5"/>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2" w15:restartNumberingAfterBreak="0">
    <w:nsid w:val="79521746"/>
    <w:multiLevelType w:val="hybridMultilevel"/>
    <w:tmpl w:val="282C7FC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3" w15:restartNumberingAfterBreak="0">
    <w:nsid w:val="7A3D4912"/>
    <w:multiLevelType w:val="hybridMultilevel"/>
    <w:tmpl w:val="F3B8655A"/>
    <w:lvl w:ilvl="0" w:tplc="FFFFFFF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4" w15:restartNumberingAfterBreak="0">
    <w:nsid w:val="7A572C08"/>
    <w:multiLevelType w:val="hybridMultilevel"/>
    <w:tmpl w:val="F830D47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5" w15:restartNumberingAfterBreak="0">
    <w:nsid w:val="7F8C7B90"/>
    <w:multiLevelType w:val="multilevel"/>
    <w:tmpl w:val="3D3ED4E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2929556">
    <w:abstractNumId w:val="57"/>
  </w:num>
  <w:num w:numId="2" w16cid:durableId="1911773504">
    <w:abstractNumId w:val="33"/>
  </w:num>
  <w:num w:numId="3" w16cid:durableId="989528117">
    <w:abstractNumId w:val="23"/>
  </w:num>
  <w:num w:numId="4" w16cid:durableId="776097923">
    <w:abstractNumId w:val="2"/>
  </w:num>
  <w:num w:numId="5" w16cid:durableId="1245066401">
    <w:abstractNumId w:val="50"/>
  </w:num>
  <w:num w:numId="6" w16cid:durableId="1051349279">
    <w:abstractNumId w:val="56"/>
  </w:num>
  <w:num w:numId="7" w16cid:durableId="1996251681">
    <w:abstractNumId w:val="28"/>
  </w:num>
  <w:num w:numId="8" w16cid:durableId="1347439312">
    <w:abstractNumId w:val="41"/>
  </w:num>
  <w:num w:numId="9" w16cid:durableId="98381942">
    <w:abstractNumId w:val="0"/>
  </w:num>
  <w:num w:numId="10" w16cid:durableId="940187383">
    <w:abstractNumId w:val="36"/>
  </w:num>
  <w:num w:numId="11" w16cid:durableId="286737486">
    <w:abstractNumId w:val="47"/>
  </w:num>
  <w:num w:numId="12" w16cid:durableId="1011958187">
    <w:abstractNumId w:val="40"/>
  </w:num>
  <w:num w:numId="13" w16cid:durableId="1663662421">
    <w:abstractNumId w:val="4"/>
  </w:num>
  <w:num w:numId="14" w16cid:durableId="1363558896">
    <w:abstractNumId w:val="22"/>
  </w:num>
  <w:num w:numId="15" w16cid:durableId="2081049721">
    <w:abstractNumId w:val="45"/>
  </w:num>
  <w:num w:numId="16" w16cid:durableId="1680352388">
    <w:abstractNumId w:val="43"/>
  </w:num>
  <w:num w:numId="17" w16cid:durableId="426653399">
    <w:abstractNumId w:val="17"/>
  </w:num>
  <w:num w:numId="18" w16cid:durableId="380328691">
    <w:abstractNumId w:val="18"/>
  </w:num>
  <w:num w:numId="19" w16cid:durableId="398942828">
    <w:abstractNumId w:val="1"/>
  </w:num>
  <w:num w:numId="20" w16cid:durableId="268974122">
    <w:abstractNumId w:val="26"/>
  </w:num>
  <w:num w:numId="21" w16cid:durableId="1290626149">
    <w:abstractNumId w:val="32"/>
  </w:num>
  <w:num w:numId="22" w16cid:durableId="43452506">
    <w:abstractNumId w:val="37"/>
  </w:num>
  <w:num w:numId="23" w16cid:durableId="585267175">
    <w:abstractNumId w:val="8"/>
  </w:num>
  <w:num w:numId="24" w16cid:durableId="2104573370">
    <w:abstractNumId w:val="55"/>
  </w:num>
  <w:num w:numId="25" w16cid:durableId="843864470">
    <w:abstractNumId w:val="35"/>
  </w:num>
  <w:num w:numId="26" w16cid:durableId="1703506960">
    <w:abstractNumId w:val="39"/>
  </w:num>
  <w:num w:numId="27" w16cid:durableId="611476282">
    <w:abstractNumId w:val="13"/>
  </w:num>
  <w:num w:numId="28" w16cid:durableId="1681079913">
    <w:abstractNumId w:val="14"/>
  </w:num>
  <w:num w:numId="29" w16cid:durableId="2107924060">
    <w:abstractNumId w:val="11"/>
  </w:num>
  <w:num w:numId="30" w16cid:durableId="109324991">
    <w:abstractNumId w:val="6"/>
  </w:num>
  <w:num w:numId="31" w16cid:durableId="815226263">
    <w:abstractNumId w:val="21"/>
  </w:num>
  <w:num w:numId="32" w16cid:durableId="1250457094">
    <w:abstractNumId w:val="46"/>
  </w:num>
  <w:num w:numId="33" w16cid:durableId="1859464906">
    <w:abstractNumId w:val="48"/>
  </w:num>
  <w:num w:numId="34" w16cid:durableId="125516163">
    <w:abstractNumId w:val="15"/>
  </w:num>
  <w:num w:numId="35" w16cid:durableId="1888368539">
    <w:abstractNumId w:val="12"/>
  </w:num>
  <w:num w:numId="36" w16cid:durableId="659773569">
    <w:abstractNumId w:val="59"/>
  </w:num>
  <w:num w:numId="37" w16cid:durableId="948052260">
    <w:abstractNumId w:val="24"/>
  </w:num>
  <w:num w:numId="38" w16cid:durableId="1005786335">
    <w:abstractNumId w:val="31"/>
  </w:num>
  <w:num w:numId="39" w16cid:durableId="1953978470">
    <w:abstractNumId w:val="58"/>
  </w:num>
  <w:num w:numId="40" w16cid:durableId="1944801542">
    <w:abstractNumId w:val="27"/>
  </w:num>
  <w:num w:numId="41" w16cid:durableId="1619408709">
    <w:abstractNumId w:val="16"/>
  </w:num>
  <w:num w:numId="42" w16cid:durableId="1330593341">
    <w:abstractNumId w:val="10"/>
  </w:num>
  <w:num w:numId="43" w16cid:durableId="351031981">
    <w:abstractNumId w:val="3"/>
  </w:num>
  <w:num w:numId="44" w16cid:durableId="1442646792">
    <w:abstractNumId w:val="25"/>
  </w:num>
  <w:num w:numId="45" w16cid:durableId="199436104">
    <w:abstractNumId w:val="53"/>
  </w:num>
  <w:num w:numId="46" w16cid:durableId="2107069016">
    <w:abstractNumId w:val="60"/>
  </w:num>
  <w:num w:numId="47" w16cid:durableId="891573572">
    <w:abstractNumId w:val="30"/>
  </w:num>
  <w:num w:numId="48" w16cid:durableId="1932930358">
    <w:abstractNumId w:val="52"/>
  </w:num>
  <w:num w:numId="49" w16cid:durableId="1705514959">
    <w:abstractNumId w:val="62"/>
  </w:num>
  <w:num w:numId="50" w16cid:durableId="314265096">
    <w:abstractNumId w:val="64"/>
  </w:num>
  <w:num w:numId="51" w16cid:durableId="572157043">
    <w:abstractNumId w:val="19"/>
  </w:num>
  <w:num w:numId="52" w16cid:durableId="284235498">
    <w:abstractNumId w:val="44"/>
  </w:num>
  <w:num w:numId="53" w16cid:durableId="979383226">
    <w:abstractNumId w:val="29"/>
  </w:num>
  <w:num w:numId="54" w16cid:durableId="1593775751">
    <w:abstractNumId w:val="49"/>
  </w:num>
  <w:num w:numId="55" w16cid:durableId="826701443">
    <w:abstractNumId w:val="34"/>
  </w:num>
  <w:num w:numId="56" w16cid:durableId="44258352">
    <w:abstractNumId w:val="51"/>
  </w:num>
  <w:num w:numId="57" w16cid:durableId="1385253115">
    <w:abstractNumId w:val="63"/>
  </w:num>
  <w:num w:numId="58" w16cid:durableId="666130919">
    <w:abstractNumId w:val="38"/>
  </w:num>
  <w:num w:numId="59" w16cid:durableId="1473252910">
    <w:abstractNumId w:val="5"/>
  </w:num>
  <w:num w:numId="60" w16cid:durableId="818115532">
    <w:abstractNumId w:val="20"/>
  </w:num>
  <w:num w:numId="61" w16cid:durableId="634795361">
    <w:abstractNumId w:val="61"/>
  </w:num>
  <w:num w:numId="62" w16cid:durableId="1501039149">
    <w:abstractNumId w:val="65"/>
  </w:num>
  <w:num w:numId="63" w16cid:durableId="84303978">
    <w:abstractNumId w:val="9"/>
  </w:num>
  <w:num w:numId="64" w16cid:durableId="87309896">
    <w:abstractNumId w:val="42"/>
  </w:num>
  <w:num w:numId="65" w16cid:durableId="725689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586746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385177609">
    <w:abstractNumId w:val="54"/>
  </w:num>
  <w:num w:numId="68" w16cid:durableId="443379355">
    <w:abstractNumId w:val="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NSrKb4CMjgxM6Xad/RIyCHPLPAWrIb/8r14fTViYDGNzQV6vIuxIoyIvC142utpc3XieSr4YwoN3v0v+QdrDCQ==" w:salt="x0dOwZ5UEX9xv9K3RPHv4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693"/>
    <w:rsid w:val="00001256"/>
    <w:rsid w:val="00001A91"/>
    <w:rsid w:val="00002DE0"/>
    <w:rsid w:val="00005CE4"/>
    <w:rsid w:val="00006E42"/>
    <w:rsid w:val="00007590"/>
    <w:rsid w:val="000121D5"/>
    <w:rsid w:val="00013E02"/>
    <w:rsid w:val="0001490F"/>
    <w:rsid w:val="00023ED4"/>
    <w:rsid w:val="00024BE8"/>
    <w:rsid w:val="00027BF4"/>
    <w:rsid w:val="00031683"/>
    <w:rsid w:val="00035C4B"/>
    <w:rsid w:val="00040F3B"/>
    <w:rsid w:val="00041EB0"/>
    <w:rsid w:val="000424B6"/>
    <w:rsid w:val="00046963"/>
    <w:rsid w:val="0004716E"/>
    <w:rsid w:val="0006687E"/>
    <w:rsid w:val="00074ECF"/>
    <w:rsid w:val="00076169"/>
    <w:rsid w:val="0008255B"/>
    <w:rsid w:val="000864AE"/>
    <w:rsid w:val="00095427"/>
    <w:rsid w:val="00095894"/>
    <w:rsid w:val="00097F3D"/>
    <w:rsid w:val="000A164D"/>
    <w:rsid w:val="000A2AB1"/>
    <w:rsid w:val="000A2B68"/>
    <w:rsid w:val="000A5370"/>
    <w:rsid w:val="000B47D1"/>
    <w:rsid w:val="000B6F43"/>
    <w:rsid w:val="000C30AC"/>
    <w:rsid w:val="000C3DEC"/>
    <w:rsid w:val="000D1D42"/>
    <w:rsid w:val="000E0A9B"/>
    <w:rsid w:val="000E2C12"/>
    <w:rsid w:val="000E735C"/>
    <w:rsid w:val="000F4231"/>
    <w:rsid w:val="000F4473"/>
    <w:rsid w:val="000F44A4"/>
    <w:rsid w:val="00102F58"/>
    <w:rsid w:val="0010479F"/>
    <w:rsid w:val="0010519E"/>
    <w:rsid w:val="00107381"/>
    <w:rsid w:val="00111B89"/>
    <w:rsid w:val="00115C65"/>
    <w:rsid w:val="00120130"/>
    <w:rsid w:val="00121FAE"/>
    <w:rsid w:val="001248AC"/>
    <w:rsid w:val="0012610E"/>
    <w:rsid w:val="00133229"/>
    <w:rsid w:val="00137C99"/>
    <w:rsid w:val="0014294C"/>
    <w:rsid w:val="00142BCB"/>
    <w:rsid w:val="00150BC6"/>
    <w:rsid w:val="0015128F"/>
    <w:rsid w:val="00154FCB"/>
    <w:rsid w:val="00156386"/>
    <w:rsid w:val="00161DD5"/>
    <w:rsid w:val="0016429D"/>
    <w:rsid w:val="001709D2"/>
    <w:rsid w:val="00180525"/>
    <w:rsid w:val="001834F2"/>
    <w:rsid w:val="0019125D"/>
    <w:rsid w:val="0019697E"/>
    <w:rsid w:val="001A1B05"/>
    <w:rsid w:val="001A1E94"/>
    <w:rsid w:val="001A7B67"/>
    <w:rsid w:val="001B230C"/>
    <w:rsid w:val="001B2AE3"/>
    <w:rsid w:val="001C2F29"/>
    <w:rsid w:val="001D074E"/>
    <w:rsid w:val="001D1D0D"/>
    <w:rsid w:val="001D1D1B"/>
    <w:rsid w:val="001E6A53"/>
    <w:rsid w:val="001F23AA"/>
    <w:rsid w:val="001F288F"/>
    <w:rsid w:val="001F3B85"/>
    <w:rsid w:val="001F446E"/>
    <w:rsid w:val="00205C0A"/>
    <w:rsid w:val="00206D24"/>
    <w:rsid w:val="00220EE7"/>
    <w:rsid w:val="00223D6E"/>
    <w:rsid w:val="002279E7"/>
    <w:rsid w:val="00244610"/>
    <w:rsid w:val="00246877"/>
    <w:rsid w:val="0025240E"/>
    <w:rsid w:val="00264B6F"/>
    <w:rsid w:val="00266E45"/>
    <w:rsid w:val="002711BC"/>
    <w:rsid w:val="00272D2D"/>
    <w:rsid w:val="00274E87"/>
    <w:rsid w:val="00281232"/>
    <w:rsid w:val="00291E75"/>
    <w:rsid w:val="00296E3A"/>
    <w:rsid w:val="002A2B7A"/>
    <w:rsid w:val="002A303C"/>
    <w:rsid w:val="002A30BF"/>
    <w:rsid w:val="002A667B"/>
    <w:rsid w:val="002C7E05"/>
    <w:rsid w:val="002D0ED8"/>
    <w:rsid w:val="002D4A05"/>
    <w:rsid w:val="002E01C1"/>
    <w:rsid w:val="002E1B66"/>
    <w:rsid w:val="002E58FC"/>
    <w:rsid w:val="002F0466"/>
    <w:rsid w:val="002F30CD"/>
    <w:rsid w:val="002F50F6"/>
    <w:rsid w:val="00305FEC"/>
    <w:rsid w:val="0030667A"/>
    <w:rsid w:val="0031011E"/>
    <w:rsid w:val="003155EB"/>
    <w:rsid w:val="003227D1"/>
    <w:rsid w:val="00330761"/>
    <w:rsid w:val="00333769"/>
    <w:rsid w:val="003352AA"/>
    <w:rsid w:val="0034059A"/>
    <w:rsid w:val="003421CD"/>
    <w:rsid w:val="00344B93"/>
    <w:rsid w:val="00345C8F"/>
    <w:rsid w:val="003470B9"/>
    <w:rsid w:val="00352B62"/>
    <w:rsid w:val="003557DA"/>
    <w:rsid w:val="00357865"/>
    <w:rsid w:val="00363EE4"/>
    <w:rsid w:val="00364E15"/>
    <w:rsid w:val="00365320"/>
    <w:rsid w:val="0036532A"/>
    <w:rsid w:val="003713C5"/>
    <w:rsid w:val="00377E17"/>
    <w:rsid w:val="003817C0"/>
    <w:rsid w:val="00381BA3"/>
    <w:rsid w:val="00384107"/>
    <w:rsid w:val="00386CFE"/>
    <w:rsid w:val="00390BFD"/>
    <w:rsid w:val="00393330"/>
    <w:rsid w:val="003971FA"/>
    <w:rsid w:val="003A050E"/>
    <w:rsid w:val="003A4248"/>
    <w:rsid w:val="003A6FF6"/>
    <w:rsid w:val="003B034F"/>
    <w:rsid w:val="003B06C7"/>
    <w:rsid w:val="003B158E"/>
    <w:rsid w:val="003B18DC"/>
    <w:rsid w:val="003B265C"/>
    <w:rsid w:val="003B6A22"/>
    <w:rsid w:val="003C495D"/>
    <w:rsid w:val="003C515A"/>
    <w:rsid w:val="003D15E1"/>
    <w:rsid w:val="003E2099"/>
    <w:rsid w:val="003E2707"/>
    <w:rsid w:val="003E44B7"/>
    <w:rsid w:val="003F2156"/>
    <w:rsid w:val="003F50F0"/>
    <w:rsid w:val="003F54DA"/>
    <w:rsid w:val="003F5FAD"/>
    <w:rsid w:val="00401584"/>
    <w:rsid w:val="0040385C"/>
    <w:rsid w:val="00405B80"/>
    <w:rsid w:val="00406F50"/>
    <w:rsid w:val="00411D33"/>
    <w:rsid w:val="0041380D"/>
    <w:rsid w:val="004152E0"/>
    <w:rsid w:val="00415D41"/>
    <w:rsid w:val="0041659B"/>
    <w:rsid w:val="00420CF6"/>
    <w:rsid w:val="00421288"/>
    <w:rsid w:val="00427077"/>
    <w:rsid w:val="004315E9"/>
    <w:rsid w:val="0043438B"/>
    <w:rsid w:val="0043468C"/>
    <w:rsid w:val="00437161"/>
    <w:rsid w:val="00441749"/>
    <w:rsid w:val="004439E6"/>
    <w:rsid w:val="00443A70"/>
    <w:rsid w:val="0045037F"/>
    <w:rsid w:val="004550D5"/>
    <w:rsid w:val="00465281"/>
    <w:rsid w:val="00475065"/>
    <w:rsid w:val="00480262"/>
    <w:rsid w:val="00480350"/>
    <w:rsid w:val="00483AFC"/>
    <w:rsid w:val="0049074F"/>
    <w:rsid w:val="00491693"/>
    <w:rsid w:val="0049201D"/>
    <w:rsid w:val="004A13E2"/>
    <w:rsid w:val="004B0EFD"/>
    <w:rsid w:val="004B2D7D"/>
    <w:rsid w:val="004B5260"/>
    <w:rsid w:val="004C12F8"/>
    <w:rsid w:val="004C404E"/>
    <w:rsid w:val="004D15DD"/>
    <w:rsid w:val="004D441B"/>
    <w:rsid w:val="004D50BF"/>
    <w:rsid w:val="004D52FB"/>
    <w:rsid w:val="004E12D1"/>
    <w:rsid w:val="004E26BD"/>
    <w:rsid w:val="004E2772"/>
    <w:rsid w:val="004E2E23"/>
    <w:rsid w:val="004E7B61"/>
    <w:rsid w:val="004F0C59"/>
    <w:rsid w:val="004F21DB"/>
    <w:rsid w:val="00501450"/>
    <w:rsid w:val="005052B4"/>
    <w:rsid w:val="0051221A"/>
    <w:rsid w:val="005159DC"/>
    <w:rsid w:val="00517985"/>
    <w:rsid w:val="0052129E"/>
    <w:rsid w:val="00523E60"/>
    <w:rsid w:val="005273BA"/>
    <w:rsid w:val="005316FA"/>
    <w:rsid w:val="005340DA"/>
    <w:rsid w:val="00541C5F"/>
    <w:rsid w:val="00545CCF"/>
    <w:rsid w:val="00547090"/>
    <w:rsid w:val="005559EE"/>
    <w:rsid w:val="00570791"/>
    <w:rsid w:val="00572D9B"/>
    <w:rsid w:val="00572DFE"/>
    <w:rsid w:val="0057611B"/>
    <w:rsid w:val="005776A6"/>
    <w:rsid w:val="00583BE3"/>
    <w:rsid w:val="00592D1C"/>
    <w:rsid w:val="00594284"/>
    <w:rsid w:val="005945DF"/>
    <w:rsid w:val="005A0099"/>
    <w:rsid w:val="005A6D25"/>
    <w:rsid w:val="005A6D5F"/>
    <w:rsid w:val="005B17B7"/>
    <w:rsid w:val="005B4536"/>
    <w:rsid w:val="005B4B9A"/>
    <w:rsid w:val="005C1A1D"/>
    <w:rsid w:val="005C5106"/>
    <w:rsid w:val="005C607C"/>
    <w:rsid w:val="005C7968"/>
    <w:rsid w:val="005D0E2C"/>
    <w:rsid w:val="005D2D2F"/>
    <w:rsid w:val="005E159F"/>
    <w:rsid w:val="005E37EC"/>
    <w:rsid w:val="005E3A54"/>
    <w:rsid w:val="005F6C44"/>
    <w:rsid w:val="00610B81"/>
    <w:rsid w:val="00614A90"/>
    <w:rsid w:val="00617293"/>
    <w:rsid w:val="00620360"/>
    <w:rsid w:val="00623068"/>
    <w:rsid w:val="006234B6"/>
    <w:rsid w:val="00624280"/>
    <w:rsid w:val="00631769"/>
    <w:rsid w:val="00632015"/>
    <w:rsid w:val="00641055"/>
    <w:rsid w:val="00643C8C"/>
    <w:rsid w:val="00645E40"/>
    <w:rsid w:val="0065288F"/>
    <w:rsid w:val="00656AD2"/>
    <w:rsid w:val="006572DD"/>
    <w:rsid w:val="006705BD"/>
    <w:rsid w:val="0067217E"/>
    <w:rsid w:val="00674187"/>
    <w:rsid w:val="006802CA"/>
    <w:rsid w:val="00680DE3"/>
    <w:rsid w:val="00681ADE"/>
    <w:rsid w:val="006841B2"/>
    <w:rsid w:val="006950A1"/>
    <w:rsid w:val="006960AD"/>
    <w:rsid w:val="00697719"/>
    <w:rsid w:val="006A1302"/>
    <w:rsid w:val="006A5C9E"/>
    <w:rsid w:val="006A7A65"/>
    <w:rsid w:val="006B0095"/>
    <w:rsid w:val="006B11BC"/>
    <w:rsid w:val="006B20D0"/>
    <w:rsid w:val="006B29F6"/>
    <w:rsid w:val="006B5674"/>
    <w:rsid w:val="006B56FF"/>
    <w:rsid w:val="006B59D7"/>
    <w:rsid w:val="006C3116"/>
    <w:rsid w:val="006C5AA7"/>
    <w:rsid w:val="006E4B47"/>
    <w:rsid w:val="006F33A2"/>
    <w:rsid w:val="006F3B7B"/>
    <w:rsid w:val="00703241"/>
    <w:rsid w:val="0071550D"/>
    <w:rsid w:val="00716035"/>
    <w:rsid w:val="0072035F"/>
    <w:rsid w:val="00720D6D"/>
    <w:rsid w:val="0072478F"/>
    <w:rsid w:val="00754F8D"/>
    <w:rsid w:val="00756E5E"/>
    <w:rsid w:val="00757190"/>
    <w:rsid w:val="00760E7D"/>
    <w:rsid w:val="00762598"/>
    <w:rsid w:val="00762B7E"/>
    <w:rsid w:val="00764E80"/>
    <w:rsid w:val="007663A3"/>
    <w:rsid w:val="0077036E"/>
    <w:rsid w:val="007708A0"/>
    <w:rsid w:val="00770950"/>
    <w:rsid w:val="0077614E"/>
    <w:rsid w:val="00781C22"/>
    <w:rsid w:val="00781D94"/>
    <w:rsid w:val="00781E97"/>
    <w:rsid w:val="00784AEA"/>
    <w:rsid w:val="0079398B"/>
    <w:rsid w:val="007C1646"/>
    <w:rsid w:val="007C3955"/>
    <w:rsid w:val="007C7141"/>
    <w:rsid w:val="007D3803"/>
    <w:rsid w:val="007D4CCD"/>
    <w:rsid w:val="007E3162"/>
    <w:rsid w:val="007E6DC3"/>
    <w:rsid w:val="007E797F"/>
    <w:rsid w:val="007E79B9"/>
    <w:rsid w:val="007F6E00"/>
    <w:rsid w:val="00806D6B"/>
    <w:rsid w:val="008122F7"/>
    <w:rsid w:val="008174E6"/>
    <w:rsid w:val="00821B58"/>
    <w:rsid w:val="00822AFC"/>
    <w:rsid w:val="00826538"/>
    <w:rsid w:val="00830EF7"/>
    <w:rsid w:val="00836392"/>
    <w:rsid w:val="008377AA"/>
    <w:rsid w:val="00837983"/>
    <w:rsid w:val="00843EA2"/>
    <w:rsid w:val="0084482D"/>
    <w:rsid w:val="0084602B"/>
    <w:rsid w:val="00847D43"/>
    <w:rsid w:val="00854A01"/>
    <w:rsid w:val="008574D5"/>
    <w:rsid w:val="008575F2"/>
    <w:rsid w:val="008606BA"/>
    <w:rsid w:val="00862786"/>
    <w:rsid w:val="00862921"/>
    <w:rsid w:val="008702BB"/>
    <w:rsid w:val="00870621"/>
    <w:rsid w:val="00870DC8"/>
    <w:rsid w:val="0087157F"/>
    <w:rsid w:val="008822AB"/>
    <w:rsid w:val="00884C60"/>
    <w:rsid w:val="008862D0"/>
    <w:rsid w:val="00887BBF"/>
    <w:rsid w:val="008907A5"/>
    <w:rsid w:val="00892A6C"/>
    <w:rsid w:val="008948E7"/>
    <w:rsid w:val="0089606E"/>
    <w:rsid w:val="008A6579"/>
    <w:rsid w:val="008A7534"/>
    <w:rsid w:val="008B20AC"/>
    <w:rsid w:val="008B3D57"/>
    <w:rsid w:val="008D2310"/>
    <w:rsid w:val="008D3544"/>
    <w:rsid w:val="008E397B"/>
    <w:rsid w:val="008E4E7C"/>
    <w:rsid w:val="008E4FA5"/>
    <w:rsid w:val="008F0E77"/>
    <w:rsid w:val="008F48E6"/>
    <w:rsid w:val="008F5F8E"/>
    <w:rsid w:val="00915235"/>
    <w:rsid w:val="0091716E"/>
    <w:rsid w:val="00917A22"/>
    <w:rsid w:val="00922ADE"/>
    <w:rsid w:val="00923E4D"/>
    <w:rsid w:val="00924180"/>
    <w:rsid w:val="00942459"/>
    <w:rsid w:val="0094306D"/>
    <w:rsid w:val="009434E6"/>
    <w:rsid w:val="009438CA"/>
    <w:rsid w:val="009563B5"/>
    <w:rsid w:val="00960F76"/>
    <w:rsid w:val="00963048"/>
    <w:rsid w:val="00963203"/>
    <w:rsid w:val="009638EF"/>
    <w:rsid w:val="009639D7"/>
    <w:rsid w:val="009643B8"/>
    <w:rsid w:val="0097040D"/>
    <w:rsid w:val="00971E85"/>
    <w:rsid w:val="009765B4"/>
    <w:rsid w:val="00981C52"/>
    <w:rsid w:val="00981DF8"/>
    <w:rsid w:val="009837BE"/>
    <w:rsid w:val="00993A9F"/>
    <w:rsid w:val="009960EC"/>
    <w:rsid w:val="009A44DE"/>
    <w:rsid w:val="009C2642"/>
    <w:rsid w:val="009D3E68"/>
    <w:rsid w:val="009D67F5"/>
    <w:rsid w:val="009E0447"/>
    <w:rsid w:val="009E1119"/>
    <w:rsid w:val="009E24CC"/>
    <w:rsid w:val="009E4D7F"/>
    <w:rsid w:val="009F3D4D"/>
    <w:rsid w:val="009F5F7E"/>
    <w:rsid w:val="009F688C"/>
    <w:rsid w:val="00A11B80"/>
    <w:rsid w:val="00A129E2"/>
    <w:rsid w:val="00A14BA7"/>
    <w:rsid w:val="00A157DC"/>
    <w:rsid w:val="00A201AF"/>
    <w:rsid w:val="00A21F76"/>
    <w:rsid w:val="00A24155"/>
    <w:rsid w:val="00A26940"/>
    <w:rsid w:val="00A32B5C"/>
    <w:rsid w:val="00A3475E"/>
    <w:rsid w:val="00A402DF"/>
    <w:rsid w:val="00A43BFA"/>
    <w:rsid w:val="00A440C3"/>
    <w:rsid w:val="00A50449"/>
    <w:rsid w:val="00A52BFE"/>
    <w:rsid w:val="00A55FCD"/>
    <w:rsid w:val="00A563DB"/>
    <w:rsid w:val="00A57184"/>
    <w:rsid w:val="00A57788"/>
    <w:rsid w:val="00A57D79"/>
    <w:rsid w:val="00A677E8"/>
    <w:rsid w:val="00A72B4E"/>
    <w:rsid w:val="00A83D44"/>
    <w:rsid w:val="00A90DAC"/>
    <w:rsid w:val="00A97296"/>
    <w:rsid w:val="00AA4343"/>
    <w:rsid w:val="00AA5098"/>
    <w:rsid w:val="00AB23F6"/>
    <w:rsid w:val="00AB2918"/>
    <w:rsid w:val="00AB6633"/>
    <w:rsid w:val="00AC0EE6"/>
    <w:rsid w:val="00AC1573"/>
    <w:rsid w:val="00AC1FE7"/>
    <w:rsid w:val="00AD4CB7"/>
    <w:rsid w:val="00AE29DB"/>
    <w:rsid w:val="00AF5E57"/>
    <w:rsid w:val="00B0037E"/>
    <w:rsid w:val="00B04B7F"/>
    <w:rsid w:val="00B05108"/>
    <w:rsid w:val="00B11395"/>
    <w:rsid w:val="00B11495"/>
    <w:rsid w:val="00B25280"/>
    <w:rsid w:val="00B31385"/>
    <w:rsid w:val="00B367F6"/>
    <w:rsid w:val="00B36FB0"/>
    <w:rsid w:val="00B377D6"/>
    <w:rsid w:val="00B40D45"/>
    <w:rsid w:val="00B437E3"/>
    <w:rsid w:val="00B51493"/>
    <w:rsid w:val="00B56C05"/>
    <w:rsid w:val="00B63156"/>
    <w:rsid w:val="00B6566A"/>
    <w:rsid w:val="00B65B19"/>
    <w:rsid w:val="00B82300"/>
    <w:rsid w:val="00B834D9"/>
    <w:rsid w:val="00B86A89"/>
    <w:rsid w:val="00B96380"/>
    <w:rsid w:val="00BA00DE"/>
    <w:rsid w:val="00BA1970"/>
    <w:rsid w:val="00BA22CA"/>
    <w:rsid w:val="00BB0C47"/>
    <w:rsid w:val="00BC30F1"/>
    <w:rsid w:val="00BC55D1"/>
    <w:rsid w:val="00BC6020"/>
    <w:rsid w:val="00BD1356"/>
    <w:rsid w:val="00BD7B92"/>
    <w:rsid w:val="00BE1CD9"/>
    <w:rsid w:val="00BE4E7A"/>
    <w:rsid w:val="00BE757A"/>
    <w:rsid w:val="00BF236D"/>
    <w:rsid w:val="00BF331E"/>
    <w:rsid w:val="00C06879"/>
    <w:rsid w:val="00C10CD9"/>
    <w:rsid w:val="00C204D5"/>
    <w:rsid w:val="00C21564"/>
    <w:rsid w:val="00C260A6"/>
    <w:rsid w:val="00C339CF"/>
    <w:rsid w:val="00C350BF"/>
    <w:rsid w:val="00C3520C"/>
    <w:rsid w:val="00C35893"/>
    <w:rsid w:val="00C42EB2"/>
    <w:rsid w:val="00C442AE"/>
    <w:rsid w:val="00C511C0"/>
    <w:rsid w:val="00C5205A"/>
    <w:rsid w:val="00C61D96"/>
    <w:rsid w:val="00C626F0"/>
    <w:rsid w:val="00C631EC"/>
    <w:rsid w:val="00C672E5"/>
    <w:rsid w:val="00C703A8"/>
    <w:rsid w:val="00C729C3"/>
    <w:rsid w:val="00C738BD"/>
    <w:rsid w:val="00C80CFC"/>
    <w:rsid w:val="00C83EBA"/>
    <w:rsid w:val="00C97478"/>
    <w:rsid w:val="00CA1C0A"/>
    <w:rsid w:val="00CA5685"/>
    <w:rsid w:val="00CA600C"/>
    <w:rsid w:val="00CA7FAC"/>
    <w:rsid w:val="00CB0056"/>
    <w:rsid w:val="00CB413E"/>
    <w:rsid w:val="00CC3C66"/>
    <w:rsid w:val="00CD6B3A"/>
    <w:rsid w:val="00CD6B4B"/>
    <w:rsid w:val="00CD72F9"/>
    <w:rsid w:val="00CF2E34"/>
    <w:rsid w:val="00CF325F"/>
    <w:rsid w:val="00CF45C3"/>
    <w:rsid w:val="00CF5F26"/>
    <w:rsid w:val="00D01EBA"/>
    <w:rsid w:val="00D0235F"/>
    <w:rsid w:val="00D04551"/>
    <w:rsid w:val="00D04921"/>
    <w:rsid w:val="00D1031C"/>
    <w:rsid w:val="00D145B8"/>
    <w:rsid w:val="00D20423"/>
    <w:rsid w:val="00D2114C"/>
    <w:rsid w:val="00D21B8A"/>
    <w:rsid w:val="00D3036B"/>
    <w:rsid w:val="00D31E1A"/>
    <w:rsid w:val="00D328F5"/>
    <w:rsid w:val="00D35101"/>
    <w:rsid w:val="00D35D76"/>
    <w:rsid w:val="00D36160"/>
    <w:rsid w:val="00D3723B"/>
    <w:rsid w:val="00D451C7"/>
    <w:rsid w:val="00D456C9"/>
    <w:rsid w:val="00D57BB8"/>
    <w:rsid w:val="00D65910"/>
    <w:rsid w:val="00D80AD7"/>
    <w:rsid w:val="00D868BB"/>
    <w:rsid w:val="00D9012B"/>
    <w:rsid w:val="00D90DA3"/>
    <w:rsid w:val="00D972A2"/>
    <w:rsid w:val="00DA22E7"/>
    <w:rsid w:val="00DA3F14"/>
    <w:rsid w:val="00DA4A77"/>
    <w:rsid w:val="00DA5883"/>
    <w:rsid w:val="00DA5939"/>
    <w:rsid w:val="00DB1370"/>
    <w:rsid w:val="00DB2128"/>
    <w:rsid w:val="00DB52AA"/>
    <w:rsid w:val="00DC6947"/>
    <w:rsid w:val="00DD253D"/>
    <w:rsid w:val="00DD3707"/>
    <w:rsid w:val="00DE2976"/>
    <w:rsid w:val="00DF2A2A"/>
    <w:rsid w:val="00DF389B"/>
    <w:rsid w:val="00DF41E0"/>
    <w:rsid w:val="00DF5BD2"/>
    <w:rsid w:val="00E001FA"/>
    <w:rsid w:val="00E01C4D"/>
    <w:rsid w:val="00E043B5"/>
    <w:rsid w:val="00E062C0"/>
    <w:rsid w:val="00E10664"/>
    <w:rsid w:val="00E16332"/>
    <w:rsid w:val="00E16986"/>
    <w:rsid w:val="00E24303"/>
    <w:rsid w:val="00E24481"/>
    <w:rsid w:val="00E24A77"/>
    <w:rsid w:val="00E260E4"/>
    <w:rsid w:val="00E27F4D"/>
    <w:rsid w:val="00E36D04"/>
    <w:rsid w:val="00E46502"/>
    <w:rsid w:val="00E506AD"/>
    <w:rsid w:val="00E60842"/>
    <w:rsid w:val="00E623CF"/>
    <w:rsid w:val="00E6258C"/>
    <w:rsid w:val="00E62E19"/>
    <w:rsid w:val="00E652F3"/>
    <w:rsid w:val="00E6673D"/>
    <w:rsid w:val="00E722B4"/>
    <w:rsid w:val="00E80167"/>
    <w:rsid w:val="00E80AC7"/>
    <w:rsid w:val="00E80E3A"/>
    <w:rsid w:val="00E81690"/>
    <w:rsid w:val="00E855BE"/>
    <w:rsid w:val="00E92328"/>
    <w:rsid w:val="00E97CAF"/>
    <w:rsid w:val="00EA19EA"/>
    <w:rsid w:val="00EA2647"/>
    <w:rsid w:val="00EC595C"/>
    <w:rsid w:val="00ED0D3F"/>
    <w:rsid w:val="00ED26C4"/>
    <w:rsid w:val="00ED3AA4"/>
    <w:rsid w:val="00ED7F38"/>
    <w:rsid w:val="00EE3ACF"/>
    <w:rsid w:val="00EE3BB1"/>
    <w:rsid w:val="00EF3C75"/>
    <w:rsid w:val="00F02515"/>
    <w:rsid w:val="00F0766C"/>
    <w:rsid w:val="00F13112"/>
    <w:rsid w:val="00F14729"/>
    <w:rsid w:val="00F22F7B"/>
    <w:rsid w:val="00F22FBD"/>
    <w:rsid w:val="00F23DFF"/>
    <w:rsid w:val="00F42CA3"/>
    <w:rsid w:val="00F44BAB"/>
    <w:rsid w:val="00F54E23"/>
    <w:rsid w:val="00F57812"/>
    <w:rsid w:val="00F61AC1"/>
    <w:rsid w:val="00F62B13"/>
    <w:rsid w:val="00F64999"/>
    <w:rsid w:val="00F67379"/>
    <w:rsid w:val="00F70208"/>
    <w:rsid w:val="00F703C4"/>
    <w:rsid w:val="00F70F5F"/>
    <w:rsid w:val="00F73C6D"/>
    <w:rsid w:val="00F742FF"/>
    <w:rsid w:val="00F74D27"/>
    <w:rsid w:val="00F752AE"/>
    <w:rsid w:val="00F75352"/>
    <w:rsid w:val="00F75886"/>
    <w:rsid w:val="00F82225"/>
    <w:rsid w:val="00F85BEC"/>
    <w:rsid w:val="00F87B39"/>
    <w:rsid w:val="00F90E17"/>
    <w:rsid w:val="00F94F86"/>
    <w:rsid w:val="00FA2F68"/>
    <w:rsid w:val="00FA5510"/>
    <w:rsid w:val="00FA7DE4"/>
    <w:rsid w:val="00FB085A"/>
    <w:rsid w:val="00FB1594"/>
    <w:rsid w:val="00FB406E"/>
    <w:rsid w:val="00FB6A53"/>
    <w:rsid w:val="00FB745C"/>
    <w:rsid w:val="00FC00FA"/>
    <w:rsid w:val="00FC0E68"/>
    <w:rsid w:val="00FC7D3E"/>
    <w:rsid w:val="00FD1DFB"/>
    <w:rsid w:val="00FE56F4"/>
    <w:rsid w:val="00FF56D7"/>
    <w:rsid w:val="03C7FFB0"/>
    <w:rsid w:val="0478FCD1"/>
    <w:rsid w:val="050A2EAD"/>
    <w:rsid w:val="05C0E918"/>
    <w:rsid w:val="06215A4B"/>
    <w:rsid w:val="06A588FD"/>
    <w:rsid w:val="06BDA401"/>
    <w:rsid w:val="07426C7C"/>
    <w:rsid w:val="08B51BA7"/>
    <w:rsid w:val="090A71F8"/>
    <w:rsid w:val="0AD8168A"/>
    <w:rsid w:val="0BDF43DB"/>
    <w:rsid w:val="0C97EA1B"/>
    <w:rsid w:val="0E0A6176"/>
    <w:rsid w:val="0ED74CB0"/>
    <w:rsid w:val="10149407"/>
    <w:rsid w:val="111045E7"/>
    <w:rsid w:val="11597CAC"/>
    <w:rsid w:val="12555D95"/>
    <w:rsid w:val="142F6000"/>
    <w:rsid w:val="15CC084D"/>
    <w:rsid w:val="16CCDD7F"/>
    <w:rsid w:val="1B18A3EF"/>
    <w:rsid w:val="1CCC8904"/>
    <w:rsid w:val="1D66B33F"/>
    <w:rsid w:val="201724C1"/>
    <w:rsid w:val="20D40A49"/>
    <w:rsid w:val="21C77188"/>
    <w:rsid w:val="21FC8BFB"/>
    <w:rsid w:val="237FD987"/>
    <w:rsid w:val="23960C01"/>
    <w:rsid w:val="241BE11E"/>
    <w:rsid w:val="24F56E55"/>
    <w:rsid w:val="2BA22C50"/>
    <w:rsid w:val="2C7AACEE"/>
    <w:rsid w:val="2E697A99"/>
    <w:rsid w:val="2F10EBE3"/>
    <w:rsid w:val="2FEF1D1A"/>
    <w:rsid w:val="2FFFECDD"/>
    <w:rsid w:val="311C3723"/>
    <w:rsid w:val="3497ECE1"/>
    <w:rsid w:val="34A21307"/>
    <w:rsid w:val="34F1A8F6"/>
    <w:rsid w:val="36356FF5"/>
    <w:rsid w:val="363C18A2"/>
    <w:rsid w:val="36AB5DDB"/>
    <w:rsid w:val="36FA5533"/>
    <w:rsid w:val="3759D055"/>
    <w:rsid w:val="37804D0B"/>
    <w:rsid w:val="392C4E6C"/>
    <w:rsid w:val="3B3E2D3C"/>
    <w:rsid w:val="3D549365"/>
    <w:rsid w:val="4050EC7A"/>
    <w:rsid w:val="4394C8D0"/>
    <w:rsid w:val="43A01AF0"/>
    <w:rsid w:val="43F7BFDD"/>
    <w:rsid w:val="46F02987"/>
    <w:rsid w:val="47360AB4"/>
    <w:rsid w:val="48440C79"/>
    <w:rsid w:val="4A4A2ECA"/>
    <w:rsid w:val="4B5EEB8B"/>
    <w:rsid w:val="4C705D08"/>
    <w:rsid w:val="5022F563"/>
    <w:rsid w:val="50AE2E4D"/>
    <w:rsid w:val="50F11B5E"/>
    <w:rsid w:val="518795FF"/>
    <w:rsid w:val="51A3E016"/>
    <w:rsid w:val="525A8CCB"/>
    <w:rsid w:val="528D0FE1"/>
    <w:rsid w:val="52F7090D"/>
    <w:rsid w:val="5439D97B"/>
    <w:rsid w:val="55C940ED"/>
    <w:rsid w:val="56FDBF01"/>
    <w:rsid w:val="5860FAE9"/>
    <w:rsid w:val="5ADA507D"/>
    <w:rsid w:val="5B2466BB"/>
    <w:rsid w:val="5B4D236F"/>
    <w:rsid w:val="5BC00A09"/>
    <w:rsid w:val="5BF31841"/>
    <w:rsid w:val="5C598A84"/>
    <w:rsid w:val="614A44B6"/>
    <w:rsid w:val="6250B7F3"/>
    <w:rsid w:val="62D49852"/>
    <w:rsid w:val="6431DCE3"/>
    <w:rsid w:val="65712E96"/>
    <w:rsid w:val="66185378"/>
    <w:rsid w:val="6689D15B"/>
    <w:rsid w:val="6A8E0A44"/>
    <w:rsid w:val="6B204B17"/>
    <w:rsid w:val="6B2D6FDA"/>
    <w:rsid w:val="6D772FD7"/>
    <w:rsid w:val="6D97DD49"/>
    <w:rsid w:val="6FB78FA1"/>
    <w:rsid w:val="707309C0"/>
    <w:rsid w:val="70791F2B"/>
    <w:rsid w:val="71FC3BE5"/>
    <w:rsid w:val="73014A99"/>
    <w:rsid w:val="738EEDD6"/>
    <w:rsid w:val="7432C4C0"/>
    <w:rsid w:val="74C92D2C"/>
    <w:rsid w:val="74D5C442"/>
    <w:rsid w:val="774CAC2B"/>
    <w:rsid w:val="7864A84C"/>
    <w:rsid w:val="786A0110"/>
    <w:rsid w:val="78F89386"/>
    <w:rsid w:val="7C3860E5"/>
    <w:rsid w:val="7D8C184B"/>
    <w:rsid w:val="7DB27B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6A54"/>
  <w15:chartTrackingRefBased/>
  <w15:docId w15:val="{C5AD9368-8419-410B-97EA-17DD6FC85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786"/>
  </w:style>
  <w:style w:type="paragraph" w:styleId="Heading1">
    <w:name w:val="heading 1"/>
    <w:basedOn w:val="Normal"/>
    <w:next w:val="Normal"/>
    <w:link w:val="Heading1Char"/>
    <w:uiPriority w:val="9"/>
    <w:qFormat/>
    <w:rsid w:val="00D659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9169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659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3798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91693"/>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491693"/>
    <w:pPr>
      <w:ind w:left="720"/>
      <w:contextualSpacing/>
    </w:pPr>
  </w:style>
  <w:style w:type="table" w:styleId="TableGrid">
    <w:name w:val="Table Grid"/>
    <w:basedOn w:val="TableNormal"/>
    <w:uiPriority w:val="39"/>
    <w:rsid w:val="000761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65910"/>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D6591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652F3"/>
    <w:pPr>
      <w:outlineLvl w:val="9"/>
    </w:pPr>
    <w:rPr>
      <w:lang w:val="en-US"/>
    </w:rPr>
  </w:style>
  <w:style w:type="paragraph" w:styleId="TOC1">
    <w:name w:val="toc 1"/>
    <w:basedOn w:val="Normal"/>
    <w:next w:val="Normal"/>
    <w:autoRedefine/>
    <w:uiPriority w:val="39"/>
    <w:unhideWhenUsed/>
    <w:rsid w:val="00E652F3"/>
    <w:pPr>
      <w:spacing w:after="100"/>
    </w:pPr>
  </w:style>
  <w:style w:type="paragraph" w:styleId="TOC3">
    <w:name w:val="toc 3"/>
    <w:basedOn w:val="Normal"/>
    <w:next w:val="Normal"/>
    <w:autoRedefine/>
    <w:uiPriority w:val="39"/>
    <w:unhideWhenUsed/>
    <w:rsid w:val="00E652F3"/>
    <w:pPr>
      <w:spacing w:after="100"/>
      <w:ind w:left="440"/>
    </w:pPr>
  </w:style>
  <w:style w:type="paragraph" w:styleId="TOC2">
    <w:name w:val="toc 2"/>
    <w:basedOn w:val="Normal"/>
    <w:next w:val="Normal"/>
    <w:autoRedefine/>
    <w:uiPriority w:val="39"/>
    <w:unhideWhenUsed/>
    <w:rsid w:val="00E652F3"/>
    <w:pPr>
      <w:spacing w:after="100"/>
      <w:ind w:left="220"/>
    </w:pPr>
  </w:style>
  <w:style w:type="character" w:styleId="Hyperlink">
    <w:name w:val="Hyperlink"/>
    <w:basedOn w:val="DefaultParagraphFont"/>
    <w:uiPriority w:val="99"/>
    <w:unhideWhenUsed/>
    <w:rsid w:val="00E652F3"/>
    <w:rPr>
      <w:color w:val="0563C1" w:themeColor="hyperlink"/>
      <w:u w:val="single"/>
    </w:rPr>
  </w:style>
  <w:style w:type="paragraph" w:styleId="Header">
    <w:name w:val="header"/>
    <w:basedOn w:val="Normal"/>
    <w:link w:val="HeaderChar"/>
    <w:uiPriority w:val="99"/>
    <w:unhideWhenUsed/>
    <w:rsid w:val="00E652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2F3"/>
  </w:style>
  <w:style w:type="paragraph" w:styleId="Footer">
    <w:name w:val="footer"/>
    <w:basedOn w:val="Normal"/>
    <w:link w:val="FooterChar"/>
    <w:uiPriority w:val="99"/>
    <w:unhideWhenUsed/>
    <w:rsid w:val="00E652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2F3"/>
  </w:style>
  <w:style w:type="paragraph" w:styleId="BalloonText">
    <w:name w:val="Balloon Text"/>
    <w:basedOn w:val="Normal"/>
    <w:link w:val="BalloonTextChar"/>
    <w:uiPriority w:val="99"/>
    <w:semiHidden/>
    <w:unhideWhenUsed/>
    <w:rsid w:val="001A1E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E94"/>
    <w:rPr>
      <w:rFonts w:ascii="Segoe UI" w:hAnsi="Segoe UI" w:cs="Segoe UI"/>
      <w:sz w:val="18"/>
      <w:szCs w:val="18"/>
    </w:rPr>
  </w:style>
  <w:style w:type="character" w:styleId="UnresolvedMention">
    <w:name w:val="Unresolved Mention"/>
    <w:basedOn w:val="DefaultParagraphFont"/>
    <w:uiPriority w:val="99"/>
    <w:semiHidden/>
    <w:unhideWhenUsed/>
    <w:rsid w:val="009E1119"/>
    <w:rPr>
      <w:color w:val="605E5C"/>
      <w:shd w:val="clear" w:color="auto" w:fill="E1DFDD"/>
    </w:rPr>
  </w:style>
  <w:style w:type="character" w:customStyle="1" w:styleId="Heading4Char">
    <w:name w:val="Heading 4 Char"/>
    <w:basedOn w:val="DefaultParagraphFont"/>
    <w:link w:val="Heading4"/>
    <w:uiPriority w:val="9"/>
    <w:rsid w:val="00837983"/>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924180"/>
    <w:pPr>
      <w:spacing w:after="0" w:line="240" w:lineRule="auto"/>
    </w:pPr>
  </w:style>
  <w:style w:type="character" w:styleId="FollowedHyperlink">
    <w:name w:val="FollowedHyperlink"/>
    <w:basedOn w:val="DefaultParagraphFont"/>
    <w:uiPriority w:val="99"/>
    <w:semiHidden/>
    <w:unhideWhenUsed/>
    <w:rsid w:val="00DF389B"/>
    <w:rPr>
      <w:color w:val="954F72" w:themeColor="followedHyperlink"/>
      <w:u w:val="single"/>
    </w:rPr>
  </w:style>
  <w:style w:type="numbering" w:customStyle="1" w:styleId="CurrentList1">
    <w:name w:val="Current List1"/>
    <w:uiPriority w:val="99"/>
    <w:rsid w:val="008948E7"/>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shorttermloan.enable.co.nz/" TargetMode="Externa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pps.apple.com/us/app/microsoft-authenticator/id983156458" TargetMode="Externa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play.google.com/store/apps/details?id=com.azure.authenticator&amp;amp;hl=en_IE"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horttermloan.enable.co.nz/"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therstonotify xmlns="0bfac746-4362-4a51-864b-faf1cda9f14e">
      <UserInfo>
        <DisplayName/>
        <AccountId xsi:nil="true"/>
        <AccountType/>
      </UserInfo>
    </Otherstonotify>
    <Liveonwebsite xmlns="0bfac746-4362-4a51-864b-faf1cda9f14e">true</Liveonwebsite>
    <Documentowners xmlns="0bfac746-4362-4a51-864b-faf1cda9f14e">
      <UserInfo>
        <DisplayName/>
        <AccountId xsi:nil="true"/>
        <AccountType/>
      </UserInfo>
    </Documentowners>
    <Status xmlns="0bfac746-4362-4a51-864b-faf1cda9f14e" xsi:nil="true"/>
    <Privacy xmlns="0bfac746-4362-4a51-864b-faf1cda9f14e" xsi:nil="true"/>
    <Owner xmlns="0bfac746-4362-4a51-864b-faf1cda9f14e" xsi:nil="true"/>
    <Colour xmlns="0bfac746-4362-4a51-864b-faf1cda9f14e" xsi:nil="true"/>
    <Drink xmlns="0bfac746-4362-4a51-864b-faf1cda9f14e" xsi:nil="true"/>
    <Blurb xmlns="0bfac746-4362-4a51-864b-faf1cda9f14e" xsi:nil="true"/>
    <Birthday xmlns="0bfac746-4362-4a51-864b-faf1cda9f14e" xsi:nil="true"/>
    <Paragraph xmlns="0bfac746-4362-4a51-864b-faf1cda9f14e" xsi:nil="true"/>
    <Lastreviewed xmlns="0bfac746-4362-4a51-864b-faf1cda9f14e" xsi:nil="true"/>
    <Topics xmlns="0bfac746-4362-4a51-864b-faf1cda9f14e" xsi:nil="true"/>
    <NoCoffee xmlns="0bfac746-4362-4a51-864b-faf1cda9f14e" xsi:nil="true"/>
    <Documenttitle xmlns="0bfac746-4362-4a51-864b-faf1cda9f14e" xsi:nil="true"/>
    <Heading xmlns="0bfac746-4362-4a51-864b-faf1cda9f14e" xsi:nil="true"/>
    <Documenttype xmlns="0bfac746-4362-4a51-864b-faf1cda9f14e" xsi:nil="true"/>
    <Publisheddate xmlns="0bfac746-4362-4a51-864b-faf1cda9f1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E9F5F45B02AC408F52040B0B43E6C6" ma:contentTypeVersion="24" ma:contentTypeDescription="Create a new document." ma:contentTypeScope="" ma:versionID="1c28ee74ac25988167c0d1141ce44a3b">
  <xsd:schema xmlns:xsd="http://www.w3.org/2001/XMLSchema" xmlns:xs="http://www.w3.org/2001/XMLSchema" xmlns:p="http://schemas.microsoft.com/office/2006/metadata/properties" xmlns:ns2="0bfac746-4362-4a51-864b-faf1cda9f14e" targetNamespace="http://schemas.microsoft.com/office/2006/metadata/properties" ma:root="true" ma:fieldsID="82ed44e4ce1e9e33e10b98443fca94d8" ns2:_="">
    <xsd:import namespace="0bfac746-4362-4a51-864b-faf1cda9f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ocumenttitle" minOccurs="0"/>
                <xsd:element ref="ns2:Documentowners" minOccurs="0"/>
                <xsd:element ref="ns2:Owner" minOccurs="0"/>
                <xsd:element ref="ns2:Otherstonotify" minOccurs="0"/>
                <xsd:element ref="ns2:Liveonwebsite" minOccurs="0"/>
                <xsd:element ref="ns2:Status" minOccurs="0"/>
                <xsd:element ref="ns2:Publisheddate" minOccurs="0"/>
                <xsd:element ref="ns2:Lastreviewed" minOccurs="0"/>
                <xsd:element ref="ns2:Blurb" minOccurs="0"/>
                <xsd:element ref="ns2:Documenttype" minOccurs="0"/>
                <xsd:element ref="ns2:Topics" minOccurs="0"/>
                <xsd:element ref="ns2:Heading" minOccurs="0"/>
                <xsd:element ref="ns2:Paragraph" minOccurs="0"/>
                <xsd:element ref="ns2:Colour" minOccurs="0"/>
                <xsd:element ref="ns2:Drink" minOccurs="0"/>
                <xsd:element ref="ns2:NoCoffee" minOccurs="0"/>
                <xsd:element ref="ns2:Birthday" minOccurs="0"/>
                <xsd:element ref="ns2:Priva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ac746-4362-4a51-864b-faf1cda9f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ocumenttitle" ma:index="11" nillable="true" ma:displayName="Document title" ma:format="Dropdown" ma:internalName="Documenttitle">
      <xsd:simpleType>
        <xsd:restriction base="dms:Text">
          <xsd:maxLength value="255"/>
        </xsd:restriction>
      </xsd:simpleType>
    </xsd:element>
    <xsd:element name="Documentowners" ma:index="12" nillable="true" ma:displayName="Document owners" ma:format="Dropdown" ma:list="UserInfo" ma:SharePointGroup="0" ma:internalName="Documentow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wner" ma:index="13" nillable="true" ma:displayName="Owner" ma:format="Dropdown" ma:internalName="Owner">
      <xsd:simpleType>
        <xsd:restriction base="dms:Text">
          <xsd:maxLength value="255"/>
        </xsd:restriction>
      </xsd:simpleType>
    </xsd:element>
    <xsd:element name="Otherstonotify" ma:index="14" nillable="true" ma:displayName="Others to notify" ma:format="Dropdown" ma:list="UserInfo" ma:SharePointGroup="0" ma:internalName="Otherstonotif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veonwebsite" ma:index="15" nillable="true" ma:displayName="Live on website" ma:default="1" ma:format="Dropdown" ma:internalName="Liveonwebsite">
      <xsd:simpleType>
        <xsd:restriction base="dms:Boolean"/>
      </xsd:simpleType>
    </xsd:element>
    <xsd:element name="Status" ma:index="16" nillable="true" ma:displayName="Status" ma:format="Dropdown" ma:internalName="Status">
      <xsd:simpleType>
        <xsd:restriction base="dms:Choice">
          <xsd:enumeration value="Uploaded"/>
          <xsd:enumeration value="Under review"/>
          <xsd:enumeration value="Editing"/>
          <xsd:enumeration value="Needs review"/>
          <xsd:enumeration value="Archived"/>
        </xsd:restriction>
      </xsd:simpleType>
    </xsd:element>
    <xsd:element name="Publisheddate" ma:index="17" nillable="true" ma:displayName="Published date" ma:format="DateOnly" ma:internalName="Publisheddate">
      <xsd:simpleType>
        <xsd:restriction base="dms:DateTime"/>
      </xsd:simpleType>
    </xsd:element>
    <xsd:element name="Lastreviewed" ma:index="18" nillable="true" ma:displayName="Last reviewed" ma:format="DateOnly" ma:internalName="Lastreviewed">
      <xsd:simpleType>
        <xsd:restriction base="dms:DateTime"/>
      </xsd:simpleType>
    </xsd:element>
    <xsd:element name="Blurb" ma:index="19" nillable="true" ma:displayName="Blurb" ma:format="Dropdown" ma:internalName="Blurb">
      <xsd:simpleType>
        <xsd:restriction base="dms:Note"/>
      </xsd:simpleType>
    </xsd:element>
    <xsd:element name="Documenttype" ma:index="20" nillable="true" ma:displayName="Document type" ma:format="Dropdown" ma:internalName="Documenttype">
      <xsd:simpleType>
        <xsd:restriction base="dms:Choice">
          <xsd:enumeration value="Brochure"/>
          <xsd:enumeration value="Form"/>
          <xsd:enumeration value="Guide"/>
          <xsd:enumeration value="Information sheet"/>
          <xsd:enumeration value="Job description"/>
          <xsd:enumeration value="List"/>
          <xsd:enumeration value="Magazine"/>
          <xsd:enumeration value="Manual"/>
          <xsd:enumeration value="Newsletter"/>
          <xsd:enumeration value="Template"/>
          <xsd:enumeration value="Announcement"/>
        </xsd:restriction>
      </xsd:simpleType>
    </xsd:element>
    <xsd:element name="Topics" ma:index="21" nillable="true" ma:displayName="Topics" ma:format="Dropdown" ma:internalName="Topics">
      <xsd:complexType>
        <xsd:complexContent>
          <xsd:extension base="dms:MultiChoice">
            <xsd:sequence>
              <xsd:element name="Value" maxOccurs="unbounded" minOccurs="0" nillable="true">
                <xsd:simpleType>
                  <xsd:restriction base="dms:Choice">
                    <xsd:enumeration value="ACC"/>
                    <xsd:enumeration value="Assessors"/>
                    <xsd:enumeration value="DSS"/>
                    <xsd:enumeration value="Enable NZ"/>
                    <xsd:enumeration value="Equipment"/>
                    <xsd:enumeration value="Hearing"/>
                    <xsd:enumeration value="Housing"/>
                    <xsd:enumeration value="Mana Whaikaha"/>
                    <xsd:enumeration value="Manual"/>
                    <xsd:enumeration value="Spectacles"/>
                    <xsd:enumeration value="Subcontractors"/>
                    <xsd:enumeration value="Health NZ / Te Whatu Ora"/>
                    <xsd:enumeration value="Vehicle"/>
                  </xsd:restriction>
                </xsd:simpleType>
              </xsd:element>
            </xsd:sequence>
          </xsd:extension>
        </xsd:complexContent>
      </xsd:complexType>
    </xsd:element>
    <xsd:element name="Heading" ma:index="22" nillable="true" ma:displayName="Heading" ma:format="Dropdown" ma:internalName="Heading">
      <xsd:simpleType>
        <xsd:restriction base="dms:Text">
          <xsd:maxLength value="255"/>
        </xsd:restriction>
      </xsd:simpleType>
    </xsd:element>
    <xsd:element name="Paragraph" ma:index="23" nillable="true" ma:displayName="Paragraph" ma:format="Dropdown" ma:internalName="Paragraph">
      <xsd:simpleType>
        <xsd:restriction base="dms:Note">
          <xsd:maxLength value="255"/>
        </xsd:restriction>
      </xsd:simpleType>
    </xsd:element>
    <xsd:element name="Colour" ma:index="24" nillable="true" ma:displayName="Colour" ma:format="Dropdown" ma:internalName="Colour">
      <xsd:simpleType>
        <xsd:restriction base="dms:Text">
          <xsd:maxLength value="255"/>
        </xsd:restriction>
      </xsd:simpleType>
    </xsd:element>
    <xsd:element name="Drink" ma:index="25" nillable="true" ma:displayName="Drink" ma:format="Dropdown" ma:internalName="Drink">
      <xsd:simpleType>
        <xsd:restriction base="dms:Text">
          <xsd:maxLength value="255"/>
        </xsd:restriction>
      </xsd:simpleType>
    </xsd:element>
    <xsd:element name="NoCoffee" ma:index="26" nillable="true" ma:displayName="NoCoffee" ma:format="Dropdown" ma:internalName="NoCoffee">
      <xsd:simpleType>
        <xsd:restriction base="dms:Text">
          <xsd:maxLength value="255"/>
        </xsd:restriction>
      </xsd:simpleType>
    </xsd:element>
    <xsd:element name="Birthday" ma:index="27" nillable="true" ma:displayName="Birthday" ma:format="DateOnly" ma:internalName="Birthday">
      <xsd:simpleType>
        <xsd:restriction base="dms:DateTime"/>
      </xsd:simpleType>
    </xsd:element>
    <xsd:element name="Privacy" ma:index="28" nillable="true" ma:displayName="Privacy" ma:format="Dropdown" ma:internalName="Privacy">
      <xsd:simpleType>
        <xsd:restriction base="dms:Choice">
          <xsd:enumeration value="IPP3"/>
          <xsd:enumeration value="IPP3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825B11-84B4-43D5-9BF6-19F248B7D401}">
  <ds:schemaRefs>
    <ds:schemaRef ds:uri="http://schemas.microsoft.com/office/2006/metadata/properties"/>
    <ds:schemaRef ds:uri="http://schemas.microsoft.com/office/infopath/2007/PartnerControls"/>
    <ds:schemaRef ds:uri="03b9da63-e0e3-4f3b-baf5-ff6be41f196c"/>
    <ds:schemaRef ds:uri="6db30de3-86ad-4bd8-9a06-5dbab6d83bef"/>
  </ds:schemaRefs>
</ds:datastoreItem>
</file>

<file path=customXml/itemProps2.xml><?xml version="1.0" encoding="utf-8"?>
<ds:datastoreItem xmlns:ds="http://schemas.openxmlformats.org/officeDocument/2006/customXml" ds:itemID="{FEEC3877-0794-4B68-851A-EA953694A647}">
  <ds:schemaRefs>
    <ds:schemaRef ds:uri="http://schemas.microsoft.com/sharepoint/v3/contenttype/forms"/>
  </ds:schemaRefs>
</ds:datastoreItem>
</file>

<file path=customXml/itemProps3.xml><?xml version="1.0" encoding="utf-8"?>
<ds:datastoreItem xmlns:ds="http://schemas.openxmlformats.org/officeDocument/2006/customXml" ds:itemID="{8919F0EF-381F-45DF-B85E-BB64A4DC8C2A}">
  <ds:schemaRefs>
    <ds:schemaRef ds:uri="http://schemas.openxmlformats.org/officeDocument/2006/bibliography"/>
  </ds:schemaRefs>
</ds:datastoreItem>
</file>

<file path=customXml/itemProps4.xml><?xml version="1.0" encoding="utf-8"?>
<ds:datastoreItem xmlns:ds="http://schemas.openxmlformats.org/officeDocument/2006/customXml" ds:itemID="{568036A5-C507-4711-97DD-DF1CEC000BAD}"/>
</file>

<file path=docProps/app.xml><?xml version="1.0" encoding="utf-8"?>
<Properties xmlns="http://schemas.openxmlformats.org/officeDocument/2006/extended-properties" xmlns:vt="http://schemas.openxmlformats.org/officeDocument/2006/docPropsVTypes">
  <Template>Normal</Template>
  <TotalTime>1</TotalTime>
  <Pages>26</Pages>
  <Words>5391</Words>
  <Characters>30734</Characters>
  <Application>Microsoft Office Word</Application>
  <DocSecurity>8</DocSecurity>
  <Lines>256</Lines>
  <Paragraphs>72</Paragraphs>
  <ScaleCrop>false</ScaleCrop>
  <Company>Enable New Zealand Limited</Company>
  <LinksUpToDate>false</LinksUpToDate>
  <CharactersWithSpaces>36053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Webster</dc:creator>
  <cp:keywords/>
  <dc:description/>
  <cp:lastModifiedBy>Thomas Saywell</cp:lastModifiedBy>
  <cp:revision>2</cp:revision>
  <cp:lastPrinted>2022-04-29T01:39:00Z</cp:lastPrinted>
  <dcterms:created xsi:type="dcterms:W3CDTF">2026-10-06T00:42:00Z</dcterms:created>
  <dcterms:modified xsi:type="dcterms:W3CDTF">2026-10-06T00:42:00Z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0x010100AAE9F5F45B02AC408F52040B0B43E6C6</vt:lpwstr>
  </property>
  <property fmtid="{D5CDD505-2E9C-101B-9397-08002B2CF9AE}" pid="3" name="Order">
    <vt:r8>3251200</vt:r8>
  </property>
  <property fmtid="{D5CDD505-2E9C-101B-9397-08002B2CF9AE}" pid="4" name="_dlc_DocIdItemGuid">
    <vt:lpwstr>2207b8a7-5545-7cb5-b209-252da15d8d06</vt:lpwstr>
  </property>
  <property fmtid="{D5CDD505-2E9C-101B-9397-08002B2CF9AE}" pid="5" name="MediaServiceImageTags">
    <vt:lpwstr/>
  </property>
  <property fmtid="{D5CDD505-2E9C-101B-9397-08002B2CF9AE}" pid="6" name="docLang">
    <vt:lpwstr>en</vt:lpwstr>
  </property>
</Properties>
</file>